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27AB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Online Agriculture Products Store </w:t>
      </w:r>
    </w:p>
    <w:p w14:paraId="1F3B36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Henry, after being successful as a businessman and has become one of the wealthiest persons in the city. Now, Mr. Henry wants to help others to fulfil their dreams. One day, Mr. Henry went to meet his childhood friends Peter, Kevin and Ben. They live in a remote village and do farming. Mr. Henry asked his friends if they are facing any difficulties in their day-to-day work. Peter told Mr. Henry that he is facing difficulties in procuring fertilizers which are very important for farm. Kevin said that he is also facing the same problem in-case of buying seeds for farming certain crops. Ben raised his concern on lack of pesticides which could help in greatly reducing pests in crops. After listening to all his friends’ problems, Mr. Henry thought that this is a crucial problem faced not only by his friends but also by so many other farmers. So, Mr. Henry decided to make an online agriculture product store to facilitate remote area farmers to buy agriculture products. Through this Online Web / mobile Application, Farmers and Companies (Fertilizers, seeds and pesticides manufacturing Companies) can communicate directly with each other. The main purpose to build this online store is to facilitate farmers to buy seeds, pesticides, and fertilizers from anywhere through internet connectivity. Since new users are involved, Application should be user friendly. This new application should be able to accept the product (fertilizers, seeds, pesticides) details from the manufacturers and should be able to display them to the Farmers. Farmers will browse through these products and select the products what they need and request to buy them and deliver them to farmers location. Mr. Henry has given this project through his Company SOONY. In SOONY Company, Mr Pandu is Financial Head and Mr Dooku is Project Coordinator. Mr. Henry, Mr Pandu, and Mr Dooku formed one Committee and gave this project to APT IT SOLUTIONS company for Budget 2 Crores INR and 18 months Duration under CSR initiative. Peter, Kevin and Ben are helping the Committee and can be considered as Stakeholders share requirements for the Project.</w:t>
      </w:r>
    </w:p>
    <w:p w14:paraId="3DAC2232" w14:textId="77777777" w:rsidR="00E914C4" w:rsidRPr="00E1388B" w:rsidRDefault="00E914C4" w:rsidP="00E1388B">
      <w:pPr>
        <w:spacing w:after="0" w:line="240" w:lineRule="auto"/>
        <w:rPr>
          <w:rFonts w:cstheme="minorHAnsi"/>
          <w:sz w:val="24"/>
          <w:szCs w:val="24"/>
        </w:rPr>
      </w:pPr>
    </w:p>
    <w:p w14:paraId="0FA8B23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Mr Karthik is the Delivery Head in APT IT SOLUTIONS company and he reached out to Mr Henry through his connects and bagged this project. APT IT SOLUTIONS company have Talent pool Available for this Project. Mr </w:t>
      </w:r>
      <w:proofErr w:type="spellStart"/>
      <w:r w:rsidRPr="00E1388B">
        <w:rPr>
          <w:rFonts w:cstheme="minorHAnsi"/>
          <w:sz w:val="24"/>
          <w:szCs w:val="24"/>
        </w:rPr>
        <w:t>Vandanam</w:t>
      </w:r>
      <w:proofErr w:type="spellEnd"/>
      <w:r w:rsidRPr="00E1388B">
        <w:rPr>
          <w:rFonts w:cstheme="minorHAnsi"/>
          <w:sz w:val="24"/>
          <w:szCs w:val="24"/>
        </w:rPr>
        <w:t xml:space="preserve"> is project Manager, Ms. Juhi is Senior Java Developer, Mr </w:t>
      </w:r>
      <w:proofErr w:type="spellStart"/>
      <w:r w:rsidRPr="00E1388B">
        <w:rPr>
          <w:rFonts w:cstheme="minorHAnsi"/>
          <w:sz w:val="24"/>
          <w:szCs w:val="24"/>
        </w:rPr>
        <w:t>Teyson</w:t>
      </w:r>
      <w:proofErr w:type="spellEnd"/>
      <w:r w:rsidRPr="00E1388B">
        <w:rPr>
          <w:rFonts w:cstheme="minorHAnsi"/>
          <w:sz w:val="24"/>
          <w:szCs w:val="24"/>
        </w:rPr>
        <w:t>, Ms Lucie, Mr Tucker, Mr Bravo are Java Developers. Network Admin is Mr Mike and DB Admin is John. Mr Jason and Ms Alekya are the Tester. And you joined this team as a BA.</w:t>
      </w:r>
    </w:p>
    <w:p w14:paraId="55CA41A5" w14:textId="77777777" w:rsidR="00E914C4" w:rsidRPr="00E1388B" w:rsidRDefault="00E914C4" w:rsidP="00E1388B">
      <w:pPr>
        <w:spacing w:after="0" w:line="240" w:lineRule="auto"/>
        <w:rPr>
          <w:rFonts w:cstheme="minorHAnsi"/>
          <w:b/>
          <w:bCs/>
          <w:sz w:val="24"/>
          <w:szCs w:val="24"/>
        </w:rPr>
      </w:pPr>
    </w:p>
    <w:p w14:paraId="4B454A5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Decode the case study:</w:t>
      </w:r>
    </w:p>
    <w:p w14:paraId="3C416E3B"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Project Idea:</w:t>
      </w:r>
      <w:r w:rsidRPr="00E1388B">
        <w:rPr>
          <w:rFonts w:cstheme="minorHAnsi"/>
          <w:sz w:val="24"/>
          <w:szCs w:val="24"/>
        </w:rPr>
        <w:t xml:space="preserve"> To build a user-friendly online platform (Web &amp; Mobile Application) that enables farmers in remote areas to purchase fertilizers, seeds, and pesticides directly from manufacturers, thereby overcoming the supply chain challenges they face locally.</w:t>
      </w:r>
    </w:p>
    <w:p w14:paraId="352E8E9F" w14:textId="77777777" w:rsidR="00E914C4" w:rsidRPr="00E1388B" w:rsidRDefault="00E914C4" w:rsidP="00E1388B">
      <w:pPr>
        <w:pStyle w:val="ListParagraph"/>
        <w:numPr>
          <w:ilvl w:val="0"/>
          <w:numId w:val="2"/>
        </w:numPr>
        <w:spacing w:after="0" w:line="240" w:lineRule="auto"/>
        <w:rPr>
          <w:rFonts w:cstheme="minorHAnsi"/>
          <w:sz w:val="24"/>
          <w:szCs w:val="24"/>
        </w:rPr>
      </w:pPr>
      <w:r w:rsidRPr="00E1388B">
        <w:rPr>
          <w:rFonts w:cstheme="minorHAnsi"/>
          <w:sz w:val="24"/>
          <w:szCs w:val="24"/>
        </w:rPr>
        <w:t>It is a CSR initiative by Mr. Henry through his company SOONY, implemented by APT IT SOLUTIONS.</w:t>
      </w:r>
    </w:p>
    <w:p w14:paraId="562244A6" w14:textId="77777777" w:rsidR="00E914C4" w:rsidRPr="00E1388B" w:rsidRDefault="00E914C4" w:rsidP="00E1388B">
      <w:pPr>
        <w:pStyle w:val="ListParagraph"/>
        <w:numPr>
          <w:ilvl w:val="0"/>
          <w:numId w:val="2"/>
        </w:numPr>
        <w:spacing w:after="0" w:line="240" w:lineRule="auto"/>
        <w:rPr>
          <w:rFonts w:cstheme="minorHAnsi"/>
          <w:sz w:val="24"/>
          <w:szCs w:val="24"/>
        </w:rPr>
      </w:pPr>
      <w:r w:rsidRPr="00E1388B">
        <w:rPr>
          <w:rFonts w:cstheme="minorHAnsi"/>
          <w:sz w:val="24"/>
          <w:szCs w:val="24"/>
        </w:rPr>
        <w:t>The app bridges the gap between manufacturers and rural farmers, enhancing accessibility, affordability, and digital empowerment.</w:t>
      </w:r>
    </w:p>
    <w:p w14:paraId="7BB07ACE" w14:textId="77777777" w:rsidR="00E914C4" w:rsidRPr="00E1388B" w:rsidRDefault="00E914C4" w:rsidP="00E1388B">
      <w:pPr>
        <w:spacing w:after="0" w:line="240" w:lineRule="auto"/>
        <w:rPr>
          <w:rFonts w:cstheme="minorHAnsi"/>
          <w:b/>
          <w:bCs/>
          <w:sz w:val="24"/>
          <w:szCs w:val="24"/>
        </w:rPr>
      </w:pPr>
    </w:p>
    <w:p w14:paraId="3C641D42"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Current needs:</w:t>
      </w:r>
    </w:p>
    <w:p w14:paraId="67C34085"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Farmers in remote villages are unable to access essential agricultural products due to:</w:t>
      </w:r>
    </w:p>
    <w:p w14:paraId="488F1C76"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Poor distribution channels</w:t>
      </w:r>
    </w:p>
    <w:p w14:paraId="3543B528"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Lack of nearby vendors</w:t>
      </w:r>
    </w:p>
    <w:p w14:paraId="018994A7"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Price markups by intermediaries</w:t>
      </w:r>
    </w:p>
    <w:p w14:paraId="16188B55"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There's a digital gap for rural users, hence the need for:</w:t>
      </w:r>
    </w:p>
    <w:p w14:paraId="46A60C5A"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A simple, intuitive app</w:t>
      </w:r>
    </w:p>
    <w:p w14:paraId="6B34C12E"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Ability to browse and order products easily</w:t>
      </w:r>
    </w:p>
    <w:p w14:paraId="61E3FA32"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Delivery to doorstep</w:t>
      </w:r>
    </w:p>
    <w:p w14:paraId="02022D01"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Enable direct communication between product manufacturers and farmers to:</w:t>
      </w:r>
    </w:p>
    <w:p w14:paraId="288534DD"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Reduce dependency on middlemen</w:t>
      </w:r>
    </w:p>
    <w:p w14:paraId="1949D04A"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Build long-term, transparent relationships</w:t>
      </w:r>
    </w:p>
    <w:p w14:paraId="3FC874BC" w14:textId="77777777" w:rsidR="00E914C4" w:rsidRPr="00E1388B" w:rsidRDefault="00E914C4" w:rsidP="00E1388B">
      <w:pPr>
        <w:numPr>
          <w:ilvl w:val="0"/>
          <w:numId w:val="3"/>
        </w:numPr>
        <w:tabs>
          <w:tab w:val="clear" w:pos="720"/>
        </w:tabs>
        <w:spacing w:after="0" w:line="240" w:lineRule="auto"/>
        <w:ind w:left="1134"/>
        <w:rPr>
          <w:rFonts w:cstheme="minorHAnsi"/>
          <w:sz w:val="24"/>
          <w:szCs w:val="24"/>
        </w:rPr>
      </w:pPr>
      <w:r w:rsidRPr="00E1388B">
        <w:rPr>
          <w:rFonts w:cstheme="minorHAnsi"/>
          <w:sz w:val="24"/>
          <w:szCs w:val="24"/>
        </w:rPr>
        <w:t>Encourage fair pricing</w:t>
      </w:r>
    </w:p>
    <w:p w14:paraId="08331F93" w14:textId="77777777" w:rsidR="00E914C4" w:rsidRPr="00E1388B" w:rsidRDefault="00E914C4" w:rsidP="00E1388B">
      <w:pPr>
        <w:spacing w:after="0" w:line="240" w:lineRule="auto"/>
        <w:rPr>
          <w:rFonts w:cstheme="minorHAnsi"/>
          <w:b/>
          <w:bCs/>
          <w:sz w:val="24"/>
          <w:szCs w:val="24"/>
        </w:rPr>
      </w:pPr>
    </w:p>
    <w:p w14:paraId="2C4F04A0"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lastRenderedPageBreak/>
        <w:t>Overview of the project:</w:t>
      </w:r>
      <w:r w:rsidRPr="00E1388B">
        <w:rPr>
          <w:rFonts w:cstheme="minorHAnsi"/>
          <w:sz w:val="24"/>
          <w:szCs w:val="24"/>
        </w:rPr>
        <w:t xml:space="preserve"> The project name is "Online Agriculture Products Store" CSR initiative spearheaded by Mr. Henry, a successful businessman with a vision to give back to society. The project is sponsored by SOONY and implemented by APT IT SOLUTIONS with a budget allocation of ₹2 Crores INR and a development timeline of 18 months. Aimed to uplifting farmers in remote areas as well as manufacturers of agricultural inputs such as seeds, fertilizers, and pesticides, the solution will be delivered through both web and mobile applications. Key modules of the platform include Farmer Registration, Company Registration, Product Upload, Product Browsing, Ordering, Communication, and Delivery Management. This CSR-driven initiative is designed to enhance the livelihoods of rural farmers by leveraging technology to connect them directly with suppliers and streamline the agricultural supply chain.</w:t>
      </w:r>
    </w:p>
    <w:p w14:paraId="6E7126C5" w14:textId="77777777" w:rsidR="00E914C4" w:rsidRPr="00E1388B" w:rsidRDefault="00E914C4" w:rsidP="00E1388B">
      <w:pPr>
        <w:spacing w:after="0" w:line="240" w:lineRule="auto"/>
        <w:rPr>
          <w:rFonts w:cstheme="minorHAnsi"/>
          <w:b/>
          <w:bCs/>
          <w:sz w:val="24"/>
          <w:szCs w:val="24"/>
        </w:rPr>
      </w:pPr>
    </w:p>
    <w:p w14:paraId="05E939B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Current problems:</w:t>
      </w:r>
    </w:p>
    <w:p w14:paraId="5F572B5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Farmers in remote areas face significant challenges in accessing essential agricultural inputs. For instance, Peter struggles to procure fertilizers, Kevin finds it difficult to buy quality seeds, and Ben lacks access to pesticides. These individual experiences reflect broader issues such as the unavailability of critical farm inputs in local markets, leading to increased travel costs and time just to reach the nearest agricultural supply store. Moreover, farmers are often exposed to counterfeit or overpriced products and have limited awareness of available options, affecting their productivity and profitability.</w:t>
      </w:r>
    </w:p>
    <w:p w14:paraId="2E25B179" w14:textId="77777777" w:rsidR="00E914C4" w:rsidRPr="00E1388B" w:rsidRDefault="00E914C4" w:rsidP="00E1388B">
      <w:pPr>
        <w:spacing w:after="0" w:line="240" w:lineRule="auto"/>
        <w:rPr>
          <w:rFonts w:cstheme="minorHAnsi"/>
          <w:sz w:val="24"/>
          <w:szCs w:val="24"/>
        </w:rPr>
      </w:pPr>
    </w:p>
    <w:p w14:paraId="771629C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On the other hand, manufacturers of agricultural products also face notable challenges. Their reach to rural markets is restricted, as they heavily rely on intermediaries and local distributors, which complicates the supply chain. Furthermore, they lack direct access to customers, making it difficult to gather feedback or insights from the end-users—farmers—thus limiting opportunities for product improvement and market growth.</w:t>
      </w:r>
    </w:p>
    <w:p w14:paraId="284D8153" w14:textId="77777777" w:rsidR="00E914C4" w:rsidRPr="00E1388B" w:rsidRDefault="00E914C4" w:rsidP="00E1388B">
      <w:pPr>
        <w:spacing w:after="0" w:line="240" w:lineRule="auto"/>
        <w:rPr>
          <w:rFonts w:cstheme="minorHAnsi"/>
          <w:b/>
          <w:bCs/>
          <w:sz w:val="24"/>
          <w:szCs w:val="24"/>
        </w:rPr>
      </w:pPr>
    </w:p>
    <w:p w14:paraId="4067125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Know the Team: (Stakeholder Map)</w:t>
      </w:r>
    </w:p>
    <w:tbl>
      <w:tblPr>
        <w:tblStyle w:val="TableGrid"/>
        <w:tblW w:w="0" w:type="auto"/>
        <w:tblLook w:val="04A0" w:firstRow="1" w:lastRow="0" w:firstColumn="1" w:lastColumn="0" w:noHBand="0" w:noVBand="1"/>
      </w:tblPr>
      <w:tblGrid>
        <w:gridCol w:w="2670"/>
        <w:gridCol w:w="2670"/>
        <w:gridCol w:w="2671"/>
        <w:gridCol w:w="2671"/>
      </w:tblGrid>
      <w:tr w:rsidR="00E1388B" w:rsidRPr="00E1388B" w14:paraId="3D2B0C6C" w14:textId="77777777" w:rsidTr="00AA249A">
        <w:tc>
          <w:tcPr>
            <w:tcW w:w="2670" w:type="dxa"/>
          </w:tcPr>
          <w:p w14:paraId="3833867B"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2670" w:type="dxa"/>
          </w:tcPr>
          <w:p w14:paraId="2BBAF699"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2671" w:type="dxa"/>
            <w:vAlign w:val="center"/>
          </w:tcPr>
          <w:p w14:paraId="3E932439" w14:textId="77777777" w:rsidR="00E914C4" w:rsidRPr="00E1388B" w:rsidRDefault="00E914C4" w:rsidP="00E1388B">
            <w:pPr>
              <w:rPr>
                <w:rFonts w:cstheme="minorHAnsi"/>
                <w:b/>
                <w:bCs/>
                <w:sz w:val="24"/>
                <w:szCs w:val="24"/>
              </w:rPr>
            </w:pPr>
            <w:r w:rsidRPr="00E1388B">
              <w:rPr>
                <w:rFonts w:cstheme="minorHAnsi"/>
                <w:b/>
                <w:bCs/>
                <w:sz w:val="24"/>
                <w:szCs w:val="24"/>
              </w:rPr>
              <w:t>Organization</w:t>
            </w:r>
          </w:p>
        </w:tc>
        <w:tc>
          <w:tcPr>
            <w:tcW w:w="2671" w:type="dxa"/>
          </w:tcPr>
          <w:p w14:paraId="2DE173FA" w14:textId="77777777" w:rsidR="00E914C4" w:rsidRPr="00E1388B" w:rsidRDefault="00E914C4" w:rsidP="00E1388B">
            <w:pPr>
              <w:rPr>
                <w:rFonts w:cstheme="minorHAnsi"/>
                <w:b/>
                <w:bCs/>
                <w:sz w:val="24"/>
                <w:szCs w:val="24"/>
              </w:rPr>
            </w:pPr>
            <w:r w:rsidRPr="00E1388B">
              <w:rPr>
                <w:rFonts w:cstheme="minorHAnsi"/>
                <w:b/>
                <w:bCs/>
                <w:sz w:val="24"/>
                <w:szCs w:val="24"/>
              </w:rPr>
              <w:t>Responsibility</w:t>
            </w:r>
          </w:p>
        </w:tc>
      </w:tr>
      <w:tr w:rsidR="00E1388B" w:rsidRPr="00E1388B" w14:paraId="3593C47F" w14:textId="77777777" w:rsidTr="00AA249A">
        <w:tc>
          <w:tcPr>
            <w:tcW w:w="2670" w:type="dxa"/>
            <w:vAlign w:val="center"/>
          </w:tcPr>
          <w:p w14:paraId="37885377" w14:textId="77777777" w:rsidR="00E914C4" w:rsidRPr="00E1388B" w:rsidRDefault="00E914C4" w:rsidP="00E1388B">
            <w:pPr>
              <w:rPr>
                <w:rFonts w:cstheme="minorHAnsi"/>
                <w:b/>
                <w:bCs/>
                <w:sz w:val="24"/>
                <w:szCs w:val="24"/>
              </w:rPr>
            </w:pPr>
            <w:r w:rsidRPr="00E1388B">
              <w:rPr>
                <w:rFonts w:cstheme="minorHAnsi"/>
                <w:sz w:val="24"/>
                <w:szCs w:val="24"/>
              </w:rPr>
              <w:t>Mr. Henry</w:t>
            </w:r>
          </w:p>
        </w:tc>
        <w:tc>
          <w:tcPr>
            <w:tcW w:w="2670" w:type="dxa"/>
            <w:vAlign w:val="center"/>
          </w:tcPr>
          <w:p w14:paraId="03F6D9F8" w14:textId="77777777" w:rsidR="00E914C4" w:rsidRPr="00E1388B" w:rsidRDefault="00E914C4" w:rsidP="00E1388B">
            <w:pPr>
              <w:rPr>
                <w:rFonts w:cstheme="minorHAnsi"/>
                <w:b/>
                <w:bCs/>
                <w:sz w:val="24"/>
                <w:szCs w:val="24"/>
              </w:rPr>
            </w:pPr>
            <w:r w:rsidRPr="00E1388B">
              <w:rPr>
                <w:rFonts w:cstheme="minorHAnsi"/>
                <w:sz w:val="24"/>
                <w:szCs w:val="24"/>
              </w:rPr>
              <w:t>Project Sponsor / Visionary</w:t>
            </w:r>
          </w:p>
        </w:tc>
        <w:tc>
          <w:tcPr>
            <w:tcW w:w="2671" w:type="dxa"/>
            <w:vAlign w:val="center"/>
          </w:tcPr>
          <w:p w14:paraId="3014BB7D"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26696D53" w14:textId="77777777" w:rsidR="00E914C4" w:rsidRPr="00E1388B" w:rsidRDefault="00E914C4" w:rsidP="00E1388B">
            <w:pPr>
              <w:rPr>
                <w:rFonts w:cstheme="minorHAnsi"/>
                <w:b/>
                <w:bCs/>
                <w:sz w:val="24"/>
                <w:szCs w:val="24"/>
              </w:rPr>
            </w:pPr>
            <w:r w:rsidRPr="00E1388B">
              <w:rPr>
                <w:rFonts w:cstheme="minorHAnsi"/>
                <w:sz w:val="24"/>
                <w:szCs w:val="24"/>
              </w:rPr>
              <w:t>CSR Initiative Owner</w:t>
            </w:r>
          </w:p>
        </w:tc>
      </w:tr>
      <w:tr w:rsidR="00E1388B" w:rsidRPr="00E1388B" w14:paraId="3FC07F61" w14:textId="77777777" w:rsidTr="00AA249A">
        <w:tc>
          <w:tcPr>
            <w:tcW w:w="2670" w:type="dxa"/>
            <w:vAlign w:val="center"/>
          </w:tcPr>
          <w:p w14:paraId="00E61096" w14:textId="77777777" w:rsidR="00E914C4" w:rsidRPr="00E1388B" w:rsidRDefault="00E914C4" w:rsidP="00E1388B">
            <w:pPr>
              <w:rPr>
                <w:rFonts w:cstheme="minorHAnsi"/>
                <w:b/>
                <w:bCs/>
                <w:sz w:val="24"/>
                <w:szCs w:val="24"/>
              </w:rPr>
            </w:pPr>
            <w:r w:rsidRPr="00E1388B">
              <w:rPr>
                <w:rFonts w:cstheme="minorHAnsi"/>
                <w:sz w:val="24"/>
                <w:szCs w:val="24"/>
              </w:rPr>
              <w:t>Mr. Pandu</w:t>
            </w:r>
          </w:p>
        </w:tc>
        <w:tc>
          <w:tcPr>
            <w:tcW w:w="2670" w:type="dxa"/>
            <w:vAlign w:val="center"/>
          </w:tcPr>
          <w:p w14:paraId="1516F2CE" w14:textId="77777777" w:rsidR="00E914C4" w:rsidRPr="00E1388B" w:rsidRDefault="00E914C4" w:rsidP="00E1388B">
            <w:pPr>
              <w:rPr>
                <w:rFonts w:cstheme="minorHAnsi"/>
                <w:b/>
                <w:bCs/>
                <w:sz w:val="24"/>
                <w:szCs w:val="24"/>
              </w:rPr>
            </w:pPr>
            <w:r w:rsidRPr="00E1388B">
              <w:rPr>
                <w:rFonts w:cstheme="minorHAnsi"/>
                <w:sz w:val="24"/>
                <w:szCs w:val="24"/>
              </w:rPr>
              <w:t>Financial Head</w:t>
            </w:r>
          </w:p>
        </w:tc>
        <w:tc>
          <w:tcPr>
            <w:tcW w:w="2671" w:type="dxa"/>
            <w:vAlign w:val="center"/>
          </w:tcPr>
          <w:p w14:paraId="2C6D980A"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036E7664" w14:textId="77777777" w:rsidR="00E914C4" w:rsidRPr="00E1388B" w:rsidRDefault="00E914C4" w:rsidP="00E1388B">
            <w:pPr>
              <w:rPr>
                <w:rFonts w:cstheme="minorHAnsi"/>
                <w:b/>
                <w:bCs/>
                <w:sz w:val="24"/>
                <w:szCs w:val="24"/>
              </w:rPr>
            </w:pPr>
            <w:r w:rsidRPr="00E1388B">
              <w:rPr>
                <w:rFonts w:cstheme="minorHAnsi"/>
                <w:sz w:val="24"/>
                <w:szCs w:val="24"/>
              </w:rPr>
              <w:t>Budget Oversight</w:t>
            </w:r>
          </w:p>
        </w:tc>
      </w:tr>
      <w:tr w:rsidR="00E1388B" w:rsidRPr="00E1388B" w14:paraId="483DECFF" w14:textId="77777777" w:rsidTr="00AA249A">
        <w:tc>
          <w:tcPr>
            <w:tcW w:w="2670" w:type="dxa"/>
            <w:vAlign w:val="center"/>
          </w:tcPr>
          <w:p w14:paraId="56E39267" w14:textId="77777777" w:rsidR="00E914C4" w:rsidRPr="00E1388B" w:rsidRDefault="00E914C4" w:rsidP="00E1388B">
            <w:pPr>
              <w:rPr>
                <w:rFonts w:cstheme="minorHAnsi"/>
                <w:b/>
                <w:bCs/>
                <w:sz w:val="24"/>
                <w:szCs w:val="24"/>
              </w:rPr>
            </w:pPr>
            <w:r w:rsidRPr="00E1388B">
              <w:rPr>
                <w:rFonts w:cstheme="minorHAnsi"/>
                <w:sz w:val="24"/>
                <w:szCs w:val="24"/>
              </w:rPr>
              <w:t>Mr. Dooku</w:t>
            </w:r>
          </w:p>
        </w:tc>
        <w:tc>
          <w:tcPr>
            <w:tcW w:w="2670" w:type="dxa"/>
            <w:vAlign w:val="center"/>
          </w:tcPr>
          <w:p w14:paraId="737459A0" w14:textId="77777777" w:rsidR="00E914C4" w:rsidRPr="00E1388B" w:rsidRDefault="00E914C4" w:rsidP="00E1388B">
            <w:pPr>
              <w:rPr>
                <w:rFonts w:cstheme="minorHAnsi"/>
                <w:b/>
                <w:bCs/>
                <w:sz w:val="24"/>
                <w:szCs w:val="24"/>
              </w:rPr>
            </w:pPr>
            <w:r w:rsidRPr="00E1388B">
              <w:rPr>
                <w:rFonts w:cstheme="minorHAnsi"/>
                <w:sz w:val="24"/>
                <w:szCs w:val="24"/>
              </w:rPr>
              <w:t>Project Coordinator</w:t>
            </w:r>
          </w:p>
        </w:tc>
        <w:tc>
          <w:tcPr>
            <w:tcW w:w="2671" w:type="dxa"/>
            <w:vAlign w:val="center"/>
          </w:tcPr>
          <w:p w14:paraId="519F31A8" w14:textId="77777777" w:rsidR="00E914C4" w:rsidRPr="00E1388B" w:rsidRDefault="00E914C4" w:rsidP="00E1388B">
            <w:pPr>
              <w:rPr>
                <w:rFonts w:cstheme="minorHAnsi"/>
                <w:b/>
                <w:bCs/>
                <w:sz w:val="24"/>
                <w:szCs w:val="24"/>
              </w:rPr>
            </w:pPr>
            <w:r w:rsidRPr="00E1388B">
              <w:rPr>
                <w:rFonts w:cstheme="minorHAnsi"/>
                <w:sz w:val="24"/>
                <w:szCs w:val="24"/>
              </w:rPr>
              <w:t>SOONY</w:t>
            </w:r>
          </w:p>
        </w:tc>
        <w:tc>
          <w:tcPr>
            <w:tcW w:w="2671" w:type="dxa"/>
            <w:vAlign w:val="center"/>
          </w:tcPr>
          <w:p w14:paraId="6340CE79" w14:textId="77777777" w:rsidR="00E914C4" w:rsidRPr="00E1388B" w:rsidRDefault="00E914C4" w:rsidP="00E1388B">
            <w:pPr>
              <w:rPr>
                <w:rFonts w:cstheme="minorHAnsi"/>
                <w:b/>
                <w:bCs/>
                <w:sz w:val="24"/>
                <w:szCs w:val="24"/>
              </w:rPr>
            </w:pPr>
            <w:r w:rsidRPr="00E1388B">
              <w:rPr>
                <w:rFonts w:cstheme="minorHAnsi"/>
                <w:sz w:val="24"/>
                <w:szCs w:val="24"/>
              </w:rPr>
              <w:t>Project Governance</w:t>
            </w:r>
          </w:p>
        </w:tc>
      </w:tr>
      <w:tr w:rsidR="00E1388B" w:rsidRPr="00E1388B" w14:paraId="3251DDE7" w14:textId="77777777" w:rsidTr="00AA249A">
        <w:tc>
          <w:tcPr>
            <w:tcW w:w="2670" w:type="dxa"/>
            <w:vAlign w:val="center"/>
          </w:tcPr>
          <w:p w14:paraId="0AB9C1D7" w14:textId="77777777" w:rsidR="00E914C4" w:rsidRPr="00E1388B" w:rsidRDefault="00E914C4" w:rsidP="00E1388B">
            <w:pPr>
              <w:rPr>
                <w:rFonts w:cstheme="minorHAnsi"/>
                <w:b/>
                <w:bCs/>
                <w:sz w:val="24"/>
                <w:szCs w:val="24"/>
              </w:rPr>
            </w:pPr>
            <w:r w:rsidRPr="00E1388B">
              <w:rPr>
                <w:rFonts w:cstheme="minorHAnsi"/>
                <w:sz w:val="24"/>
                <w:szCs w:val="24"/>
              </w:rPr>
              <w:t>Peter, Kevin, Ben</w:t>
            </w:r>
          </w:p>
        </w:tc>
        <w:tc>
          <w:tcPr>
            <w:tcW w:w="2670" w:type="dxa"/>
            <w:vAlign w:val="center"/>
          </w:tcPr>
          <w:p w14:paraId="134E085C" w14:textId="77777777" w:rsidR="00E914C4" w:rsidRPr="00E1388B" w:rsidRDefault="00E914C4" w:rsidP="00E1388B">
            <w:pPr>
              <w:rPr>
                <w:rFonts w:cstheme="minorHAnsi"/>
                <w:b/>
                <w:bCs/>
                <w:sz w:val="24"/>
                <w:szCs w:val="24"/>
              </w:rPr>
            </w:pPr>
            <w:r w:rsidRPr="00E1388B">
              <w:rPr>
                <w:rFonts w:cstheme="minorHAnsi"/>
                <w:sz w:val="24"/>
                <w:szCs w:val="24"/>
              </w:rPr>
              <w:t>Farmers / End-User Advocates</w:t>
            </w:r>
          </w:p>
        </w:tc>
        <w:tc>
          <w:tcPr>
            <w:tcW w:w="2671" w:type="dxa"/>
            <w:vAlign w:val="center"/>
          </w:tcPr>
          <w:p w14:paraId="33A36E31" w14:textId="77777777" w:rsidR="00E914C4" w:rsidRPr="00E1388B" w:rsidRDefault="00E914C4" w:rsidP="00E1388B">
            <w:pPr>
              <w:rPr>
                <w:rFonts w:cstheme="minorHAnsi"/>
                <w:b/>
                <w:bCs/>
                <w:sz w:val="24"/>
                <w:szCs w:val="24"/>
              </w:rPr>
            </w:pPr>
            <w:r w:rsidRPr="00E1388B">
              <w:rPr>
                <w:rFonts w:cstheme="minorHAnsi"/>
                <w:sz w:val="24"/>
                <w:szCs w:val="24"/>
              </w:rPr>
              <w:t>Independent / Remote Villages</w:t>
            </w:r>
          </w:p>
        </w:tc>
        <w:tc>
          <w:tcPr>
            <w:tcW w:w="2671" w:type="dxa"/>
            <w:vAlign w:val="center"/>
          </w:tcPr>
          <w:p w14:paraId="1FC70D31" w14:textId="77777777" w:rsidR="00E914C4" w:rsidRPr="00E1388B" w:rsidRDefault="00E914C4" w:rsidP="00E1388B">
            <w:pPr>
              <w:rPr>
                <w:rFonts w:cstheme="minorHAnsi"/>
                <w:b/>
                <w:bCs/>
                <w:sz w:val="24"/>
                <w:szCs w:val="24"/>
              </w:rPr>
            </w:pPr>
            <w:r w:rsidRPr="00E1388B">
              <w:rPr>
                <w:rFonts w:cstheme="minorHAnsi"/>
                <w:sz w:val="24"/>
                <w:szCs w:val="24"/>
              </w:rPr>
              <w:t>Share Real Needs and Validate Features</w:t>
            </w:r>
          </w:p>
        </w:tc>
      </w:tr>
    </w:tbl>
    <w:p w14:paraId="09BABD3D" w14:textId="77777777" w:rsidR="00E914C4" w:rsidRPr="00E1388B" w:rsidRDefault="00E914C4" w:rsidP="00E1388B">
      <w:pPr>
        <w:spacing w:after="0" w:line="240" w:lineRule="auto"/>
        <w:rPr>
          <w:rFonts w:cstheme="minorHAnsi"/>
          <w:b/>
          <w:bCs/>
          <w:sz w:val="24"/>
          <w:szCs w:val="24"/>
        </w:rPr>
      </w:pPr>
    </w:p>
    <w:p w14:paraId="5BFA8A3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Implementation Team (APT IT SOLUTIONS):</w:t>
      </w:r>
    </w:p>
    <w:tbl>
      <w:tblPr>
        <w:tblStyle w:val="TableGrid"/>
        <w:tblW w:w="10598" w:type="dxa"/>
        <w:tblLook w:val="04A0" w:firstRow="1" w:lastRow="0" w:firstColumn="1" w:lastColumn="0" w:noHBand="0" w:noVBand="1"/>
      </w:tblPr>
      <w:tblGrid>
        <w:gridCol w:w="2660"/>
        <w:gridCol w:w="2693"/>
        <w:gridCol w:w="5245"/>
      </w:tblGrid>
      <w:tr w:rsidR="00E1388B" w:rsidRPr="00E1388B" w14:paraId="7FE49800" w14:textId="77777777" w:rsidTr="00AA249A">
        <w:tc>
          <w:tcPr>
            <w:tcW w:w="2660" w:type="dxa"/>
            <w:vAlign w:val="center"/>
          </w:tcPr>
          <w:p w14:paraId="3595AE55"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2693" w:type="dxa"/>
            <w:vAlign w:val="center"/>
          </w:tcPr>
          <w:p w14:paraId="4A4DD5DC"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5245" w:type="dxa"/>
            <w:vAlign w:val="center"/>
          </w:tcPr>
          <w:p w14:paraId="271230BD" w14:textId="77777777" w:rsidR="00E914C4" w:rsidRPr="00E1388B" w:rsidRDefault="00E914C4" w:rsidP="00E1388B">
            <w:pPr>
              <w:rPr>
                <w:rFonts w:cstheme="minorHAnsi"/>
                <w:b/>
                <w:bCs/>
                <w:sz w:val="24"/>
                <w:szCs w:val="24"/>
              </w:rPr>
            </w:pPr>
            <w:r w:rsidRPr="00E1388B">
              <w:rPr>
                <w:rFonts w:cstheme="minorHAnsi"/>
                <w:b/>
                <w:bCs/>
                <w:sz w:val="24"/>
                <w:szCs w:val="24"/>
              </w:rPr>
              <w:t>Responsibility</w:t>
            </w:r>
          </w:p>
        </w:tc>
      </w:tr>
      <w:tr w:rsidR="00E1388B" w:rsidRPr="00E1388B" w14:paraId="23CCCCC9" w14:textId="77777777" w:rsidTr="00AA249A">
        <w:tc>
          <w:tcPr>
            <w:tcW w:w="2660" w:type="dxa"/>
            <w:vAlign w:val="center"/>
          </w:tcPr>
          <w:p w14:paraId="7FA833EE"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2693" w:type="dxa"/>
            <w:vAlign w:val="center"/>
          </w:tcPr>
          <w:p w14:paraId="72DD1C15"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5245" w:type="dxa"/>
            <w:vAlign w:val="center"/>
          </w:tcPr>
          <w:p w14:paraId="278B3DC1" w14:textId="77777777" w:rsidR="00E914C4" w:rsidRPr="00E1388B" w:rsidRDefault="00E914C4" w:rsidP="00E1388B">
            <w:pPr>
              <w:rPr>
                <w:rFonts w:cstheme="minorHAnsi"/>
                <w:sz w:val="24"/>
                <w:szCs w:val="24"/>
              </w:rPr>
            </w:pPr>
            <w:r w:rsidRPr="00E1388B">
              <w:rPr>
                <w:rFonts w:cstheme="minorHAnsi"/>
                <w:sz w:val="24"/>
                <w:szCs w:val="24"/>
              </w:rPr>
              <w:t>Client Liaison &amp; Oversight</w:t>
            </w:r>
          </w:p>
        </w:tc>
      </w:tr>
      <w:tr w:rsidR="00E1388B" w:rsidRPr="00E1388B" w14:paraId="38C806A5" w14:textId="77777777" w:rsidTr="00AA249A">
        <w:tc>
          <w:tcPr>
            <w:tcW w:w="2660" w:type="dxa"/>
            <w:vAlign w:val="center"/>
          </w:tcPr>
          <w:p w14:paraId="02D9134A" w14:textId="77777777" w:rsidR="00E914C4" w:rsidRPr="00E1388B" w:rsidRDefault="00E914C4" w:rsidP="00E1388B">
            <w:pPr>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Vandanam</w:t>
            </w:r>
            <w:proofErr w:type="spellEnd"/>
          </w:p>
        </w:tc>
        <w:tc>
          <w:tcPr>
            <w:tcW w:w="2693" w:type="dxa"/>
            <w:vAlign w:val="center"/>
          </w:tcPr>
          <w:p w14:paraId="5CC5B04F"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5245" w:type="dxa"/>
            <w:vAlign w:val="center"/>
          </w:tcPr>
          <w:p w14:paraId="2709A9E9" w14:textId="77777777" w:rsidR="00E914C4" w:rsidRPr="00E1388B" w:rsidRDefault="00E914C4" w:rsidP="00E1388B">
            <w:pPr>
              <w:rPr>
                <w:rFonts w:cstheme="minorHAnsi"/>
                <w:sz w:val="24"/>
                <w:szCs w:val="24"/>
              </w:rPr>
            </w:pPr>
            <w:r w:rsidRPr="00E1388B">
              <w:rPr>
                <w:rFonts w:cstheme="minorHAnsi"/>
                <w:sz w:val="24"/>
                <w:szCs w:val="24"/>
              </w:rPr>
              <w:t>Project Planning &amp; Execution</w:t>
            </w:r>
          </w:p>
        </w:tc>
      </w:tr>
      <w:tr w:rsidR="00E1388B" w:rsidRPr="00E1388B" w14:paraId="07C7DE5A" w14:textId="77777777" w:rsidTr="00AA249A">
        <w:tc>
          <w:tcPr>
            <w:tcW w:w="2660" w:type="dxa"/>
            <w:vAlign w:val="center"/>
          </w:tcPr>
          <w:p w14:paraId="6CB3A7DA" w14:textId="77777777" w:rsidR="00E914C4" w:rsidRPr="00E1388B" w:rsidRDefault="00E914C4" w:rsidP="00E1388B">
            <w:pPr>
              <w:rPr>
                <w:rFonts w:cstheme="minorHAnsi"/>
                <w:sz w:val="24"/>
                <w:szCs w:val="24"/>
              </w:rPr>
            </w:pPr>
            <w:r w:rsidRPr="00E1388B">
              <w:rPr>
                <w:rFonts w:cstheme="minorHAnsi"/>
                <w:sz w:val="24"/>
                <w:szCs w:val="24"/>
              </w:rPr>
              <w:t>Ms. Juhi</w:t>
            </w:r>
          </w:p>
        </w:tc>
        <w:tc>
          <w:tcPr>
            <w:tcW w:w="2693" w:type="dxa"/>
            <w:vAlign w:val="center"/>
          </w:tcPr>
          <w:p w14:paraId="433B5413" w14:textId="77777777" w:rsidR="00E914C4" w:rsidRPr="00E1388B" w:rsidRDefault="00E914C4" w:rsidP="00E1388B">
            <w:pPr>
              <w:rPr>
                <w:rFonts w:cstheme="minorHAnsi"/>
                <w:sz w:val="24"/>
                <w:szCs w:val="24"/>
              </w:rPr>
            </w:pPr>
            <w:r w:rsidRPr="00E1388B">
              <w:rPr>
                <w:rFonts w:cstheme="minorHAnsi"/>
                <w:sz w:val="24"/>
                <w:szCs w:val="24"/>
              </w:rPr>
              <w:t>Senior Java Developer</w:t>
            </w:r>
          </w:p>
        </w:tc>
        <w:tc>
          <w:tcPr>
            <w:tcW w:w="5245" w:type="dxa"/>
            <w:vAlign w:val="center"/>
          </w:tcPr>
          <w:p w14:paraId="56153CBC" w14:textId="77777777" w:rsidR="00E914C4" w:rsidRPr="00E1388B" w:rsidRDefault="00E914C4" w:rsidP="00E1388B">
            <w:pPr>
              <w:rPr>
                <w:rFonts w:cstheme="minorHAnsi"/>
                <w:sz w:val="24"/>
                <w:szCs w:val="24"/>
              </w:rPr>
            </w:pPr>
            <w:r w:rsidRPr="00E1388B">
              <w:rPr>
                <w:rFonts w:cstheme="minorHAnsi"/>
                <w:sz w:val="24"/>
                <w:szCs w:val="24"/>
              </w:rPr>
              <w:t>Architecture &amp; Code Review</w:t>
            </w:r>
          </w:p>
        </w:tc>
      </w:tr>
      <w:tr w:rsidR="00E1388B" w:rsidRPr="00E1388B" w14:paraId="364C136B" w14:textId="77777777" w:rsidTr="00AA249A">
        <w:tc>
          <w:tcPr>
            <w:tcW w:w="2660" w:type="dxa"/>
            <w:vAlign w:val="center"/>
          </w:tcPr>
          <w:p w14:paraId="19A9E54F" w14:textId="77777777" w:rsidR="00E914C4" w:rsidRPr="00E1388B" w:rsidRDefault="00E914C4" w:rsidP="00E1388B">
            <w:pPr>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Teyson</w:t>
            </w:r>
            <w:proofErr w:type="spellEnd"/>
          </w:p>
        </w:tc>
        <w:tc>
          <w:tcPr>
            <w:tcW w:w="2693" w:type="dxa"/>
            <w:vAlign w:val="center"/>
          </w:tcPr>
          <w:p w14:paraId="25CECD89"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09AFBF57" w14:textId="77777777" w:rsidR="00E914C4" w:rsidRPr="00E1388B" w:rsidRDefault="00E914C4" w:rsidP="00E1388B">
            <w:pPr>
              <w:rPr>
                <w:rFonts w:cstheme="minorHAnsi"/>
                <w:sz w:val="24"/>
                <w:szCs w:val="24"/>
              </w:rPr>
            </w:pPr>
            <w:r w:rsidRPr="00E1388B">
              <w:rPr>
                <w:rFonts w:cstheme="minorHAnsi"/>
                <w:sz w:val="24"/>
                <w:szCs w:val="24"/>
              </w:rPr>
              <w:t>Backend Development</w:t>
            </w:r>
          </w:p>
        </w:tc>
      </w:tr>
      <w:tr w:rsidR="00E1388B" w:rsidRPr="00E1388B" w14:paraId="3A54C57C" w14:textId="77777777" w:rsidTr="00AA249A">
        <w:tc>
          <w:tcPr>
            <w:tcW w:w="2660" w:type="dxa"/>
            <w:vAlign w:val="center"/>
          </w:tcPr>
          <w:p w14:paraId="1F91CD29" w14:textId="77777777" w:rsidR="00E914C4" w:rsidRPr="00E1388B" w:rsidRDefault="00E914C4" w:rsidP="00E1388B">
            <w:pPr>
              <w:rPr>
                <w:rFonts w:cstheme="minorHAnsi"/>
                <w:sz w:val="24"/>
                <w:szCs w:val="24"/>
              </w:rPr>
            </w:pPr>
            <w:r w:rsidRPr="00E1388B">
              <w:rPr>
                <w:rFonts w:cstheme="minorHAnsi"/>
                <w:sz w:val="24"/>
                <w:szCs w:val="24"/>
              </w:rPr>
              <w:t>Ms. Lucie</w:t>
            </w:r>
          </w:p>
        </w:tc>
        <w:tc>
          <w:tcPr>
            <w:tcW w:w="2693" w:type="dxa"/>
            <w:vAlign w:val="center"/>
          </w:tcPr>
          <w:p w14:paraId="377856D7"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1EA851BF" w14:textId="77777777" w:rsidR="00E914C4" w:rsidRPr="00E1388B" w:rsidRDefault="00E914C4" w:rsidP="00E1388B">
            <w:pPr>
              <w:rPr>
                <w:rFonts w:cstheme="minorHAnsi"/>
                <w:sz w:val="24"/>
                <w:szCs w:val="24"/>
              </w:rPr>
            </w:pPr>
            <w:r w:rsidRPr="00E1388B">
              <w:rPr>
                <w:rFonts w:cstheme="minorHAnsi"/>
                <w:sz w:val="24"/>
                <w:szCs w:val="24"/>
              </w:rPr>
              <w:t>Frontend Integration</w:t>
            </w:r>
          </w:p>
        </w:tc>
      </w:tr>
      <w:tr w:rsidR="00E1388B" w:rsidRPr="00E1388B" w14:paraId="6BF5F5DF" w14:textId="77777777" w:rsidTr="00AA249A">
        <w:tc>
          <w:tcPr>
            <w:tcW w:w="2660" w:type="dxa"/>
            <w:vAlign w:val="center"/>
          </w:tcPr>
          <w:p w14:paraId="6128E941" w14:textId="77777777" w:rsidR="00E914C4" w:rsidRPr="00E1388B" w:rsidRDefault="00E914C4" w:rsidP="00E1388B">
            <w:pPr>
              <w:rPr>
                <w:rFonts w:cstheme="minorHAnsi"/>
                <w:sz w:val="24"/>
                <w:szCs w:val="24"/>
              </w:rPr>
            </w:pPr>
            <w:r w:rsidRPr="00E1388B">
              <w:rPr>
                <w:rFonts w:cstheme="minorHAnsi"/>
                <w:sz w:val="24"/>
                <w:szCs w:val="24"/>
              </w:rPr>
              <w:t>Mr. Bravo</w:t>
            </w:r>
          </w:p>
        </w:tc>
        <w:tc>
          <w:tcPr>
            <w:tcW w:w="2693" w:type="dxa"/>
            <w:vAlign w:val="center"/>
          </w:tcPr>
          <w:p w14:paraId="79896031"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263C2220" w14:textId="77777777" w:rsidR="00E914C4" w:rsidRPr="00E1388B" w:rsidRDefault="00E914C4" w:rsidP="00E1388B">
            <w:pPr>
              <w:rPr>
                <w:rFonts w:cstheme="minorHAnsi"/>
                <w:sz w:val="24"/>
                <w:szCs w:val="24"/>
              </w:rPr>
            </w:pPr>
            <w:r w:rsidRPr="00E1388B">
              <w:rPr>
                <w:rFonts w:cstheme="minorHAnsi"/>
                <w:sz w:val="24"/>
                <w:szCs w:val="24"/>
              </w:rPr>
              <w:t>Business Logic Implementation</w:t>
            </w:r>
          </w:p>
        </w:tc>
      </w:tr>
      <w:tr w:rsidR="00E1388B" w:rsidRPr="00E1388B" w14:paraId="1C73E467" w14:textId="77777777" w:rsidTr="00AA249A">
        <w:tc>
          <w:tcPr>
            <w:tcW w:w="2660" w:type="dxa"/>
            <w:vAlign w:val="center"/>
          </w:tcPr>
          <w:p w14:paraId="55E65A74" w14:textId="77777777" w:rsidR="00E914C4" w:rsidRPr="00E1388B" w:rsidRDefault="00E914C4" w:rsidP="00E1388B">
            <w:pPr>
              <w:rPr>
                <w:rFonts w:cstheme="minorHAnsi"/>
                <w:sz w:val="24"/>
                <w:szCs w:val="24"/>
              </w:rPr>
            </w:pPr>
            <w:r w:rsidRPr="00E1388B">
              <w:rPr>
                <w:rFonts w:cstheme="minorHAnsi"/>
                <w:sz w:val="24"/>
                <w:szCs w:val="24"/>
              </w:rPr>
              <w:t>Mr. Tucker</w:t>
            </w:r>
          </w:p>
        </w:tc>
        <w:tc>
          <w:tcPr>
            <w:tcW w:w="2693" w:type="dxa"/>
            <w:vAlign w:val="center"/>
          </w:tcPr>
          <w:p w14:paraId="01290A75" w14:textId="77777777" w:rsidR="00E914C4" w:rsidRPr="00E1388B" w:rsidRDefault="00E914C4" w:rsidP="00E1388B">
            <w:pPr>
              <w:rPr>
                <w:rFonts w:cstheme="minorHAnsi"/>
                <w:sz w:val="24"/>
                <w:szCs w:val="24"/>
              </w:rPr>
            </w:pPr>
            <w:r w:rsidRPr="00E1388B">
              <w:rPr>
                <w:rFonts w:cstheme="minorHAnsi"/>
                <w:sz w:val="24"/>
                <w:szCs w:val="24"/>
              </w:rPr>
              <w:t>Java Developer</w:t>
            </w:r>
          </w:p>
        </w:tc>
        <w:tc>
          <w:tcPr>
            <w:tcW w:w="5245" w:type="dxa"/>
            <w:vAlign w:val="center"/>
          </w:tcPr>
          <w:p w14:paraId="1E82D6B7" w14:textId="77777777" w:rsidR="00E914C4" w:rsidRPr="00E1388B" w:rsidRDefault="00E914C4" w:rsidP="00E1388B">
            <w:pPr>
              <w:rPr>
                <w:rFonts w:cstheme="minorHAnsi"/>
                <w:sz w:val="24"/>
                <w:szCs w:val="24"/>
              </w:rPr>
            </w:pPr>
            <w:r w:rsidRPr="00E1388B">
              <w:rPr>
                <w:rFonts w:cstheme="minorHAnsi"/>
                <w:sz w:val="24"/>
                <w:szCs w:val="24"/>
              </w:rPr>
              <w:t>Feature Development</w:t>
            </w:r>
          </w:p>
        </w:tc>
      </w:tr>
      <w:tr w:rsidR="00E1388B" w:rsidRPr="00E1388B" w14:paraId="1EA48794" w14:textId="77777777" w:rsidTr="00AA249A">
        <w:tc>
          <w:tcPr>
            <w:tcW w:w="2660" w:type="dxa"/>
            <w:vAlign w:val="center"/>
          </w:tcPr>
          <w:p w14:paraId="250E120F" w14:textId="77777777" w:rsidR="00E914C4" w:rsidRPr="00E1388B" w:rsidRDefault="00E914C4" w:rsidP="00E1388B">
            <w:pPr>
              <w:rPr>
                <w:rFonts w:cstheme="minorHAnsi"/>
                <w:sz w:val="24"/>
                <w:szCs w:val="24"/>
              </w:rPr>
            </w:pPr>
            <w:r w:rsidRPr="00E1388B">
              <w:rPr>
                <w:rFonts w:cstheme="minorHAnsi"/>
                <w:sz w:val="24"/>
                <w:szCs w:val="24"/>
              </w:rPr>
              <w:t>Mr. Mike</w:t>
            </w:r>
          </w:p>
        </w:tc>
        <w:tc>
          <w:tcPr>
            <w:tcW w:w="2693" w:type="dxa"/>
            <w:vAlign w:val="center"/>
          </w:tcPr>
          <w:p w14:paraId="27D781FC" w14:textId="77777777" w:rsidR="00E914C4" w:rsidRPr="00E1388B" w:rsidRDefault="00E914C4" w:rsidP="00E1388B">
            <w:pPr>
              <w:rPr>
                <w:rFonts w:cstheme="minorHAnsi"/>
                <w:sz w:val="24"/>
                <w:szCs w:val="24"/>
              </w:rPr>
            </w:pPr>
            <w:r w:rsidRPr="00E1388B">
              <w:rPr>
                <w:rFonts w:cstheme="minorHAnsi"/>
                <w:sz w:val="24"/>
                <w:szCs w:val="24"/>
              </w:rPr>
              <w:t>Network Admin</w:t>
            </w:r>
          </w:p>
        </w:tc>
        <w:tc>
          <w:tcPr>
            <w:tcW w:w="5245" w:type="dxa"/>
            <w:vAlign w:val="center"/>
          </w:tcPr>
          <w:p w14:paraId="11A2690B" w14:textId="77777777" w:rsidR="00E914C4" w:rsidRPr="00E1388B" w:rsidRDefault="00E914C4" w:rsidP="00E1388B">
            <w:pPr>
              <w:rPr>
                <w:rFonts w:cstheme="minorHAnsi"/>
                <w:sz w:val="24"/>
                <w:szCs w:val="24"/>
              </w:rPr>
            </w:pPr>
            <w:r w:rsidRPr="00E1388B">
              <w:rPr>
                <w:rFonts w:cstheme="minorHAnsi"/>
                <w:sz w:val="24"/>
                <w:szCs w:val="24"/>
              </w:rPr>
              <w:t>Infrastructure Setup</w:t>
            </w:r>
          </w:p>
        </w:tc>
      </w:tr>
      <w:tr w:rsidR="00E1388B" w:rsidRPr="00E1388B" w14:paraId="5C7875C7" w14:textId="77777777" w:rsidTr="00AA249A">
        <w:tc>
          <w:tcPr>
            <w:tcW w:w="2660" w:type="dxa"/>
            <w:vAlign w:val="center"/>
          </w:tcPr>
          <w:p w14:paraId="28F1F9EB" w14:textId="77777777" w:rsidR="00E914C4" w:rsidRPr="00E1388B" w:rsidRDefault="00E914C4" w:rsidP="00E1388B">
            <w:pPr>
              <w:rPr>
                <w:rFonts w:cstheme="minorHAnsi"/>
                <w:sz w:val="24"/>
                <w:szCs w:val="24"/>
              </w:rPr>
            </w:pPr>
            <w:r w:rsidRPr="00E1388B">
              <w:rPr>
                <w:rFonts w:cstheme="minorHAnsi"/>
                <w:sz w:val="24"/>
                <w:szCs w:val="24"/>
              </w:rPr>
              <w:t>Mr. John</w:t>
            </w:r>
          </w:p>
        </w:tc>
        <w:tc>
          <w:tcPr>
            <w:tcW w:w="2693" w:type="dxa"/>
            <w:vAlign w:val="center"/>
          </w:tcPr>
          <w:p w14:paraId="660D7097" w14:textId="77777777" w:rsidR="00E914C4" w:rsidRPr="00E1388B" w:rsidRDefault="00E914C4" w:rsidP="00E1388B">
            <w:pPr>
              <w:rPr>
                <w:rFonts w:cstheme="minorHAnsi"/>
                <w:sz w:val="24"/>
                <w:szCs w:val="24"/>
              </w:rPr>
            </w:pPr>
            <w:r w:rsidRPr="00E1388B">
              <w:rPr>
                <w:rFonts w:cstheme="minorHAnsi"/>
                <w:sz w:val="24"/>
                <w:szCs w:val="24"/>
              </w:rPr>
              <w:t>DB Admin</w:t>
            </w:r>
          </w:p>
        </w:tc>
        <w:tc>
          <w:tcPr>
            <w:tcW w:w="5245" w:type="dxa"/>
            <w:vAlign w:val="center"/>
          </w:tcPr>
          <w:p w14:paraId="2CA54C9A" w14:textId="77777777" w:rsidR="00E914C4" w:rsidRPr="00E1388B" w:rsidRDefault="00E914C4" w:rsidP="00E1388B">
            <w:pPr>
              <w:rPr>
                <w:rFonts w:cstheme="minorHAnsi"/>
                <w:sz w:val="24"/>
                <w:szCs w:val="24"/>
              </w:rPr>
            </w:pPr>
            <w:r w:rsidRPr="00E1388B">
              <w:rPr>
                <w:rFonts w:cstheme="minorHAnsi"/>
                <w:sz w:val="24"/>
                <w:szCs w:val="24"/>
              </w:rPr>
              <w:t>Database Design and Management</w:t>
            </w:r>
          </w:p>
        </w:tc>
      </w:tr>
      <w:tr w:rsidR="00E1388B" w:rsidRPr="00E1388B" w14:paraId="2A0C0B46" w14:textId="77777777" w:rsidTr="00AA249A">
        <w:tc>
          <w:tcPr>
            <w:tcW w:w="2660" w:type="dxa"/>
            <w:vAlign w:val="center"/>
          </w:tcPr>
          <w:p w14:paraId="144B3839" w14:textId="77777777" w:rsidR="00E914C4" w:rsidRPr="00E1388B" w:rsidRDefault="00E914C4" w:rsidP="00E1388B">
            <w:pPr>
              <w:rPr>
                <w:rFonts w:cstheme="minorHAnsi"/>
                <w:sz w:val="24"/>
                <w:szCs w:val="24"/>
              </w:rPr>
            </w:pPr>
            <w:r w:rsidRPr="00E1388B">
              <w:rPr>
                <w:rFonts w:cstheme="minorHAnsi"/>
                <w:sz w:val="24"/>
                <w:szCs w:val="24"/>
              </w:rPr>
              <w:t>Mr. Jason</w:t>
            </w:r>
          </w:p>
        </w:tc>
        <w:tc>
          <w:tcPr>
            <w:tcW w:w="2693" w:type="dxa"/>
            <w:vAlign w:val="center"/>
          </w:tcPr>
          <w:p w14:paraId="24B8AFE3" w14:textId="77777777" w:rsidR="00E914C4" w:rsidRPr="00E1388B" w:rsidRDefault="00E914C4" w:rsidP="00E1388B">
            <w:pPr>
              <w:rPr>
                <w:rFonts w:cstheme="minorHAnsi"/>
                <w:sz w:val="24"/>
                <w:szCs w:val="24"/>
              </w:rPr>
            </w:pPr>
            <w:r w:rsidRPr="00E1388B">
              <w:rPr>
                <w:rFonts w:cstheme="minorHAnsi"/>
                <w:sz w:val="24"/>
                <w:szCs w:val="24"/>
              </w:rPr>
              <w:t>Tester</w:t>
            </w:r>
          </w:p>
        </w:tc>
        <w:tc>
          <w:tcPr>
            <w:tcW w:w="5245" w:type="dxa"/>
            <w:vAlign w:val="center"/>
          </w:tcPr>
          <w:p w14:paraId="5C404E63" w14:textId="77777777" w:rsidR="00E914C4" w:rsidRPr="00E1388B" w:rsidRDefault="00E914C4" w:rsidP="00E1388B">
            <w:pPr>
              <w:rPr>
                <w:rFonts w:cstheme="minorHAnsi"/>
                <w:sz w:val="24"/>
                <w:szCs w:val="24"/>
              </w:rPr>
            </w:pPr>
            <w:r w:rsidRPr="00E1388B">
              <w:rPr>
                <w:rFonts w:cstheme="minorHAnsi"/>
                <w:sz w:val="24"/>
                <w:szCs w:val="24"/>
              </w:rPr>
              <w:t>Functional Testing</w:t>
            </w:r>
          </w:p>
        </w:tc>
      </w:tr>
      <w:tr w:rsidR="00E1388B" w:rsidRPr="00E1388B" w14:paraId="1F1857D1" w14:textId="77777777" w:rsidTr="00AA249A">
        <w:tc>
          <w:tcPr>
            <w:tcW w:w="2660" w:type="dxa"/>
            <w:vAlign w:val="center"/>
          </w:tcPr>
          <w:p w14:paraId="2B195812" w14:textId="77777777" w:rsidR="00E914C4" w:rsidRPr="00E1388B" w:rsidRDefault="00E914C4" w:rsidP="00E1388B">
            <w:pPr>
              <w:rPr>
                <w:rFonts w:cstheme="minorHAnsi"/>
                <w:sz w:val="24"/>
                <w:szCs w:val="24"/>
              </w:rPr>
            </w:pPr>
            <w:r w:rsidRPr="00E1388B">
              <w:rPr>
                <w:rFonts w:cstheme="minorHAnsi"/>
                <w:sz w:val="24"/>
                <w:szCs w:val="24"/>
              </w:rPr>
              <w:t>Ms. Alekya</w:t>
            </w:r>
          </w:p>
        </w:tc>
        <w:tc>
          <w:tcPr>
            <w:tcW w:w="2693" w:type="dxa"/>
            <w:vAlign w:val="center"/>
          </w:tcPr>
          <w:p w14:paraId="065463A3" w14:textId="77777777" w:rsidR="00E914C4" w:rsidRPr="00E1388B" w:rsidRDefault="00E914C4" w:rsidP="00E1388B">
            <w:pPr>
              <w:rPr>
                <w:rFonts w:cstheme="minorHAnsi"/>
                <w:sz w:val="24"/>
                <w:szCs w:val="24"/>
              </w:rPr>
            </w:pPr>
            <w:r w:rsidRPr="00E1388B">
              <w:rPr>
                <w:rFonts w:cstheme="minorHAnsi"/>
                <w:sz w:val="24"/>
                <w:szCs w:val="24"/>
              </w:rPr>
              <w:t>Tester</w:t>
            </w:r>
          </w:p>
        </w:tc>
        <w:tc>
          <w:tcPr>
            <w:tcW w:w="5245" w:type="dxa"/>
            <w:vAlign w:val="center"/>
          </w:tcPr>
          <w:p w14:paraId="6E7F276C" w14:textId="77777777" w:rsidR="00E914C4" w:rsidRPr="00E1388B" w:rsidRDefault="00E914C4" w:rsidP="00E1388B">
            <w:pPr>
              <w:rPr>
                <w:rFonts w:cstheme="minorHAnsi"/>
                <w:sz w:val="24"/>
                <w:szCs w:val="24"/>
              </w:rPr>
            </w:pPr>
            <w:r w:rsidRPr="00E1388B">
              <w:rPr>
                <w:rFonts w:cstheme="minorHAnsi"/>
                <w:sz w:val="24"/>
                <w:szCs w:val="24"/>
              </w:rPr>
              <w:t>Usability and UAT Testing</w:t>
            </w:r>
          </w:p>
        </w:tc>
      </w:tr>
      <w:tr w:rsidR="00E1388B" w:rsidRPr="00E1388B" w14:paraId="6D9BC238" w14:textId="77777777" w:rsidTr="00AA249A">
        <w:tc>
          <w:tcPr>
            <w:tcW w:w="2660" w:type="dxa"/>
            <w:vAlign w:val="center"/>
          </w:tcPr>
          <w:p w14:paraId="03EDB0E4" w14:textId="77777777" w:rsidR="00E914C4" w:rsidRPr="00E1388B" w:rsidRDefault="00E914C4" w:rsidP="00E1388B">
            <w:pPr>
              <w:rPr>
                <w:rFonts w:cstheme="minorHAnsi"/>
                <w:sz w:val="24"/>
                <w:szCs w:val="24"/>
              </w:rPr>
            </w:pPr>
            <w:r w:rsidRPr="00E1388B">
              <w:rPr>
                <w:rFonts w:cstheme="minorHAnsi"/>
                <w:sz w:val="24"/>
                <w:szCs w:val="24"/>
              </w:rPr>
              <w:t>Myself (BA)</w:t>
            </w:r>
          </w:p>
        </w:tc>
        <w:tc>
          <w:tcPr>
            <w:tcW w:w="2693" w:type="dxa"/>
            <w:vAlign w:val="center"/>
          </w:tcPr>
          <w:p w14:paraId="50A7C4A3" w14:textId="77777777" w:rsidR="00E914C4" w:rsidRPr="00E1388B" w:rsidRDefault="00E914C4" w:rsidP="00E1388B">
            <w:pPr>
              <w:rPr>
                <w:rFonts w:cstheme="minorHAnsi"/>
                <w:sz w:val="24"/>
                <w:szCs w:val="24"/>
              </w:rPr>
            </w:pPr>
            <w:r w:rsidRPr="00E1388B">
              <w:rPr>
                <w:rFonts w:cstheme="minorHAnsi"/>
                <w:sz w:val="24"/>
                <w:szCs w:val="24"/>
              </w:rPr>
              <w:t>Business Analyst</w:t>
            </w:r>
          </w:p>
        </w:tc>
        <w:tc>
          <w:tcPr>
            <w:tcW w:w="5245" w:type="dxa"/>
            <w:vAlign w:val="center"/>
          </w:tcPr>
          <w:p w14:paraId="4F2F88B1" w14:textId="77777777" w:rsidR="00E914C4" w:rsidRPr="00E1388B" w:rsidRDefault="00E914C4" w:rsidP="00E1388B">
            <w:pPr>
              <w:rPr>
                <w:rFonts w:cstheme="minorHAnsi"/>
                <w:sz w:val="24"/>
                <w:szCs w:val="24"/>
              </w:rPr>
            </w:pPr>
            <w:r w:rsidRPr="00E1388B">
              <w:rPr>
                <w:rFonts w:cstheme="minorHAnsi"/>
                <w:sz w:val="24"/>
                <w:szCs w:val="24"/>
              </w:rPr>
              <w:t>Requirement Gathering, BRD, User Stories, Process Flow, Liaison between SOONY and Dev Team</w:t>
            </w:r>
          </w:p>
        </w:tc>
      </w:tr>
    </w:tbl>
    <w:p w14:paraId="0B76C8F8" w14:textId="77777777" w:rsidR="00E914C4" w:rsidRPr="00E1388B" w:rsidRDefault="00E914C4" w:rsidP="00E1388B">
      <w:pPr>
        <w:spacing w:after="0" w:line="240" w:lineRule="auto"/>
        <w:rPr>
          <w:rFonts w:cstheme="minorHAnsi"/>
          <w:b/>
          <w:bCs/>
          <w:sz w:val="24"/>
          <w:szCs w:val="24"/>
        </w:rPr>
      </w:pPr>
    </w:p>
    <w:p w14:paraId="670897DA" w14:textId="77777777" w:rsidR="00E914C4" w:rsidRPr="00E1388B" w:rsidRDefault="00E914C4" w:rsidP="00E1388B">
      <w:pPr>
        <w:spacing w:after="0" w:line="240" w:lineRule="auto"/>
        <w:rPr>
          <w:rFonts w:cstheme="minorHAnsi"/>
          <w:b/>
          <w:bCs/>
          <w:sz w:val="24"/>
          <w:szCs w:val="24"/>
        </w:rPr>
      </w:pPr>
    </w:p>
    <w:p w14:paraId="4E538895" w14:textId="77777777" w:rsidR="00BF4D30" w:rsidRDefault="00BF4D30" w:rsidP="00E1388B">
      <w:pPr>
        <w:spacing w:after="0" w:line="240" w:lineRule="auto"/>
        <w:rPr>
          <w:rFonts w:cstheme="minorHAnsi"/>
          <w:b/>
          <w:bCs/>
          <w:sz w:val="24"/>
          <w:szCs w:val="24"/>
        </w:rPr>
      </w:pPr>
    </w:p>
    <w:p w14:paraId="4FB66428" w14:textId="2E88B9FA" w:rsidR="00E914C4" w:rsidRPr="00E1388B" w:rsidRDefault="00E914C4" w:rsidP="00E1388B">
      <w:pPr>
        <w:spacing w:after="0" w:line="240" w:lineRule="auto"/>
        <w:rPr>
          <w:rFonts w:cstheme="minorHAnsi"/>
          <w:b/>
          <w:bCs/>
          <w:sz w:val="24"/>
          <w:szCs w:val="24"/>
        </w:rPr>
      </w:pPr>
      <w:bookmarkStart w:id="0" w:name="_Hlk205477606"/>
      <w:r w:rsidRPr="00306F48">
        <w:rPr>
          <w:rFonts w:cstheme="minorHAnsi"/>
          <w:b/>
          <w:bCs/>
          <w:sz w:val="24"/>
          <w:szCs w:val="24"/>
        </w:rPr>
        <w:lastRenderedPageBreak/>
        <w:t>Question 1 – BPM: Prepare Business Process Model.</w:t>
      </w:r>
    </w:p>
    <w:bookmarkEnd w:id="0"/>
    <w:p w14:paraId="232D23D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Identify Business Process Model for Online Agriculture Store – (Goal, Inputs, Resources, Outputs, </w:t>
      </w:r>
    </w:p>
    <w:p w14:paraId="15C458E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Activities, Value created to the end Customer)</w:t>
      </w:r>
    </w:p>
    <w:p w14:paraId="28945EEE" w14:textId="77777777" w:rsidR="00E914C4" w:rsidRDefault="00E914C4" w:rsidP="00E1388B">
      <w:pPr>
        <w:spacing w:after="0" w:line="240" w:lineRule="auto"/>
        <w:rPr>
          <w:rFonts w:cstheme="minorHAnsi"/>
          <w:sz w:val="24"/>
          <w:szCs w:val="24"/>
        </w:rPr>
      </w:pPr>
    </w:p>
    <w:p w14:paraId="4F7FF377" w14:textId="2996E4DB" w:rsidR="00306F48" w:rsidRDefault="00306F48" w:rsidP="00E1388B">
      <w:pPr>
        <w:spacing w:after="0" w:line="240" w:lineRule="auto"/>
        <w:rPr>
          <w:rFonts w:cstheme="minorHAnsi"/>
          <w:sz w:val="24"/>
          <w:szCs w:val="24"/>
        </w:rPr>
      </w:pPr>
      <w:bookmarkStart w:id="1" w:name="_Hlk205477638"/>
      <w:r w:rsidRPr="00306F48">
        <w:rPr>
          <w:rFonts w:cstheme="minorHAnsi"/>
          <w:sz w:val="24"/>
          <w:szCs w:val="24"/>
        </w:rPr>
        <w:t>A Business Process Model (BPM) is a visual or graphical representation of how a business process works from start to finish. It shows the sequence of activities, decision points, inputs/outputs, and roles or systems involved in a particular business operation.</w:t>
      </w:r>
    </w:p>
    <w:p w14:paraId="1A3D30DD" w14:textId="77777777" w:rsidR="00306F48" w:rsidRDefault="00306F48" w:rsidP="00E1388B">
      <w:pPr>
        <w:spacing w:after="0" w:line="240" w:lineRule="auto"/>
        <w:rPr>
          <w:rFonts w:cstheme="minorHAnsi"/>
          <w:sz w:val="24"/>
          <w:szCs w:val="24"/>
        </w:rPr>
      </w:pPr>
    </w:p>
    <w:p w14:paraId="5F0A9A57"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Goal:</w:t>
      </w:r>
      <w:r w:rsidRPr="00E1388B">
        <w:rPr>
          <w:rFonts w:cstheme="minorHAnsi"/>
          <w:sz w:val="24"/>
          <w:szCs w:val="24"/>
        </w:rPr>
        <w:t xml:space="preserve"> To enable remote farmers to directly purchase agricultural inputs (seeds, fertilizers, pesticides) from registered manufacturers using a user-friendly web/mobile platform, improving accessibility, affordability, and supply chain efficiency.</w:t>
      </w:r>
    </w:p>
    <w:p w14:paraId="34CFD931" w14:textId="77777777" w:rsidR="00E914C4" w:rsidRPr="00E1388B" w:rsidRDefault="00E914C4" w:rsidP="00E1388B">
      <w:pPr>
        <w:spacing w:after="0" w:line="240" w:lineRule="auto"/>
        <w:rPr>
          <w:rFonts w:cstheme="minorHAnsi"/>
          <w:sz w:val="24"/>
          <w:szCs w:val="24"/>
        </w:rPr>
      </w:pPr>
    </w:p>
    <w:p w14:paraId="24CC019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Inputs: </w:t>
      </w:r>
      <w:r w:rsidRPr="00E1388B">
        <w:rPr>
          <w:rFonts w:cstheme="minorHAnsi"/>
          <w:sz w:val="24"/>
          <w:szCs w:val="24"/>
        </w:rPr>
        <w:t>The project inputs include several critical components to ensure its success.</w:t>
      </w:r>
    </w:p>
    <w:p w14:paraId="4166FBEA"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Farmer needs: Demand for quality seeds, fertilizers, and pesticides.</w:t>
      </w:r>
    </w:p>
    <w:p w14:paraId="26DB20F8"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Manufacturer Product Data: Product listings with descriptions, price, availability.</w:t>
      </w:r>
    </w:p>
    <w:p w14:paraId="3F8C7F38"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Internet Connectivity: Farmers must have basic access to the internet.</w:t>
      </w:r>
    </w:p>
    <w:p w14:paraId="0BF958DF"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User Requirements: UI/UX considerations for rural and semi-literate users.</w:t>
      </w:r>
    </w:p>
    <w:p w14:paraId="77D30819"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Funding &amp; Timeline: CSR Budget (₹2 Crores INR), Timeline (18 Months).</w:t>
      </w:r>
    </w:p>
    <w:p w14:paraId="75EAA3E9" w14:textId="77777777" w:rsidR="00E914C4" w:rsidRPr="00E1388B" w:rsidRDefault="00E914C4" w:rsidP="00E1388B">
      <w:pPr>
        <w:pStyle w:val="ListParagraph"/>
        <w:numPr>
          <w:ilvl w:val="0"/>
          <w:numId w:val="6"/>
        </w:numPr>
        <w:spacing w:after="0" w:line="240" w:lineRule="auto"/>
        <w:rPr>
          <w:rFonts w:cstheme="minorHAnsi"/>
          <w:sz w:val="24"/>
          <w:szCs w:val="24"/>
        </w:rPr>
      </w:pPr>
      <w:r w:rsidRPr="00E1388B">
        <w:rPr>
          <w:rFonts w:cstheme="minorHAnsi"/>
          <w:sz w:val="24"/>
          <w:szCs w:val="24"/>
        </w:rPr>
        <w:t>Government/CSR Policies: CSR compliance, rural development schemes.</w:t>
      </w:r>
    </w:p>
    <w:p w14:paraId="459F1329" w14:textId="77777777" w:rsidR="00E914C4" w:rsidRPr="00E1388B" w:rsidRDefault="00E914C4" w:rsidP="00E1388B">
      <w:pPr>
        <w:spacing w:after="0" w:line="240" w:lineRule="auto"/>
        <w:rPr>
          <w:rFonts w:cstheme="minorHAnsi"/>
          <w:b/>
          <w:bCs/>
          <w:sz w:val="24"/>
          <w:szCs w:val="24"/>
        </w:rPr>
      </w:pPr>
    </w:p>
    <w:p w14:paraId="02AEECE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Resources:</w:t>
      </w:r>
    </w:p>
    <w:p w14:paraId="0BC4228F"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Human Resources:</w:t>
      </w:r>
      <w:r w:rsidRPr="00E1388B">
        <w:rPr>
          <w:rFonts w:cstheme="minorHAnsi"/>
          <w:sz w:val="24"/>
          <w:szCs w:val="24"/>
        </w:rPr>
        <w:t xml:space="preserve"> BA, PM, Developers, Testers, Admins, Farmers, Committee</w:t>
      </w:r>
    </w:p>
    <w:p w14:paraId="7E6E6EFC"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Technical Resources:</w:t>
      </w:r>
      <w:r w:rsidRPr="00E1388B">
        <w:rPr>
          <w:rFonts w:cstheme="minorHAnsi"/>
          <w:sz w:val="24"/>
          <w:szCs w:val="24"/>
        </w:rPr>
        <w:t xml:space="preserve"> Development Tools (Java, SQL), Hosting Infrastructure, Internet</w:t>
      </w:r>
    </w:p>
    <w:p w14:paraId="6DA4C2BB"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Stakeholder Support:</w:t>
      </w:r>
      <w:r w:rsidRPr="00E1388B">
        <w:rPr>
          <w:rFonts w:cstheme="minorHAnsi"/>
          <w:sz w:val="24"/>
          <w:szCs w:val="24"/>
        </w:rPr>
        <w:t xml:space="preserve"> Mr. Henry (CSR sponsor), Farmer group (Peter, Kevin, Ben)</w:t>
      </w:r>
    </w:p>
    <w:p w14:paraId="64CF60F7"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Knowledge Assets:</w:t>
      </w:r>
      <w:r w:rsidRPr="00E1388B">
        <w:rPr>
          <w:rFonts w:cstheme="minorHAnsi"/>
          <w:sz w:val="24"/>
          <w:szCs w:val="24"/>
        </w:rPr>
        <w:t xml:space="preserve"> Product info from manufacturers, usability data from farmers</w:t>
      </w:r>
    </w:p>
    <w:p w14:paraId="02C7C644" w14:textId="77777777" w:rsidR="00E914C4" w:rsidRPr="00E1388B" w:rsidRDefault="00E914C4" w:rsidP="00E1388B">
      <w:pPr>
        <w:pStyle w:val="ListParagraph"/>
        <w:numPr>
          <w:ilvl w:val="0"/>
          <w:numId w:val="8"/>
        </w:numPr>
        <w:spacing w:after="0" w:line="240" w:lineRule="auto"/>
        <w:rPr>
          <w:rFonts w:cstheme="minorHAnsi"/>
          <w:sz w:val="24"/>
          <w:szCs w:val="24"/>
        </w:rPr>
      </w:pPr>
      <w:r w:rsidRPr="00E1388B">
        <w:rPr>
          <w:rFonts w:cstheme="minorHAnsi"/>
          <w:sz w:val="24"/>
          <w:szCs w:val="24"/>
          <w:u w:val="single"/>
        </w:rPr>
        <w:t>Financial Resources:</w:t>
      </w:r>
      <w:r w:rsidRPr="00E1388B">
        <w:rPr>
          <w:rFonts w:cstheme="minorHAnsi"/>
          <w:sz w:val="24"/>
          <w:szCs w:val="24"/>
        </w:rPr>
        <w:t xml:space="preserve"> CSR funding from SOONY (₹2 Crores INR)</w:t>
      </w:r>
    </w:p>
    <w:p w14:paraId="450DCCB6" w14:textId="77777777" w:rsidR="00E914C4" w:rsidRPr="00E1388B" w:rsidRDefault="00E914C4" w:rsidP="00E1388B">
      <w:pPr>
        <w:spacing w:after="0" w:line="240" w:lineRule="auto"/>
        <w:rPr>
          <w:rFonts w:cstheme="minorHAnsi"/>
          <w:sz w:val="24"/>
          <w:szCs w:val="24"/>
        </w:rPr>
      </w:pPr>
    </w:p>
    <w:p w14:paraId="3D7329D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Outputs:</w:t>
      </w:r>
    </w:p>
    <w:p w14:paraId="06186DFB"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Functional Platform:</w:t>
      </w:r>
      <w:r w:rsidRPr="00E1388B">
        <w:rPr>
          <w:rFonts w:cstheme="minorHAnsi"/>
          <w:sz w:val="24"/>
          <w:szCs w:val="24"/>
        </w:rPr>
        <w:t xml:space="preserve"> Online store accessible via web/mobile with full e-commerce capabilities tailored for Agri-products.</w:t>
      </w:r>
    </w:p>
    <w:p w14:paraId="723FDFFE"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Product Listings:</w:t>
      </w:r>
      <w:r w:rsidRPr="00E1388B">
        <w:rPr>
          <w:rFonts w:cstheme="minorHAnsi"/>
          <w:sz w:val="24"/>
          <w:szCs w:val="24"/>
        </w:rPr>
        <w:t xml:space="preserve"> Real-time product availability and prices from manufacturers.</w:t>
      </w:r>
    </w:p>
    <w:p w14:paraId="1780FAC1"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Order Management System:</w:t>
      </w:r>
      <w:r w:rsidRPr="00E1388B">
        <w:rPr>
          <w:rFonts w:cstheme="minorHAnsi"/>
          <w:sz w:val="24"/>
          <w:szCs w:val="24"/>
        </w:rPr>
        <w:t xml:space="preserve"> for farmers to order, track, and receive deliveries.</w:t>
      </w:r>
    </w:p>
    <w:p w14:paraId="4A206BBF"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Communication Channel:</w:t>
      </w:r>
      <w:r w:rsidRPr="00E1388B">
        <w:rPr>
          <w:rFonts w:cstheme="minorHAnsi"/>
          <w:sz w:val="24"/>
          <w:szCs w:val="24"/>
        </w:rPr>
        <w:t xml:space="preserve"> Chat/contact interface between farmers and vendors.</w:t>
      </w:r>
    </w:p>
    <w:p w14:paraId="58D2499D"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Delivery Logistics:</w:t>
      </w:r>
      <w:r w:rsidRPr="00E1388B">
        <w:rPr>
          <w:rFonts w:cstheme="minorHAnsi"/>
          <w:sz w:val="24"/>
          <w:szCs w:val="24"/>
        </w:rPr>
        <w:t xml:space="preserve"> Order fulfilment mechanism integrated or manual.</w:t>
      </w:r>
    </w:p>
    <w:p w14:paraId="165EF3F7" w14:textId="77777777" w:rsidR="00E914C4" w:rsidRPr="00E1388B" w:rsidRDefault="00E914C4" w:rsidP="00E1388B">
      <w:pPr>
        <w:pStyle w:val="ListParagraph"/>
        <w:numPr>
          <w:ilvl w:val="0"/>
          <w:numId w:val="9"/>
        </w:numPr>
        <w:spacing w:after="0" w:line="240" w:lineRule="auto"/>
        <w:rPr>
          <w:rFonts w:cstheme="minorHAnsi"/>
          <w:sz w:val="24"/>
          <w:szCs w:val="24"/>
        </w:rPr>
      </w:pPr>
      <w:r w:rsidRPr="00E1388B">
        <w:rPr>
          <w:rFonts w:cstheme="minorHAnsi"/>
          <w:sz w:val="24"/>
          <w:szCs w:val="24"/>
          <w:u w:val="single"/>
        </w:rPr>
        <w:t>Impact Metrics:</w:t>
      </w:r>
      <w:r w:rsidRPr="00E1388B">
        <w:rPr>
          <w:rFonts w:cstheme="minorHAnsi"/>
          <w:sz w:val="24"/>
          <w:szCs w:val="24"/>
        </w:rPr>
        <w:t xml:space="preserve"> Usage statistics, order volume, region-wise access reports.</w:t>
      </w:r>
    </w:p>
    <w:p w14:paraId="53C1FBBC" w14:textId="77777777" w:rsidR="00E914C4" w:rsidRPr="00E1388B" w:rsidRDefault="00E914C4" w:rsidP="00E1388B">
      <w:pPr>
        <w:spacing w:after="0" w:line="240" w:lineRule="auto"/>
        <w:rPr>
          <w:rFonts w:cstheme="minorHAnsi"/>
          <w:sz w:val="24"/>
          <w:szCs w:val="24"/>
        </w:rPr>
      </w:pPr>
    </w:p>
    <w:p w14:paraId="53E32D3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Activities:</w:t>
      </w:r>
    </w:p>
    <w:p w14:paraId="4D499F18"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Requirement Gathering: Interviews with farmers (Peter, Kevin, Ben), manufacturers, stakeholders (Mr. Henry, Mr. Dooku, Mr. Pandu).</w:t>
      </w:r>
    </w:p>
    <w:p w14:paraId="1C6943F2"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Planning &amp; Design: Define scope, draft BRD, user personas, UX wireframes.</w:t>
      </w:r>
    </w:p>
    <w:p w14:paraId="0D6067CB"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 xml:space="preserve">Development: Build modules: registration, product upload, </w:t>
      </w:r>
      <w:proofErr w:type="spellStart"/>
      <w:r w:rsidRPr="00E1388B">
        <w:rPr>
          <w:rFonts w:cstheme="minorHAnsi"/>
          <w:sz w:val="24"/>
          <w:szCs w:val="24"/>
        </w:rPr>
        <w:t>catalog</w:t>
      </w:r>
      <w:proofErr w:type="spellEnd"/>
      <w:r w:rsidRPr="00E1388B">
        <w:rPr>
          <w:rFonts w:cstheme="minorHAnsi"/>
          <w:sz w:val="24"/>
          <w:szCs w:val="24"/>
        </w:rPr>
        <w:t>, cart, order flow.</w:t>
      </w:r>
    </w:p>
    <w:p w14:paraId="467A9829"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Testing: Functional, usability, performance, UAT with real farmers.</w:t>
      </w:r>
    </w:p>
    <w:p w14:paraId="682C2652"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Deployment: Hosting, infrastructure setup, initial content load.</w:t>
      </w:r>
    </w:p>
    <w:p w14:paraId="00C7184C"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 xml:space="preserve">Training &amp; Support: Farmer onboarding support, help </w:t>
      </w:r>
      <w:proofErr w:type="spellStart"/>
      <w:r w:rsidRPr="00E1388B">
        <w:rPr>
          <w:rFonts w:cstheme="minorHAnsi"/>
          <w:sz w:val="24"/>
          <w:szCs w:val="24"/>
        </w:rPr>
        <w:t>center</w:t>
      </w:r>
      <w:proofErr w:type="spellEnd"/>
      <w:r w:rsidRPr="00E1388B">
        <w:rPr>
          <w:rFonts w:cstheme="minorHAnsi"/>
          <w:sz w:val="24"/>
          <w:szCs w:val="24"/>
        </w:rPr>
        <w:t>, feedback system.</w:t>
      </w:r>
    </w:p>
    <w:p w14:paraId="70FBBC6D" w14:textId="77777777" w:rsidR="00E914C4" w:rsidRPr="00E1388B" w:rsidRDefault="00E914C4" w:rsidP="00E1388B">
      <w:pPr>
        <w:pStyle w:val="ListParagraph"/>
        <w:numPr>
          <w:ilvl w:val="0"/>
          <w:numId w:val="7"/>
        </w:numPr>
        <w:spacing w:after="0" w:line="240" w:lineRule="auto"/>
        <w:rPr>
          <w:rFonts w:cstheme="minorHAnsi"/>
          <w:sz w:val="24"/>
          <w:szCs w:val="24"/>
        </w:rPr>
      </w:pPr>
      <w:r w:rsidRPr="00E1388B">
        <w:rPr>
          <w:rFonts w:cstheme="minorHAnsi"/>
          <w:sz w:val="24"/>
          <w:szCs w:val="24"/>
        </w:rPr>
        <w:t>Monitoring &amp; Evaluation: Regular reviews of platform adoption, order trends, issue resolution.</w:t>
      </w:r>
    </w:p>
    <w:p w14:paraId="047890DF" w14:textId="77777777" w:rsidR="00E914C4" w:rsidRPr="00E1388B" w:rsidRDefault="00E914C4" w:rsidP="00E1388B">
      <w:pPr>
        <w:spacing w:after="0" w:line="240" w:lineRule="auto"/>
        <w:rPr>
          <w:rFonts w:cstheme="minorHAnsi"/>
          <w:sz w:val="24"/>
          <w:szCs w:val="24"/>
        </w:rPr>
      </w:pPr>
    </w:p>
    <w:p w14:paraId="205A6FFD"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Value:</w:t>
      </w:r>
      <w:r w:rsidRPr="00E1388B">
        <w:rPr>
          <w:rFonts w:cstheme="minorHAnsi"/>
          <w:sz w:val="24"/>
          <w:szCs w:val="24"/>
        </w:rPr>
        <w:t xml:space="preserve"> Value created to end customer (Farmers).</w:t>
      </w:r>
    </w:p>
    <w:p w14:paraId="4887007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Accessibility: Easy access to essential </w:t>
      </w:r>
      <w:proofErr w:type="spellStart"/>
      <w:r w:rsidRPr="00E1388B">
        <w:rPr>
          <w:rFonts w:cstheme="minorHAnsi"/>
          <w:sz w:val="24"/>
          <w:szCs w:val="24"/>
        </w:rPr>
        <w:t>agri</w:t>
      </w:r>
      <w:proofErr w:type="spellEnd"/>
      <w:r w:rsidRPr="00E1388B">
        <w:rPr>
          <w:rFonts w:cstheme="minorHAnsi"/>
          <w:sz w:val="24"/>
          <w:szCs w:val="24"/>
        </w:rPr>
        <w:t>-inputs from anywhere, Farmers gain digital confidence and buying power.</w:t>
      </w:r>
    </w:p>
    <w:p w14:paraId="7E2ADB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Affordability: Direct purchase = reduced intermediary costs.</w:t>
      </w:r>
    </w:p>
    <w:p w14:paraId="4D40501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Convenience: Shop from home; no need to travel to town markets.</w:t>
      </w:r>
    </w:p>
    <w:bookmarkEnd w:id="1"/>
    <w:p w14:paraId="382B44D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lastRenderedPageBreak/>
        <w:t xml:space="preserve">Question 2 – SWOT </w:t>
      </w:r>
    </w:p>
    <w:p w14:paraId="6EFD658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is doing SWOT analysis before he accepts this project. What Aspects he Should consider as Strengths, as Weaknesses, as Opportunity and as Threats.</w:t>
      </w:r>
    </w:p>
    <w:p w14:paraId="0A2D532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Below is the SWOT analysis for this Online Agriculture Products Store project.</w:t>
      </w:r>
    </w:p>
    <w:p w14:paraId="07DAACF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Strengths:</w:t>
      </w:r>
    </w:p>
    <w:p w14:paraId="6B2B793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Strong CSR Backing: Sponsored by Mr. Henry and SOONY under a CSR initiative with ₹2 Crores budget, which ensures social goodwill and funding stability.</w:t>
      </w:r>
    </w:p>
    <w:p w14:paraId="7DD6373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Clearly Defined Stakeholders: Farmers (Peter, Kevin, Ben) are already involved for elicitation, ensuring early-stage validation of needs.</w:t>
      </w:r>
    </w:p>
    <w:p w14:paraId="1E119CD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Dedicated &amp; Skilled Team: Availability of full project team including experienced Java developers, testers, admins, and a capable BA.</w:t>
      </w:r>
    </w:p>
    <w:p w14:paraId="24BAA5D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Delivery Ownership: Mr. Karthik has direct </w:t>
      </w:r>
      <w:proofErr w:type="gramStart"/>
      <w:r w:rsidRPr="00E1388B">
        <w:rPr>
          <w:rFonts w:cstheme="minorHAnsi"/>
          <w:sz w:val="24"/>
          <w:szCs w:val="24"/>
        </w:rPr>
        <w:t>connects</w:t>
      </w:r>
      <w:proofErr w:type="gramEnd"/>
      <w:r w:rsidRPr="00E1388B">
        <w:rPr>
          <w:rFonts w:cstheme="minorHAnsi"/>
          <w:sz w:val="24"/>
          <w:szCs w:val="24"/>
        </w:rPr>
        <w:t xml:space="preserve"> with the sponsor, which gives leverage in communication and influence.</w:t>
      </w:r>
    </w:p>
    <w:p w14:paraId="2778283B"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Longer Timeline (18 months): Allows room for quality planning, execution, and rollout with minimal rush.</w:t>
      </w:r>
    </w:p>
    <w:p w14:paraId="47AC291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High Social Impact Project: Increases company brand reputation and opens up avenues in public and NGO sectors.</w:t>
      </w:r>
    </w:p>
    <w:p w14:paraId="32B12009" w14:textId="77777777" w:rsidR="00E914C4" w:rsidRPr="00E1388B" w:rsidRDefault="00E914C4" w:rsidP="00E1388B">
      <w:pPr>
        <w:spacing w:after="0" w:line="240" w:lineRule="auto"/>
        <w:rPr>
          <w:rFonts w:cstheme="minorHAnsi"/>
          <w:sz w:val="24"/>
          <w:szCs w:val="24"/>
        </w:rPr>
      </w:pPr>
    </w:p>
    <w:p w14:paraId="5026DA7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Weaknesses:</w:t>
      </w:r>
    </w:p>
    <w:p w14:paraId="7D975E2B"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User base is technologically challenged: End users (rural farmers) may have low tech literacy — UI/UX must be exceptionally intuitive.</w:t>
      </w:r>
    </w:p>
    <w:p w14:paraId="3304832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Limited domain experience in </w:t>
      </w:r>
      <w:proofErr w:type="spellStart"/>
      <w:r w:rsidRPr="00E1388B">
        <w:rPr>
          <w:rFonts w:cstheme="minorHAnsi"/>
          <w:sz w:val="24"/>
          <w:szCs w:val="24"/>
        </w:rPr>
        <w:t>AgriTech</w:t>
      </w:r>
      <w:proofErr w:type="spellEnd"/>
      <w:r w:rsidRPr="00E1388B">
        <w:rPr>
          <w:rFonts w:cstheme="minorHAnsi"/>
          <w:sz w:val="24"/>
          <w:szCs w:val="24"/>
        </w:rPr>
        <w:t>: If consulting company lacks prior experience in agricultural applications, domain-specific challenges may be overlooked.</w:t>
      </w:r>
    </w:p>
    <w:p w14:paraId="4F27EF1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Potential for scope creep: Stakeholders (like the farmers or sponsors) may keep adding new features based on evolving needs.</w:t>
      </w:r>
    </w:p>
    <w:p w14:paraId="4A0C3E97"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Dependency on internet access: Rural internet penetration is still uneven; adoption risks if app doesn’t work offline or with weak connectivity.</w:t>
      </w:r>
    </w:p>
    <w:p w14:paraId="52C9FCA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Integration with logistics: Delivery to remote locations may not be easily manageable without third-party tie-ups.</w:t>
      </w:r>
    </w:p>
    <w:p w14:paraId="29EE455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CSR Nature may delay decisions: Non-profit projects often face slower decision-making and lesser urgency from stakeholders.</w:t>
      </w:r>
    </w:p>
    <w:p w14:paraId="34E62C89" w14:textId="77777777" w:rsidR="00E914C4" w:rsidRPr="00E1388B" w:rsidRDefault="00E914C4" w:rsidP="00E1388B">
      <w:pPr>
        <w:spacing w:after="0" w:line="240" w:lineRule="auto"/>
        <w:rPr>
          <w:rFonts w:cstheme="minorHAnsi"/>
          <w:sz w:val="24"/>
          <w:szCs w:val="24"/>
        </w:rPr>
      </w:pPr>
    </w:p>
    <w:p w14:paraId="7D47642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Opportunities:</w:t>
      </w:r>
    </w:p>
    <w:p w14:paraId="36D9101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Entry into </w:t>
      </w:r>
      <w:proofErr w:type="spellStart"/>
      <w:r w:rsidRPr="00E1388B">
        <w:rPr>
          <w:rFonts w:cstheme="minorHAnsi"/>
          <w:sz w:val="24"/>
          <w:szCs w:val="24"/>
        </w:rPr>
        <w:t>AgriTech</w:t>
      </w:r>
      <w:proofErr w:type="spellEnd"/>
      <w:r w:rsidRPr="00E1388B">
        <w:rPr>
          <w:rFonts w:cstheme="minorHAnsi"/>
          <w:sz w:val="24"/>
          <w:szCs w:val="24"/>
        </w:rPr>
        <w:t xml:space="preserve"> sector: Successful delivery creates a strong portfolio in a growing rural digital market.</w:t>
      </w:r>
    </w:p>
    <w:p w14:paraId="404B34E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Scalability for future features: Future versions can include warehousing, crop advisory, weather alerts, etc.</w:t>
      </w:r>
    </w:p>
    <w:p w14:paraId="203A112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Government collaboration: Can attract government contracts, subsidies, or partnerships under rural development schemes like PM-KISAN or Digital India.</w:t>
      </w:r>
    </w:p>
    <w:p w14:paraId="6EB11A0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Public relations &amp; brand image: Delivering a successful CSR project raises company’s reputation and visibility.</w:t>
      </w:r>
    </w:p>
    <w:p w14:paraId="1B413B7E"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Upselling technical services: Scope to upsell maintenance, cloud hosting, analytics, or support services post-launch.</w:t>
      </w:r>
    </w:p>
    <w:p w14:paraId="3094117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Market expansion: Platform could later be monetized for other states or exported to similar geographies (Bangladesh, Nepal, Africa).</w:t>
      </w:r>
    </w:p>
    <w:p w14:paraId="3B6DC629" w14:textId="77777777" w:rsidR="00E914C4" w:rsidRPr="00E1388B" w:rsidRDefault="00E914C4" w:rsidP="00E1388B">
      <w:pPr>
        <w:spacing w:after="0" w:line="240" w:lineRule="auto"/>
        <w:rPr>
          <w:rFonts w:cstheme="minorHAnsi"/>
          <w:sz w:val="24"/>
          <w:szCs w:val="24"/>
        </w:rPr>
      </w:pPr>
    </w:p>
    <w:p w14:paraId="7D57EFE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Threats:</w:t>
      </w:r>
    </w:p>
    <w:p w14:paraId="319A748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Adoption resistance by farmers: Low digital literacy or trust in digital platforms may hinder farmer onboarding.</w:t>
      </w:r>
    </w:p>
    <w:p w14:paraId="0D7597E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Competition from existing platforms: Agri marketplaces like </w:t>
      </w:r>
      <w:proofErr w:type="spellStart"/>
      <w:r w:rsidRPr="00E1388B">
        <w:rPr>
          <w:rFonts w:cstheme="minorHAnsi"/>
          <w:sz w:val="24"/>
          <w:szCs w:val="24"/>
        </w:rPr>
        <w:t>DeHaat</w:t>
      </w:r>
      <w:proofErr w:type="spellEnd"/>
      <w:r w:rsidRPr="00E1388B">
        <w:rPr>
          <w:rFonts w:cstheme="minorHAnsi"/>
          <w:sz w:val="24"/>
          <w:szCs w:val="24"/>
        </w:rPr>
        <w:t xml:space="preserve">, </w:t>
      </w:r>
      <w:proofErr w:type="spellStart"/>
      <w:r w:rsidRPr="00E1388B">
        <w:rPr>
          <w:rFonts w:cstheme="minorHAnsi"/>
          <w:sz w:val="24"/>
          <w:szCs w:val="24"/>
        </w:rPr>
        <w:t>AgroStar</w:t>
      </w:r>
      <w:proofErr w:type="spellEnd"/>
      <w:r w:rsidRPr="00E1388B">
        <w:rPr>
          <w:rFonts w:cstheme="minorHAnsi"/>
          <w:sz w:val="24"/>
          <w:szCs w:val="24"/>
        </w:rPr>
        <w:t>, BigHaat, etc., already operate in this space.</w:t>
      </w:r>
    </w:p>
    <w:p w14:paraId="7350E3C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lastRenderedPageBreak/>
        <w:t>Logistics disruptions: Inconsistent delivery partners or transportation issues in remote areas can affect user trust.</w:t>
      </w:r>
    </w:p>
    <w:p w14:paraId="013F8DAF"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 xml:space="preserve">Political or policy changes: Government subsidy policies, </w:t>
      </w:r>
      <w:proofErr w:type="spellStart"/>
      <w:r w:rsidRPr="00E1388B">
        <w:rPr>
          <w:rFonts w:cstheme="minorHAnsi"/>
          <w:sz w:val="24"/>
          <w:szCs w:val="24"/>
        </w:rPr>
        <w:t>agri</w:t>
      </w:r>
      <w:proofErr w:type="spellEnd"/>
      <w:r w:rsidRPr="00E1388B">
        <w:rPr>
          <w:rFonts w:cstheme="minorHAnsi"/>
          <w:sz w:val="24"/>
          <w:szCs w:val="24"/>
        </w:rPr>
        <w:t xml:space="preserve"> bans, or e-commerce regulations may impact operations.</w:t>
      </w:r>
    </w:p>
    <w:p w14:paraId="7E2B2932"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Sustainability of CSR funding: If CSR vision changes or SOONY pulls out support, there may be a lack of follow-up funding.</w:t>
      </w:r>
    </w:p>
    <w:p w14:paraId="58D84CF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Cybersecurity risk: Handling user data, orders, and transactions makes the system vulnerable to hacking or data breaches if not well-secured.</w:t>
      </w:r>
    </w:p>
    <w:p w14:paraId="7D0D7106" w14:textId="77777777" w:rsidR="00E914C4" w:rsidRPr="00E1388B" w:rsidRDefault="00E914C4" w:rsidP="00E1388B">
      <w:pPr>
        <w:spacing w:after="0" w:line="240" w:lineRule="auto"/>
        <w:rPr>
          <w:rFonts w:cstheme="minorHAnsi"/>
          <w:sz w:val="24"/>
          <w:szCs w:val="24"/>
        </w:rPr>
      </w:pPr>
    </w:p>
    <w:p w14:paraId="07B5F67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Strengths: Skilled team, clear goals, stable funding, CSR visibility.</w:t>
      </w:r>
    </w:p>
    <w:p w14:paraId="6ABCA2F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Weaknesses: Agri domain gap, rural tech barriers, possible scope creep.</w:t>
      </w:r>
    </w:p>
    <w:p w14:paraId="61C4F45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Opportunities: Entry into </w:t>
      </w:r>
      <w:proofErr w:type="spellStart"/>
      <w:r w:rsidRPr="00E1388B">
        <w:rPr>
          <w:rFonts w:cstheme="minorHAnsi"/>
          <w:sz w:val="24"/>
          <w:szCs w:val="24"/>
        </w:rPr>
        <w:t>AgriTech</w:t>
      </w:r>
      <w:proofErr w:type="spellEnd"/>
      <w:r w:rsidRPr="00E1388B">
        <w:rPr>
          <w:rFonts w:cstheme="minorHAnsi"/>
          <w:sz w:val="24"/>
          <w:szCs w:val="24"/>
        </w:rPr>
        <w:t>, gov't tie-ups, future product scaling.</w:t>
      </w:r>
    </w:p>
    <w:p w14:paraId="5BDE64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Threats: User adoption, logistics hurdles, existing competition, regulatory changes.</w:t>
      </w:r>
    </w:p>
    <w:p w14:paraId="7DCEEDD5" w14:textId="77777777" w:rsidR="00E914C4" w:rsidRPr="00E1388B" w:rsidRDefault="00E914C4" w:rsidP="00E1388B">
      <w:pPr>
        <w:spacing w:after="0" w:line="240" w:lineRule="auto"/>
        <w:rPr>
          <w:rFonts w:cstheme="minorHAnsi"/>
          <w:sz w:val="24"/>
          <w:szCs w:val="24"/>
        </w:rPr>
      </w:pPr>
    </w:p>
    <w:p w14:paraId="0686F5E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3 – Feasibility study</w:t>
      </w:r>
    </w:p>
    <w:p w14:paraId="0294333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is trying to do feasibility study on doing this project in Technology (Java), Please help him with points (HW SW Trained Resources Budget Time frame) to consider in feasibility Study.</w:t>
      </w:r>
    </w:p>
    <w:p w14:paraId="0A7DF42B" w14:textId="77777777" w:rsidR="00E914C4" w:rsidRPr="00E1388B" w:rsidRDefault="00E914C4" w:rsidP="00E1388B">
      <w:pPr>
        <w:spacing w:after="0" w:line="240" w:lineRule="auto"/>
        <w:rPr>
          <w:rFonts w:cstheme="minorHAnsi"/>
          <w:sz w:val="24"/>
          <w:szCs w:val="24"/>
        </w:rPr>
      </w:pPr>
    </w:p>
    <w:p w14:paraId="1D0CBCA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Study focusing on the technology aspect (Java-based solution) for the Online Agriculture Products Store project.</w:t>
      </w:r>
    </w:p>
    <w:p w14:paraId="0CAE8238" w14:textId="77777777" w:rsidR="00E914C4" w:rsidRPr="00E1388B" w:rsidRDefault="00E914C4" w:rsidP="00E1388B">
      <w:pPr>
        <w:spacing w:after="0" w:line="240" w:lineRule="auto"/>
        <w:rPr>
          <w:rFonts w:cstheme="minorHAnsi"/>
          <w:sz w:val="24"/>
          <w:szCs w:val="24"/>
        </w:rPr>
      </w:pPr>
    </w:p>
    <w:p w14:paraId="1DC658F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5D503A9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Client: SOONY (CSR Initiative by Mr. Henry)</w:t>
      </w:r>
    </w:p>
    <w:p w14:paraId="69E5555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Partner: APT IT SOLUTIONS</w:t>
      </w:r>
    </w:p>
    <w:p w14:paraId="1E06D01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Head: Mr. Karthik</w:t>
      </w:r>
    </w:p>
    <w:p w14:paraId="066A60D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Focus: Technology Feasibility (Java)</w:t>
      </w:r>
    </w:p>
    <w:p w14:paraId="3A1116E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Scope: Web and Mobile Application for Farmers and Manufacturers</w:t>
      </w:r>
    </w:p>
    <w:p w14:paraId="3CA97C9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Development Approach: Waterfall Model</w:t>
      </w:r>
    </w:p>
    <w:p w14:paraId="4D1E1F7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Budget: ₹2 Crores INR</w:t>
      </w:r>
    </w:p>
    <w:p w14:paraId="17AA44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Timeline: 18 Months</w:t>
      </w:r>
    </w:p>
    <w:p w14:paraId="7A181FB1" w14:textId="77777777" w:rsidR="00E914C4" w:rsidRPr="00E1388B" w:rsidRDefault="00E914C4" w:rsidP="00E1388B">
      <w:pPr>
        <w:spacing w:after="0" w:line="240" w:lineRule="auto"/>
        <w:rPr>
          <w:rFonts w:cstheme="minorHAnsi"/>
          <w:sz w:val="24"/>
          <w:szCs w:val="24"/>
        </w:rPr>
      </w:pPr>
    </w:p>
    <w:p w14:paraId="0A84BA8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Hardware Requirements (Infrastructure Feasibility): </w:t>
      </w:r>
    </w:p>
    <w:p w14:paraId="20F4457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Development Machines: 5–6 High-performance laptops/desktops (16GB RAM, SSD, i5/i7, etc.) For BA, developers, testers.</w:t>
      </w:r>
    </w:p>
    <w:p w14:paraId="561A25E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Test Devices: Smartphones (Android low-mid range), tablets, for mobile app testing in rural conditions.</w:t>
      </w:r>
    </w:p>
    <w:p w14:paraId="442CB475"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Staging &amp; Production Servers: Cloud servers (AWS/</w:t>
      </w:r>
      <w:proofErr w:type="spellStart"/>
      <w:r w:rsidRPr="00E1388B">
        <w:rPr>
          <w:rFonts w:cstheme="minorHAnsi"/>
          <w:sz w:val="24"/>
          <w:szCs w:val="24"/>
        </w:rPr>
        <w:t>DigitalOcean</w:t>
      </w:r>
      <w:proofErr w:type="spellEnd"/>
      <w:r w:rsidRPr="00E1388B">
        <w:rPr>
          <w:rFonts w:cstheme="minorHAnsi"/>
          <w:sz w:val="24"/>
          <w:szCs w:val="24"/>
        </w:rPr>
        <w:t>) or on-prem setup. Waterfall needs early provisioning for system design phase.</w:t>
      </w:r>
    </w:p>
    <w:p w14:paraId="0213C66C"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Networking: Secure internet connectivity, VPNs for remote access during testing and support. Needed from design to deployment.</w:t>
      </w:r>
    </w:p>
    <w:p w14:paraId="4BAFCF83"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Backup and Storage: Cloud backup tools, storage vaults for code repos, product images, UAT data.</w:t>
      </w:r>
    </w:p>
    <w:p w14:paraId="32B8A9DD"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Optional On-Prem Hardware: If client mandates local hosting (unlikely in CSR), physical servers, routers, firewalls.</w:t>
      </w:r>
    </w:p>
    <w:p w14:paraId="71594286"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Feasible within budget; hardware scale is manageable.</w:t>
      </w:r>
    </w:p>
    <w:p w14:paraId="0859F436" w14:textId="77777777" w:rsidR="00E914C4" w:rsidRPr="00E1388B" w:rsidRDefault="00E914C4" w:rsidP="00E1388B">
      <w:pPr>
        <w:spacing w:after="0" w:line="240" w:lineRule="auto"/>
        <w:rPr>
          <w:rFonts w:cstheme="minorHAnsi"/>
          <w:sz w:val="24"/>
          <w:szCs w:val="24"/>
        </w:rPr>
      </w:pPr>
    </w:p>
    <w:p w14:paraId="7DFA73E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Software Requirements (Java Technology Stack Feasibility):</w:t>
      </w:r>
    </w:p>
    <w:p w14:paraId="0C3CB51E"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Frontend (Web): HTML5, CSS3, JavaScript, React.js or Angular (optional but useful for UI responsiveness farmer interface).</w:t>
      </w:r>
    </w:p>
    <w:p w14:paraId="0FFCF7E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Frontend (Mobile): Android App (Java/Kotlin); optionally Flutter/React Native for cross-platform, Primary device used by farmers.</w:t>
      </w:r>
    </w:p>
    <w:p w14:paraId="76BDF3C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Backend: Java (Spring Boot framework) – suitable for scalable microservices-based architecture.</w:t>
      </w:r>
    </w:p>
    <w:p w14:paraId="703E54B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lastRenderedPageBreak/>
        <w:t>Database: MySQL or PostgreSQL (open source, cost-effective, scalable).</w:t>
      </w:r>
    </w:p>
    <w:p w14:paraId="2243C8B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Web Server: Apache Tomcat or Nginx.</w:t>
      </w:r>
    </w:p>
    <w:p w14:paraId="1D77FA2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APIs: RESTful APIs (Java-based); for frontend-backend communication and third-party integration.</w:t>
      </w:r>
    </w:p>
    <w:p w14:paraId="1EC4BD08"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Dev Tools: IntelliJ/Eclipse, GitHub, Maven are Development lifecycle tools.</w:t>
      </w:r>
    </w:p>
    <w:p w14:paraId="7C948FFA"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Testing Tools: JUnit, Selenium, Postman will be used in testing phase.</w:t>
      </w:r>
    </w:p>
    <w:p w14:paraId="6A64733D"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Project Management Tools: JIRA, Confluence or equivalent.</w:t>
      </w:r>
    </w:p>
    <w:p w14:paraId="2AA5CA19"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Cloud/Hosting: AWS, Apache Tomcat available throughout dev lifecycle.</w:t>
      </w:r>
    </w:p>
    <w:p w14:paraId="3546D9E1"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Security: SSL encryption, authentication libraries (OAuth 2.0), input validation frameworks.</w:t>
      </w:r>
    </w:p>
    <w:p w14:paraId="7A215A70" w14:textId="77777777" w:rsidR="00E914C4" w:rsidRPr="00E1388B" w:rsidRDefault="00E914C4" w:rsidP="00E1388B">
      <w:pPr>
        <w:pStyle w:val="ListParagraph"/>
        <w:numPr>
          <w:ilvl w:val="0"/>
          <w:numId w:val="10"/>
        </w:numPr>
        <w:spacing w:after="0" w:line="240" w:lineRule="auto"/>
        <w:rPr>
          <w:rFonts w:cstheme="minorHAnsi"/>
          <w:sz w:val="24"/>
          <w:szCs w:val="24"/>
        </w:rPr>
      </w:pPr>
      <w:r w:rsidRPr="00E1388B">
        <w:rPr>
          <w:rFonts w:cstheme="minorHAnsi"/>
          <w:sz w:val="24"/>
          <w:szCs w:val="24"/>
        </w:rPr>
        <w:t>Fully feasible; software stack is open-source or cost-contained.</w:t>
      </w:r>
    </w:p>
    <w:p w14:paraId="6C976263" w14:textId="77777777" w:rsidR="00E914C4" w:rsidRPr="00E1388B" w:rsidRDefault="00E914C4" w:rsidP="00E1388B">
      <w:pPr>
        <w:spacing w:after="0" w:line="240" w:lineRule="auto"/>
        <w:rPr>
          <w:rFonts w:cstheme="minorHAnsi"/>
          <w:sz w:val="24"/>
          <w:szCs w:val="24"/>
        </w:rPr>
      </w:pPr>
    </w:p>
    <w:p w14:paraId="06A658C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Trained Resources Availability (People Feasibility):</w:t>
      </w:r>
    </w:p>
    <w:tbl>
      <w:tblPr>
        <w:tblStyle w:val="TableGrid"/>
        <w:tblW w:w="0" w:type="auto"/>
        <w:tblLook w:val="04A0" w:firstRow="1" w:lastRow="0" w:firstColumn="1" w:lastColumn="0" w:noHBand="0" w:noVBand="1"/>
      </w:tblPr>
      <w:tblGrid>
        <w:gridCol w:w="2670"/>
        <w:gridCol w:w="3250"/>
        <w:gridCol w:w="1418"/>
        <w:gridCol w:w="3344"/>
      </w:tblGrid>
      <w:tr w:rsidR="00E1388B" w:rsidRPr="00E1388B" w14:paraId="320AAD60" w14:textId="77777777" w:rsidTr="00AA249A">
        <w:tc>
          <w:tcPr>
            <w:tcW w:w="2670" w:type="dxa"/>
          </w:tcPr>
          <w:p w14:paraId="36A91BB8" w14:textId="77777777" w:rsidR="00E914C4" w:rsidRPr="00E1388B" w:rsidRDefault="00E914C4" w:rsidP="00E1388B">
            <w:pPr>
              <w:rPr>
                <w:rFonts w:cstheme="minorHAnsi"/>
                <w:b/>
                <w:bCs/>
                <w:sz w:val="24"/>
                <w:szCs w:val="24"/>
              </w:rPr>
            </w:pPr>
            <w:r w:rsidRPr="00E1388B">
              <w:rPr>
                <w:rFonts w:cstheme="minorHAnsi"/>
                <w:b/>
                <w:bCs/>
                <w:sz w:val="24"/>
                <w:szCs w:val="24"/>
              </w:rPr>
              <w:t>Role</w:t>
            </w:r>
          </w:p>
        </w:tc>
        <w:tc>
          <w:tcPr>
            <w:tcW w:w="3250" w:type="dxa"/>
          </w:tcPr>
          <w:p w14:paraId="10992F9F" w14:textId="77777777" w:rsidR="00E914C4" w:rsidRPr="00E1388B" w:rsidRDefault="00E914C4" w:rsidP="00E1388B">
            <w:pPr>
              <w:rPr>
                <w:rFonts w:cstheme="minorHAnsi"/>
                <w:b/>
                <w:bCs/>
                <w:sz w:val="24"/>
                <w:szCs w:val="24"/>
              </w:rPr>
            </w:pPr>
            <w:r w:rsidRPr="00E1388B">
              <w:rPr>
                <w:rFonts w:cstheme="minorHAnsi"/>
                <w:b/>
                <w:bCs/>
                <w:sz w:val="24"/>
                <w:szCs w:val="24"/>
              </w:rPr>
              <w:t>Name</w:t>
            </w:r>
          </w:p>
        </w:tc>
        <w:tc>
          <w:tcPr>
            <w:tcW w:w="1418" w:type="dxa"/>
          </w:tcPr>
          <w:p w14:paraId="5FC4AF11" w14:textId="77777777" w:rsidR="00E914C4" w:rsidRPr="00E1388B" w:rsidRDefault="00E914C4" w:rsidP="00E1388B">
            <w:pPr>
              <w:rPr>
                <w:rFonts w:cstheme="minorHAnsi"/>
                <w:b/>
                <w:bCs/>
                <w:sz w:val="24"/>
                <w:szCs w:val="24"/>
              </w:rPr>
            </w:pPr>
            <w:r w:rsidRPr="00E1388B">
              <w:rPr>
                <w:rFonts w:cstheme="minorHAnsi"/>
                <w:b/>
                <w:bCs/>
                <w:sz w:val="24"/>
                <w:szCs w:val="24"/>
              </w:rPr>
              <w:t>Availability</w:t>
            </w:r>
          </w:p>
        </w:tc>
        <w:tc>
          <w:tcPr>
            <w:tcW w:w="3344" w:type="dxa"/>
          </w:tcPr>
          <w:p w14:paraId="177D03E2" w14:textId="77777777" w:rsidR="00E914C4" w:rsidRPr="00E1388B" w:rsidRDefault="00E914C4" w:rsidP="00E1388B">
            <w:pPr>
              <w:rPr>
                <w:rFonts w:cstheme="minorHAnsi"/>
                <w:b/>
                <w:bCs/>
                <w:sz w:val="24"/>
                <w:szCs w:val="24"/>
              </w:rPr>
            </w:pPr>
            <w:r w:rsidRPr="00E1388B">
              <w:rPr>
                <w:rFonts w:cstheme="minorHAnsi"/>
                <w:b/>
                <w:bCs/>
                <w:sz w:val="24"/>
                <w:szCs w:val="24"/>
              </w:rPr>
              <w:t>Skills/ Comments</w:t>
            </w:r>
          </w:p>
        </w:tc>
      </w:tr>
      <w:tr w:rsidR="00E1388B" w:rsidRPr="00E1388B" w14:paraId="472F7008" w14:textId="77777777" w:rsidTr="00AA249A">
        <w:tc>
          <w:tcPr>
            <w:tcW w:w="2670" w:type="dxa"/>
          </w:tcPr>
          <w:p w14:paraId="5EA9FF29"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3250" w:type="dxa"/>
          </w:tcPr>
          <w:p w14:paraId="3AAEA614"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1418" w:type="dxa"/>
          </w:tcPr>
          <w:p w14:paraId="59263377"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29915325" w14:textId="77777777" w:rsidR="00E914C4" w:rsidRPr="00E1388B" w:rsidRDefault="00E914C4" w:rsidP="00E1388B">
            <w:pPr>
              <w:rPr>
                <w:rFonts w:cstheme="minorHAnsi"/>
                <w:sz w:val="24"/>
                <w:szCs w:val="24"/>
              </w:rPr>
            </w:pPr>
            <w:r w:rsidRPr="00E1388B">
              <w:rPr>
                <w:rFonts w:cstheme="minorHAnsi"/>
                <w:sz w:val="24"/>
                <w:szCs w:val="24"/>
              </w:rPr>
              <w:t>Project governance</w:t>
            </w:r>
          </w:p>
        </w:tc>
      </w:tr>
      <w:tr w:rsidR="00E1388B" w:rsidRPr="00E1388B" w14:paraId="352F6ABE" w14:textId="77777777" w:rsidTr="00AA249A">
        <w:tc>
          <w:tcPr>
            <w:tcW w:w="2670" w:type="dxa"/>
          </w:tcPr>
          <w:p w14:paraId="01E9C897"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3250" w:type="dxa"/>
          </w:tcPr>
          <w:p w14:paraId="00C0E8A1" w14:textId="77777777" w:rsidR="00E914C4" w:rsidRPr="00E1388B" w:rsidRDefault="00E914C4" w:rsidP="00E1388B">
            <w:pPr>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Vandanam</w:t>
            </w:r>
            <w:proofErr w:type="spellEnd"/>
          </w:p>
        </w:tc>
        <w:tc>
          <w:tcPr>
            <w:tcW w:w="1418" w:type="dxa"/>
          </w:tcPr>
          <w:p w14:paraId="03A91C9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09B9BA5E" w14:textId="77777777" w:rsidR="00E914C4" w:rsidRPr="00E1388B" w:rsidRDefault="00E914C4" w:rsidP="00E1388B">
            <w:pPr>
              <w:rPr>
                <w:rFonts w:cstheme="minorHAnsi"/>
                <w:sz w:val="24"/>
                <w:szCs w:val="24"/>
              </w:rPr>
            </w:pPr>
            <w:r w:rsidRPr="00E1388B">
              <w:rPr>
                <w:rFonts w:cstheme="minorHAnsi"/>
                <w:sz w:val="24"/>
                <w:szCs w:val="24"/>
              </w:rPr>
              <w:t>Manages Waterfall Stage</w:t>
            </w:r>
          </w:p>
        </w:tc>
      </w:tr>
      <w:tr w:rsidR="00E1388B" w:rsidRPr="00E1388B" w14:paraId="25F0E051" w14:textId="77777777" w:rsidTr="00AA249A">
        <w:tc>
          <w:tcPr>
            <w:tcW w:w="2670" w:type="dxa"/>
          </w:tcPr>
          <w:p w14:paraId="771EC8B4" w14:textId="77777777" w:rsidR="00E914C4" w:rsidRPr="00E1388B" w:rsidRDefault="00E914C4" w:rsidP="00E1388B">
            <w:pPr>
              <w:rPr>
                <w:rFonts w:cstheme="minorHAnsi"/>
                <w:sz w:val="24"/>
                <w:szCs w:val="24"/>
              </w:rPr>
            </w:pPr>
            <w:r w:rsidRPr="00E1388B">
              <w:rPr>
                <w:rFonts w:cstheme="minorHAnsi"/>
                <w:sz w:val="24"/>
                <w:szCs w:val="24"/>
              </w:rPr>
              <w:t>Senior Developer</w:t>
            </w:r>
          </w:p>
        </w:tc>
        <w:tc>
          <w:tcPr>
            <w:tcW w:w="3250" w:type="dxa"/>
          </w:tcPr>
          <w:p w14:paraId="730690F5" w14:textId="77777777" w:rsidR="00E914C4" w:rsidRPr="00E1388B" w:rsidRDefault="00E914C4" w:rsidP="00E1388B">
            <w:pPr>
              <w:rPr>
                <w:rFonts w:cstheme="minorHAnsi"/>
                <w:sz w:val="24"/>
                <w:szCs w:val="24"/>
              </w:rPr>
            </w:pPr>
            <w:r w:rsidRPr="00E1388B">
              <w:rPr>
                <w:rFonts w:cstheme="minorHAnsi"/>
                <w:sz w:val="24"/>
                <w:szCs w:val="24"/>
              </w:rPr>
              <w:t>Ms. Juhi</w:t>
            </w:r>
          </w:p>
        </w:tc>
        <w:tc>
          <w:tcPr>
            <w:tcW w:w="1418" w:type="dxa"/>
          </w:tcPr>
          <w:p w14:paraId="5DF3F2AD"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2B1B16F" w14:textId="77777777" w:rsidR="00E914C4" w:rsidRPr="00E1388B" w:rsidRDefault="00E914C4" w:rsidP="00E1388B">
            <w:pPr>
              <w:rPr>
                <w:rFonts w:cstheme="minorHAnsi"/>
                <w:sz w:val="24"/>
                <w:szCs w:val="24"/>
              </w:rPr>
            </w:pPr>
            <w:r w:rsidRPr="00E1388B">
              <w:rPr>
                <w:rFonts w:cstheme="minorHAnsi"/>
                <w:sz w:val="24"/>
                <w:szCs w:val="24"/>
              </w:rPr>
              <w:t>Architecture &amp; Tech lead</w:t>
            </w:r>
          </w:p>
        </w:tc>
      </w:tr>
      <w:tr w:rsidR="00E1388B" w:rsidRPr="00E1388B" w14:paraId="18FBCAFB" w14:textId="77777777" w:rsidTr="00AA249A">
        <w:tc>
          <w:tcPr>
            <w:tcW w:w="2670" w:type="dxa"/>
          </w:tcPr>
          <w:p w14:paraId="24DA59F8" w14:textId="77777777" w:rsidR="00E914C4" w:rsidRPr="00E1388B" w:rsidRDefault="00E914C4" w:rsidP="00E1388B">
            <w:pPr>
              <w:rPr>
                <w:rFonts w:cstheme="minorHAnsi"/>
                <w:sz w:val="24"/>
                <w:szCs w:val="24"/>
              </w:rPr>
            </w:pPr>
            <w:r w:rsidRPr="00E1388B">
              <w:rPr>
                <w:rFonts w:cstheme="minorHAnsi"/>
                <w:sz w:val="24"/>
                <w:szCs w:val="24"/>
              </w:rPr>
              <w:t>Developers</w:t>
            </w:r>
          </w:p>
        </w:tc>
        <w:tc>
          <w:tcPr>
            <w:tcW w:w="3250" w:type="dxa"/>
          </w:tcPr>
          <w:p w14:paraId="67BA5110" w14:textId="77777777" w:rsidR="00E914C4" w:rsidRPr="00E1388B" w:rsidRDefault="00E914C4" w:rsidP="00E1388B">
            <w:pPr>
              <w:rPr>
                <w:rFonts w:cstheme="minorHAnsi"/>
                <w:sz w:val="24"/>
                <w:szCs w:val="24"/>
              </w:rPr>
            </w:pPr>
            <w:proofErr w:type="spellStart"/>
            <w:r w:rsidRPr="00E1388B">
              <w:rPr>
                <w:rFonts w:cstheme="minorHAnsi"/>
                <w:sz w:val="24"/>
                <w:szCs w:val="24"/>
              </w:rPr>
              <w:t>Teyson</w:t>
            </w:r>
            <w:proofErr w:type="spellEnd"/>
            <w:r w:rsidRPr="00E1388B">
              <w:rPr>
                <w:rFonts w:cstheme="minorHAnsi"/>
                <w:sz w:val="24"/>
                <w:szCs w:val="24"/>
              </w:rPr>
              <w:t>, Lucie, Tucker, Bravo</w:t>
            </w:r>
          </w:p>
        </w:tc>
        <w:tc>
          <w:tcPr>
            <w:tcW w:w="1418" w:type="dxa"/>
          </w:tcPr>
          <w:p w14:paraId="71C4C813"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253C6502" w14:textId="77777777" w:rsidR="00E914C4" w:rsidRPr="00E1388B" w:rsidRDefault="00E914C4" w:rsidP="00E1388B">
            <w:pPr>
              <w:rPr>
                <w:rFonts w:cstheme="minorHAnsi"/>
                <w:sz w:val="24"/>
                <w:szCs w:val="24"/>
              </w:rPr>
            </w:pPr>
            <w:r w:rsidRPr="00E1388B">
              <w:rPr>
                <w:rFonts w:cstheme="minorHAnsi"/>
                <w:sz w:val="24"/>
                <w:szCs w:val="24"/>
              </w:rPr>
              <w:t>Backend, API, business logic</w:t>
            </w:r>
          </w:p>
        </w:tc>
      </w:tr>
      <w:tr w:rsidR="00E1388B" w:rsidRPr="00E1388B" w14:paraId="434319F6" w14:textId="77777777" w:rsidTr="00AA249A">
        <w:tc>
          <w:tcPr>
            <w:tcW w:w="2670" w:type="dxa"/>
          </w:tcPr>
          <w:p w14:paraId="0EA6BD14" w14:textId="77777777" w:rsidR="00E914C4" w:rsidRPr="00E1388B" w:rsidRDefault="00E914C4" w:rsidP="00E1388B">
            <w:pPr>
              <w:rPr>
                <w:rFonts w:cstheme="minorHAnsi"/>
                <w:sz w:val="24"/>
                <w:szCs w:val="24"/>
              </w:rPr>
            </w:pPr>
            <w:r w:rsidRPr="00E1388B">
              <w:rPr>
                <w:rFonts w:cstheme="minorHAnsi"/>
                <w:sz w:val="24"/>
                <w:szCs w:val="24"/>
              </w:rPr>
              <w:t>BA</w:t>
            </w:r>
          </w:p>
        </w:tc>
        <w:tc>
          <w:tcPr>
            <w:tcW w:w="3250" w:type="dxa"/>
          </w:tcPr>
          <w:p w14:paraId="2DB05D17" w14:textId="77777777" w:rsidR="00E914C4" w:rsidRPr="00E1388B" w:rsidRDefault="00E914C4" w:rsidP="00E1388B">
            <w:pPr>
              <w:rPr>
                <w:rFonts w:cstheme="minorHAnsi"/>
                <w:sz w:val="24"/>
                <w:szCs w:val="24"/>
              </w:rPr>
            </w:pPr>
            <w:r w:rsidRPr="00E1388B">
              <w:rPr>
                <w:rFonts w:cstheme="minorHAnsi"/>
                <w:sz w:val="24"/>
                <w:szCs w:val="24"/>
              </w:rPr>
              <w:t>Sham Kailas</w:t>
            </w:r>
          </w:p>
        </w:tc>
        <w:tc>
          <w:tcPr>
            <w:tcW w:w="1418" w:type="dxa"/>
          </w:tcPr>
          <w:p w14:paraId="61F0175E"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52BD4D16" w14:textId="77777777" w:rsidR="00E914C4" w:rsidRPr="00E1388B" w:rsidRDefault="00E914C4" w:rsidP="00E1388B">
            <w:pPr>
              <w:rPr>
                <w:rFonts w:cstheme="minorHAnsi"/>
                <w:sz w:val="24"/>
                <w:szCs w:val="24"/>
              </w:rPr>
            </w:pPr>
            <w:r w:rsidRPr="00E1388B">
              <w:rPr>
                <w:rFonts w:cstheme="minorHAnsi"/>
                <w:sz w:val="24"/>
                <w:szCs w:val="24"/>
              </w:rPr>
              <w:t>BA documentation, process modelling</w:t>
            </w:r>
          </w:p>
        </w:tc>
      </w:tr>
      <w:tr w:rsidR="00E1388B" w:rsidRPr="00E1388B" w14:paraId="171AD673" w14:textId="77777777" w:rsidTr="00AA249A">
        <w:tc>
          <w:tcPr>
            <w:tcW w:w="2670" w:type="dxa"/>
          </w:tcPr>
          <w:p w14:paraId="0047CB76" w14:textId="77777777" w:rsidR="00E914C4" w:rsidRPr="00E1388B" w:rsidRDefault="00E914C4" w:rsidP="00E1388B">
            <w:pPr>
              <w:rPr>
                <w:rFonts w:cstheme="minorHAnsi"/>
                <w:sz w:val="24"/>
                <w:szCs w:val="24"/>
              </w:rPr>
            </w:pPr>
            <w:r w:rsidRPr="00E1388B">
              <w:rPr>
                <w:rFonts w:cstheme="minorHAnsi"/>
                <w:sz w:val="24"/>
                <w:szCs w:val="24"/>
              </w:rPr>
              <w:t>Testers</w:t>
            </w:r>
          </w:p>
        </w:tc>
        <w:tc>
          <w:tcPr>
            <w:tcW w:w="3250" w:type="dxa"/>
          </w:tcPr>
          <w:p w14:paraId="5D552038" w14:textId="77777777" w:rsidR="00E914C4" w:rsidRPr="00E1388B" w:rsidRDefault="00E914C4" w:rsidP="00E1388B">
            <w:pPr>
              <w:rPr>
                <w:rFonts w:cstheme="minorHAnsi"/>
                <w:sz w:val="24"/>
                <w:szCs w:val="24"/>
              </w:rPr>
            </w:pPr>
            <w:r w:rsidRPr="00E1388B">
              <w:rPr>
                <w:rFonts w:cstheme="minorHAnsi"/>
                <w:sz w:val="24"/>
                <w:szCs w:val="24"/>
              </w:rPr>
              <w:t>Jason, Alekya</w:t>
            </w:r>
          </w:p>
        </w:tc>
        <w:tc>
          <w:tcPr>
            <w:tcW w:w="1418" w:type="dxa"/>
          </w:tcPr>
          <w:p w14:paraId="25C1E095"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19D18CFF" w14:textId="77777777" w:rsidR="00E914C4" w:rsidRPr="00E1388B" w:rsidRDefault="00E914C4" w:rsidP="00E1388B">
            <w:pPr>
              <w:rPr>
                <w:rFonts w:cstheme="minorHAnsi"/>
                <w:sz w:val="24"/>
                <w:szCs w:val="24"/>
              </w:rPr>
            </w:pPr>
            <w:r w:rsidRPr="00E1388B">
              <w:rPr>
                <w:rFonts w:cstheme="minorHAnsi"/>
                <w:sz w:val="24"/>
                <w:szCs w:val="24"/>
              </w:rPr>
              <w:t>Manuel, UAT, regression</w:t>
            </w:r>
          </w:p>
        </w:tc>
      </w:tr>
      <w:tr w:rsidR="00E1388B" w:rsidRPr="00E1388B" w14:paraId="04B40D5A" w14:textId="77777777" w:rsidTr="00AA249A">
        <w:tc>
          <w:tcPr>
            <w:tcW w:w="2670" w:type="dxa"/>
          </w:tcPr>
          <w:p w14:paraId="7BA1BC03" w14:textId="77777777" w:rsidR="00E914C4" w:rsidRPr="00E1388B" w:rsidRDefault="00E914C4" w:rsidP="00E1388B">
            <w:pPr>
              <w:rPr>
                <w:rFonts w:cstheme="minorHAnsi"/>
                <w:sz w:val="24"/>
                <w:szCs w:val="24"/>
              </w:rPr>
            </w:pPr>
            <w:r w:rsidRPr="00E1388B">
              <w:rPr>
                <w:rFonts w:cstheme="minorHAnsi"/>
                <w:sz w:val="24"/>
                <w:szCs w:val="24"/>
              </w:rPr>
              <w:t>DB Admin</w:t>
            </w:r>
          </w:p>
        </w:tc>
        <w:tc>
          <w:tcPr>
            <w:tcW w:w="3250" w:type="dxa"/>
          </w:tcPr>
          <w:p w14:paraId="06B6AED0" w14:textId="77777777" w:rsidR="00E914C4" w:rsidRPr="00E1388B" w:rsidRDefault="00E914C4" w:rsidP="00E1388B">
            <w:pPr>
              <w:rPr>
                <w:rFonts w:cstheme="minorHAnsi"/>
                <w:sz w:val="24"/>
                <w:szCs w:val="24"/>
              </w:rPr>
            </w:pPr>
            <w:r w:rsidRPr="00E1388B">
              <w:rPr>
                <w:rFonts w:cstheme="minorHAnsi"/>
                <w:sz w:val="24"/>
                <w:szCs w:val="24"/>
              </w:rPr>
              <w:t>John</w:t>
            </w:r>
          </w:p>
        </w:tc>
        <w:tc>
          <w:tcPr>
            <w:tcW w:w="1418" w:type="dxa"/>
          </w:tcPr>
          <w:p w14:paraId="295D0E7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1FFFDAF" w14:textId="77777777" w:rsidR="00E914C4" w:rsidRPr="00E1388B" w:rsidRDefault="00E914C4" w:rsidP="00E1388B">
            <w:pPr>
              <w:rPr>
                <w:rFonts w:cstheme="minorHAnsi"/>
                <w:sz w:val="24"/>
                <w:szCs w:val="24"/>
              </w:rPr>
            </w:pPr>
            <w:r w:rsidRPr="00E1388B">
              <w:rPr>
                <w:rFonts w:cstheme="minorHAnsi"/>
                <w:sz w:val="24"/>
                <w:szCs w:val="24"/>
              </w:rPr>
              <w:t>Database design &amp; Optimization</w:t>
            </w:r>
          </w:p>
        </w:tc>
      </w:tr>
      <w:tr w:rsidR="00E1388B" w:rsidRPr="00E1388B" w14:paraId="504E635D" w14:textId="77777777" w:rsidTr="00AA249A">
        <w:tc>
          <w:tcPr>
            <w:tcW w:w="2670" w:type="dxa"/>
          </w:tcPr>
          <w:p w14:paraId="0A70E308" w14:textId="77777777" w:rsidR="00E914C4" w:rsidRPr="00E1388B" w:rsidRDefault="00E914C4" w:rsidP="00E1388B">
            <w:pPr>
              <w:rPr>
                <w:rFonts w:cstheme="minorHAnsi"/>
                <w:sz w:val="24"/>
                <w:szCs w:val="24"/>
              </w:rPr>
            </w:pPr>
            <w:r w:rsidRPr="00E1388B">
              <w:rPr>
                <w:rFonts w:cstheme="minorHAnsi"/>
                <w:sz w:val="24"/>
                <w:szCs w:val="24"/>
              </w:rPr>
              <w:t>Network Admin</w:t>
            </w:r>
          </w:p>
        </w:tc>
        <w:tc>
          <w:tcPr>
            <w:tcW w:w="3250" w:type="dxa"/>
          </w:tcPr>
          <w:p w14:paraId="27C25943" w14:textId="77777777" w:rsidR="00E914C4" w:rsidRPr="00E1388B" w:rsidRDefault="00E914C4" w:rsidP="00E1388B">
            <w:pPr>
              <w:rPr>
                <w:rFonts w:cstheme="minorHAnsi"/>
                <w:sz w:val="24"/>
                <w:szCs w:val="24"/>
              </w:rPr>
            </w:pPr>
            <w:r w:rsidRPr="00E1388B">
              <w:rPr>
                <w:rFonts w:cstheme="minorHAnsi"/>
                <w:sz w:val="24"/>
                <w:szCs w:val="24"/>
              </w:rPr>
              <w:t>Mike</w:t>
            </w:r>
          </w:p>
        </w:tc>
        <w:tc>
          <w:tcPr>
            <w:tcW w:w="1418" w:type="dxa"/>
          </w:tcPr>
          <w:p w14:paraId="65E73162" w14:textId="77777777" w:rsidR="00E914C4" w:rsidRPr="00E1388B" w:rsidRDefault="00E914C4" w:rsidP="00E1388B">
            <w:pPr>
              <w:rPr>
                <w:rFonts w:cstheme="minorHAnsi"/>
                <w:sz w:val="24"/>
                <w:szCs w:val="24"/>
              </w:rPr>
            </w:pPr>
            <w:r w:rsidRPr="00E1388B">
              <w:rPr>
                <w:rFonts w:cstheme="minorHAnsi"/>
                <w:sz w:val="24"/>
                <w:szCs w:val="24"/>
              </w:rPr>
              <w:t>Yes</w:t>
            </w:r>
          </w:p>
        </w:tc>
        <w:tc>
          <w:tcPr>
            <w:tcW w:w="3344" w:type="dxa"/>
          </w:tcPr>
          <w:p w14:paraId="715E78D4" w14:textId="77777777" w:rsidR="00E914C4" w:rsidRPr="00E1388B" w:rsidRDefault="00E914C4" w:rsidP="00E1388B">
            <w:pPr>
              <w:rPr>
                <w:rFonts w:cstheme="minorHAnsi"/>
                <w:sz w:val="24"/>
                <w:szCs w:val="24"/>
              </w:rPr>
            </w:pPr>
            <w:r w:rsidRPr="00E1388B">
              <w:rPr>
                <w:rFonts w:cstheme="minorHAnsi"/>
                <w:sz w:val="24"/>
                <w:szCs w:val="24"/>
              </w:rPr>
              <w:t>Infra setup &amp; monitoring</w:t>
            </w:r>
          </w:p>
        </w:tc>
      </w:tr>
      <w:tr w:rsidR="00E1388B" w:rsidRPr="00E1388B" w14:paraId="0DCFA78D" w14:textId="77777777" w:rsidTr="00AA249A">
        <w:tc>
          <w:tcPr>
            <w:tcW w:w="2670" w:type="dxa"/>
          </w:tcPr>
          <w:p w14:paraId="6A46B47C" w14:textId="77777777" w:rsidR="00E914C4" w:rsidRPr="00E1388B" w:rsidRDefault="00E914C4" w:rsidP="00E1388B">
            <w:pPr>
              <w:rPr>
                <w:rFonts w:cstheme="minorHAnsi"/>
                <w:sz w:val="24"/>
                <w:szCs w:val="24"/>
              </w:rPr>
            </w:pPr>
            <w:r w:rsidRPr="00E1388B">
              <w:rPr>
                <w:rFonts w:cstheme="minorHAnsi"/>
                <w:sz w:val="24"/>
                <w:szCs w:val="24"/>
              </w:rPr>
              <w:t>UI/UX (Gap)</w:t>
            </w:r>
          </w:p>
        </w:tc>
        <w:tc>
          <w:tcPr>
            <w:tcW w:w="3250" w:type="dxa"/>
          </w:tcPr>
          <w:p w14:paraId="3586E0C0" w14:textId="77777777" w:rsidR="00E914C4" w:rsidRPr="00E1388B" w:rsidRDefault="00E914C4" w:rsidP="00E1388B">
            <w:pPr>
              <w:rPr>
                <w:rFonts w:cstheme="minorHAnsi"/>
                <w:sz w:val="24"/>
                <w:szCs w:val="24"/>
              </w:rPr>
            </w:pPr>
            <w:r w:rsidRPr="00E1388B">
              <w:rPr>
                <w:rFonts w:cstheme="minorHAnsi"/>
                <w:sz w:val="24"/>
                <w:szCs w:val="24"/>
              </w:rPr>
              <w:t>To be staffed/ outsourced</w:t>
            </w:r>
          </w:p>
        </w:tc>
        <w:tc>
          <w:tcPr>
            <w:tcW w:w="1418" w:type="dxa"/>
          </w:tcPr>
          <w:p w14:paraId="1268E837" w14:textId="77777777" w:rsidR="00E914C4" w:rsidRPr="00E1388B" w:rsidRDefault="00E914C4" w:rsidP="00E1388B">
            <w:pPr>
              <w:rPr>
                <w:rFonts w:cstheme="minorHAnsi"/>
                <w:sz w:val="24"/>
                <w:szCs w:val="24"/>
              </w:rPr>
            </w:pPr>
            <w:r w:rsidRPr="00E1388B">
              <w:rPr>
                <w:rFonts w:cstheme="minorHAnsi"/>
                <w:sz w:val="24"/>
                <w:szCs w:val="24"/>
              </w:rPr>
              <w:t>Needed</w:t>
            </w:r>
          </w:p>
        </w:tc>
        <w:tc>
          <w:tcPr>
            <w:tcW w:w="3344" w:type="dxa"/>
          </w:tcPr>
          <w:p w14:paraId="5DA13DE0" w14:textId="77777777" w:rsidR="00E914C4" w:rsidRPr="00E1388B" w:rsidRDefault="00E914C4" w:rsidP="00E1388B">
            <w:pPr>
              <w:rPr>
                <w:rFonts w:cstheme="minorHAnsi"/>
                <w:sz w:val="24"/>
                <w:szCs w:val="24"/>
              </w:rPr>
            </w:pPr>
            <w:r w:rsidRPr="00E1388B">
              <w:rPr>
                <w:rFonts w:cstheme="minorHAnsi"/>
                <w:sz w:val="24"/>
                <w:szCs w:val="24"/>
              </w:rPr>
              <w:t>Low literacy UI design expertise preferable</w:t>
            </w:r>
          </w:p>
        </w:tc>
      </w:tr>
      <w:tr w:rsidR="00E1388B" w:rsidRPr="00E1388B" w14:paraId="311867AD" w14:textId="77777777" w:rsidTr="00AA249A">
        <w:tc>
          <w:tcPr>
            <w:tcW w:w="2670" w:type="dxa"/>
          </w:tcPr>
          <w:p w14:paraId="725B7249" w14:textId="77777777" w:rsidR="00E914C4" w:rsidRPr="00E1388B" w:rsidRDefault="00E914C4" w:rsidP="00E1388B">
            <w:pPr>
              <w:rPr>
                <w:rFonts w:cstheme="minorHAnsi"/>
                <w:sz w:val="24"/>
                <w:szCs w:val="24"/>
              </w:rPr>
            </w:pPr>
            <w:r w:rsidRPr="00E1388B">
              <w:rPr>
                <w:rFonts w:cstheme="minorHAnsi"/>
                <w:sz w:val="24"/>
                <w:szCs w:val="24"/>
              </w:rPr>
              <w:t>Agri domain SME</w:t>
            </w:r>
          </w:p>
        </w:tc>
        <w:tc>
          <w:tcPr>
            <w:tcW w:w="3250" w:type="dxa"/>
          </w:tcPr>
          <w:p w14:paraId="393C3ED9" w14:textId="77777777" w:rsidR="00E914C4" w:rsidRPr="00E1388B" w:rsidRDefault="00E914C4" w:rsidP="00E1388B">
            <w:pPr>
              <w:rPr>
                <w:rFonts w:cstheme="minorHAnsi"/>
                <w:sz w:val="24"/>
                <w:szCs w:val="24"/>
              </w:rPr>
            </w:pPr>
            <w:r w:rsidRPr="00E1388B">
              <w:rPr>
                <w:rFonts w:cstheme="minorHAnsi"/>
                <w:sz w:val="24"/>
                <w:szCs w:val="24"/>
              </w:rPr>
              <w:t>To be consulted</w:t>
            </w:r>
          </w:p>
        </w:tc>
        <w:tc>
          <w:tcPr>
            <w:tcW w:w="1418" w:type="dxa"/>
          </w:tcPr>
          <w:p w14:paraId="5743ED10" w14:textId="77777777" w:rsidR="00E914C4" w:rsidRPr="00E1388B" w:rsidRDefault="00E914C4" w:rsidP="00E1388B">
            <w:pPr>
              <w:rPr>
                <w:rFonts w:cstheme="minorHAnsi"/>
                <w:sz w:val="24"/>
                <w:szCs w:val="24"/>
              </w:rPr>
            </w:pPr>
            <w:r w:rsidRPr="00E1388B">
              <w:rPr>
                <w:rFonts w:cstheme="minorHAnsi"/>
                <w:sz w:val="24"/>
                <w:szCs w:val="24"/>
              </w:rPr>
              <w:t>Needed</w:t>
            </w:r>
          </w:p>
        </w:tc>
        <w:tc>
          <w:tcPr>
            <w:tcW w:w="3344" w:type="dxa"/>
          </w:tcPr>
          <w:p w14:paraId="63EA5DAB" w14:textId="77777777" w:rsidR="00E914C4" w:rsidRPr="00E1388B" w:rsidRDefault="00E914C4" w:rsidP="00E1388B">
            <w:pPr>
              <w:rPr>
                <w:rFonts w:cstheme="minorHAnsi"/>
                <w:sz w:val="24"/>
                <w:szCs w:val="24"/>
              </w:rPr>
            </w:pPr>
            <w:r w:rsidRPr="00E1388B">
              <w:rPr>
                <w:rFonts w:cstheme="minorHAnsi"/>
                <w:sz w:val="24"/>
                <w:szCs w:val="24"/>
              </w:rPr>
              <w:t>Farmer specific flows and product validation. (Validate product names, terminologies, image, etc.</w:t>
            </w:r>
          </w:p>
        </w:tc>
      </w:tr>
    </w:tbl>
    <w:p w14:paraId="104E29AC" w14:textId="77777777" w:rsidR="00E914C4" w:rsidRPr="00E1388B" w:rsidRDefault="00E914C4" w:rsidP="00E1388B">
      <w:pPr>
        <w:spacing w:after="0" w:line="240" w:lineRule="auto"/>
        <w:rPr>
          <w:rFonts w:cstheme="minorHAnsi"/>
          <w:b/>
          <w:bCs/>
          <w:sz w:val="24"/>
          <w:szCs w:val="24"/>
        </w:rPr>
      </w:pPr>
    </w:p>
    <w:p w14:paraId="21A16C7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Core tech team available, may need UI/UX designers and domain experts for field validation and localized design.</w:t>
      </w:r>
    </w:p>
    <w:p w14:paraId="48CA3DC3" w14:textId="77777777" w:rsidR="00E914C4" w:rsidRPr="00E1388B" w:rsidRDefault="00E914C4" w:rsidP="00E1388B">
      <w:pPr>
        <w:spacing w:after="0" w:line="240" w:lineRule="auto"/>
        <w:rPr>
          <w:rFonts w:cstheme="minorHAnsi"/>
          <w:sz w:val="24"/>
          <w:szCs w:val="24"/>
        </w:rPr>
      </w:pPr>
    </w:p>
    <w:p w14:paraId="11B02E5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Budget Feasibility (Within ₹2 Crores INR):</w:t>
      </w:r>
    </w:p>
    <w:tbl>
      <w:tblPr>
        <w:tblStyle w:val="TableGrid"/>
        <w:tblW w:w="0" w:type="auto"/>
        <w:tblLook w:val="04A0" w:firstRow="1" w:lastRow="0" w:firstColumn="1" w:lastColumn="0" w:noHBand="0" w:noVBand="1"/>
      </w:tblPr>
      <w:tblGrid>
        <w:gridCol w:w="5341"/>
        <w:gridCol w:w="5341"/>
      </w:tblGrid>
      <w:tr w:rsidR="00E1388B" w:rsidRPr="00E1388B" w14:paraId="6A9891E7" w14:textId="77777777" w:rsidTr="00AA249A">
        <w:tc>
          <w:tcPr>
            <w:tcW w:w="5341" w:type="dxa"/>
            <w:vAlign w:val="center"/>
          </w:tcPr>
          <w:p w14:paraId="2EEEAAE7" w14:textId="77777777" w:rsidR="00E914C4" w:rsidRPr="00E1388B" w:rsidRDefault="00E914C4" w:rsidP="00E1388B">
            <w:pPr>
              <w:rPr>
                <w:rFonts w:cstheme="minorHAnsi"/>
                <w:b/>
                <w:bCs/>
                <w:sz w:val="24"/>
                <w:szCs w:val="24"/>
              </w:rPr>
            </w:pPr>
            <w:r w:rsidRPr="00E1388B">
              <w:rPr>
                <w:rFonts w:cstheme="minorHAnsi"/>
                <w:b/>
                <w:bCs/>
                <w:sz w:val="24"/>
                <w:szCs w:val="24"/>
              </w:rPr>
              <w:t>Cost Head</w:t>
            </w:r>
          </w:p>
        </w:tc>
        <w:tc>
          <w:tcPr>
            <w:tcW w:w="5341" w:type="dxa"/>
            <w:vAlign w:val="center"/>
          </w:tcPr>
          <w:p w14:paraId="151F3DF5" w14:textId="77777777" w:rsidR="00E914C4" w:rsidRPr="00E1388B" w:rsidRDefault="00E914C4" w:rsidP="00E1388B">
            <w:pPr>
              <w:rPr>
                <w:rFonts w:cstheme="minorHAnsi"/>
                <w:b/>
                <w:bCs/>
                <w:sz w:val="24"/>
                <w:szCs w:val="24"/>
              </w:rPr>
            </w:pPr>
            <w:r w:rsidRPr="00E1388B">
              <w:rPr>
                <w:rFonts w:cstheme="minorHAnsi"/>
                <w:b/>
                <w:bCs/>
                <w:sz w:val="24"/>
                <w:szCs w:val="24"/>
              </w:rPr>
              <w:t>Estimated Allocation (INR)</w:t>
            </w:r>
          </w:p>
        </w:tc>
      </w:tr>
      <w:tr w:rsidR="00E1388B" w:rsidRPr="00E1388B" w14:paraId="2B7EA0BF" w14:textId="77777777" w:rsidTr="00AA249A">
        <w:tc>
          <w:tcPr>
            <w:tcW w:w="5341" w:type="dxa"/>
            <w:vAlign w:val="center"/>
          </w:tcPr>
          <w:p w14:paraId="7A224A11" w14:textId="77777777" w:rsidR="00E914C4" w:rsidRPr="00E1388B" w:rsidRDefault="00E914C4" w:rsidP="00E1388B">
            <w:pPr>
              <w:rPr>
                <w:rFonts w:cstheme="minorHAnsi"/>
                <w:sz w:val="24"/>
                <w:szCs w:val="24"/>
              </w:rPr>
            </w:pPr>
            <w:r w:rsidRPr="00E1388B">
              <w:rPr>
                <w:rFonts w:cstheme="minorHAnsi"/>
                <w:sz w:val="24"/>
                <w:szCs w:val="24"/>
              </w:rPr>
              <w:t>Development Team Salaries</w:t>
            </w:r>
          </w:p>
        </w:tc>
        <w:tc>
          <w:tcPr>
            <w:tcW w:w="5341" w:type="dxa"/>
            <w:vAlign w:val="center"/>
          </w:tcPr>
          <w:p w14:paraId="108077BF" w14:textId="77777777" w:rsidR="00E914C4" w:rsidRPr="00E1388B" w:rsidRDefault="00E914C4" w:rsidP="00E1388B">
            <w:pPr>
              <w:rPr>
                <w:rFonts w:cstheme="minorHAnsi"/>
                <w:sz w:val="24"/>
                <w:szCs w:val="24"/>
              </w:rPr>
            </w:pPr>
            <w:r w:rsidRPr="00E1388B">
              <w:rPr>
                <w:rFonts w:cstheme="minorHAnsi"/>
                <w:sz w:val="24"/>
                <w:szCs w:val="24"/>
              </w:rPr>
              <w:t>₹90 Lakhs (across 18 months)</w:t>
            </w:r>
          </w:p>
        </w:tc>
      </w:tr>
      <w:tr w:rsidR="00E1388B" w:rsidRPr="00E1388B" w14:paraId="16C09C04" w14:textId="77777777" w:rsidTr="00AA249A">
        <w:tc>
          <w:tcPr>
            <w:tcW w:w="5341" w:type="dxa"/>
            <w:vAlign w:val="center"/>
          </w:tcPr>
          <w:p w14:paraId="33E9885E" w14:textId="77777777" w:rsidR="00E914C4" w:rsidRPr="00E1388B" w:rsidRDefault="00E914C4" w:rsidP="00E1388B">
            <w:pPr>
              <w:rPr>
                <w:rFonts w:cstheme="minorHAnsi"/>
                <w:sz w:val="24"/>
                <w:szCs w:val="24"/>
              </w:rPr>
            </w:pPr>
            <w:r w:rsidRPr="00E1388B">
              <w:rPr>
                <w:rFonts w:cstheme="minorHAnsi"/>
                <w:sz w:val="24"/>
                <w:szCs w:val="24"/>
              </w:rPr>
              <w:t>Infrastructure &amp; Hosting</w:t>
            </w:r>
          </w:p>
        </w:tc>
        <w:tc>
          <w:tcPr>
            <w:tcW w:w="5341" w:type="dxa"/>
            <w:vAlign w:val="center"/>
          </w:tcPr>
          <w:p w14:paraId="212154D8" w14:textId="77777777" w:rsidR="00E914C4" w:rsidRPr="00E1388B" w:rsidRDefault="00E914C4" w:rsidP="00E1388B">
            <w:pPr>
              <w:rPr>
                <w:rFonts w:cstheme="minorHAnsi"/>
                <w:sz w:val="24"/>
                <w:szCs w:val="24"/>
              </w:rPr>
            </w:pPr>
            <w:r w:rsidRPr="00E1388B">
              <w:rPr>
                <w:rFonts w:cstheme="minorHAnsi"/>
                <w:sz w:val="24"/>
                <w:szCs w:val="24"/>
              </w:rPr>
              <w:t>₹20 Lakhs</w:t>
            </w:r>
          </w:p>
        </w:tc>
      </w:tr>
      <w:tr w:rsidR="00E1388B" w:rsidRPr="00E1388B" w14:paraId="36B099E7" w14:textId="77777777" w:rsidTr="00AA249A">
        <w:tc>
          <w:tcPr>
            <w:tcW w:w="5341" w:type="dxa"/>
            <w:vAlign w:val="center"/>
          </w:tcPr>
          <w:p w14:paraId="762E0C1C" w14:textId="77777777" w:rsidR="00E914C4" w:rsidRPr="00E1388B" w:rsidRDefault="00E914C4" w:rsidP="00E1388B">
            <w:pPr>
              <w:rPr>
                <w:rFonts w:cstheme="minorHAnsi"/>
                <w:sz w:val="24"/>
                <w:szCs w:val="24"/>
              </w:rPr>
            </w:pPr>
            <w:r w:rsidRPr="00E1388B">
              <w:rPr>
                <w:rFonts w:cstheme="minorHAnsi"/>
                <w:sz w:val="24"/>
                <w:szCs w:val="24"/>
              </w:rPr>
              <w:t>Testing &amp; QA</w:t>
            </w:r>
          </w:p>
        </w:tc>
        <w:tc>
          <w:tcPr>
            <w:tcW w:w="5341" w:type="dxa"/>
            <w:vAlign w:val="center"/>
          </w:tcPr>
          <w:p w14:paraId="5F937306"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1559B9CC" w14:textId="77777777" w:rsidTr="00AA249A">
        <w:tc>
          <w:tcPr>
            <w:tcW w:w="5341" w:type="dxa"/>
            <w:vAlign w:val="center"/>
          </w:tcPr>
          <w:p w14:paraId="300CFBE6" w14:textId="77777777" w:rsidR="00E914C4" w:rsidRPr="00E1388B" w:rsidRDefault="00E914C4" w:rsidP="00E1388B">
            <w:pPr>
              <w:rPr>
                <w:rFonts w:cstheme="minorHAnsi"/>
                <w:sz w:val="24"/>
                <w:szCs w:val="24"/>
              </w:rPr>
            </w:pPr>
            <w:r w:rsidRPr="00E1388B">
              <w:rPr>
                <w:rFonts w:cstheme="minorHAnsi"/>
                <w:sz w:val="24"/>
                <w:szCs w:val="24"/>
              </w:rPr>
              <w:t>UI/UX Design + Field Testing</w:t>
            </w:r>
          </w:p>
        </w:tc>
        <w:tc>
          <w:tcPr>
            <w:tcW w:w="5341" w:type="dxa"/>
            <w:vAlign w:val="center"/>
          </w:tcPr>
          <w:p w14:paraId="7D287D3E"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3ACA6EA8" w14:textId="77777777" w:rsidTr="00AA249A">
        <w:tc>
          <w:tcPr>
            <w:tcW w:w="5341" w:type="dxa"/>
            <w:vAlign w:val="center"/>
          </w:tcPr>
          <w:p w14:paraId="2E398DC5" w14:textId="77777777" w:rsidR="00E914C4" w:rsidRPr="00E1388B" w:rsidRDefault="00E914C4" w:rsidP="00E1388B">
            <w:pPr>
              <w:rPr>
                <w:rFonts w:cstheme="minorHAnsi"/>
                <w:sz w:val="24"/>
                <w:szCs w:val="24"/>
              </w:rPr>
            </w:pPr>
            <w:r w:rsidRPr="00E1388B">
              <w:rPr>
                <w:rFonts w:cstheme="minorHAnsi"/>
                <w:sz w:val="24"/>
                <w:szCs w:val="24"/>
              </w:rPr>
              <w:t>Training &amp; Farmer Onboarding</w:t>
            </w:r>
          </w:p>
        </w:tc>
        <w:tc>
          <w:tcPr>
            <w:tcW w:w="5341" w:type="dxa"/>
            <w:vAlign w:val="center"/>
          </w:tcPr>
          <w:p w14:paraId="71007D0E"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1B15EBD1" w14:textId="77777777" w:rsidTr="00AA249A">
        <w:tc>
          <w:tcPr>
            <w:tcW w:w="5341" w:type="dxa"/>
            <w:vAlign w:val="center"/>
          </w:tcPr>
          <w:p w14:paraId="03040484" w14:textId="77777777" w:rsidR="00E914C4" w:rsidRPr="00E1388B" w:rsidRDefault="00E914C4" w:rsidP="00E1388B">
            <w:pPr>
              <w:rPr>
                <w:rFonts w:cstheme="minorHAnsi"/>
                <w:sz w:val="24"/>
                <w:szCs w:val="24"/>
              </w:rPr>
            </w:pPr>
            <w:r w:rsidRPr="00E1388B">
              <w:rPr>
                <w:rFonts w:cstheme="minorHAnsi"/>
                <w:sz w:val="24"/>
                <w:szCs w:val="24"/>
              </w:rPr>
              <w:t>Travel, Reviews &amp; Contingency</w:t>
            </w:r>
          </w:p>
        </w:tc>
        <w:tc>
          <w:tcPr>
            <w:tcW w:w="5341" w:type="dxa"/>
            <w:vAlign w:val="center"/>
          </w:tcPr>
          <w:p w14:paraId="4C2DFB7E" w14:textId="77777777" w:rsidR="00E914C4" w:rsidRPr="00E1388B" w:rsidRDefault="00E914C4" w:rsidP="00E1388B">
            <w:pPr>
              <w:rPr>
                <w:rFonts w:cstheme="minorHAnsi"/>
                <w:sz w:val="24"/>
                <w:szCs w:val="24"/>
              </w:rPr>
            </w:pPr>
            <w:r w:rsidRPr="00E1388B">
              <w:rPr>
                <w:rFonts w:cstheme="minorHAnsi"/>
                <w:sz w:val="24"/>
                <w:szCs w:val="24"/>
              </w:rPr>
              <w:t>₹15 Lakhs</w:t>
            </w:r>
          </w:p>
        </w:tc>
      </w:tr>
      <w:tr w:rsidR="00E1388B" w:rsidRPr="00E1388B" w14:paraId="2B827859" w14:textId="77777777" w:rsidTr="00AA249A">
        <w:tc>
          <w:tcPr>
            <w:tcW w:w="5341" w:type="dxa"/>
            <w:vAlign w:val="center"/>
          </w:tcPr>
          <w:p w14:paraId="33046FA4" w14:textId="77777777" w:rsidR="00E914C4" w:rsidRPr="00E1388B" w:rsidRDefault="00E914C4" w:rsidP="00E1388B">
            <w:pPr>
              <w:rPr>
                <w:rFonts w:cstheme="minorHAnsi"/>
                <w:sz w:val="24"/>
                <w:szCs w:val="24"/>
              </w:rPr>
            </w:pPr>
            <w:r w:rsidRPr="00E1388B">
              <w:rPr>
                <w:rFonts w:cstheme="minorHAnsi"/>
                <w:sz w:val="24"/>
                <w:szCs w:val="24"/>
              </w:rPr>
              <w:t>Project Management &amp; Tools</w:t>
            </w:r>
          </w:p>
        </w:tc>
        <w:tc>
          <w:tcPr>
            <w:tcW w:w="5341" w:type="dxa"/>
            <w:vAlign w:val="center"/>
          </w:tcPr>
          <w:p w14:paraId="4C3BC1B1" w14:textId="77777777" w:rsidR="00E914C4" w:rsidRPr="00E1388B" w:rsidRDefault="00E914C4" w:rsidP="00E1388B">
            <w:pPr>
              <w:rPr>
                <w:rFonts w:cstheme="minorHAnsi"/>
                <w:sz w:val="24"/>
                <w:szCs w:val="24"/>
              </w:rPr>
            </w:pPr>
            <w:r w:rsidRPr="00E1388B">
              <w:rPr>
                <w:rFonts w:cstheme="minorHAnsi"/>
                <w:sz w:val="24"/>
                <w:szCs w:val="24"/>
              </w:rPr>
              <w:t>₹10 Lakhs</w:t>
            </w:r>
          </w:p>
        </w:tc>
      </w:tr>
      <w:tr w:rsidR="00E1388B" w:rsidRPr="00E1388B" w14:paraId="2315C054" w14:textId="77777777" w:rsidTr="00AA249A">
        <w:tc>
          <w:tcPr>
            <w:tcW w:w="5341" w:type="dxa"/>
            <w:vAlign w:val="center"/>
          </w:tcPr>
          <w:p w14:paraId="474FA807" w14:textId="77777777" w:rsidR="00E914C4" w:rsidRPr="00E1388B" w:rsidRDefault="00E914C4" w:rsidP="00E1388B">
            <w:pPr>
              <w:rPr>
                <w:rFonts w:cstheme="minorHAnsi"/>
                <w:sz w:val="24"/>
                <w:szCs w:val="24"/>
              </w:rPr>
            </w:pPr>
            <w:r w:rsidRPr="00E1388B">
              <w:rPr>
                <w:rFonts w:cstheme="minorHAnsi"/>
                <w:sz w:val="24"/>
                <w:szCs w:val="24"/>
              </w:rPr>
              <w:t>Documentation &amp; Support</w:t>
            </w:r>
          </w:p>
        </w:tc>
        <w:tc>
          <w:tcPr>
            <w:tcW w:w="5341" w:type="dxa"/>
            <w:vAlign w:val="center"/>
          </w:tcPr>
          <w:p w14:paraId="55EDE923" w14:textId="77777777" w:rsidR="00E914C4" w:rsidRPr="00E1388B" w:rsidRDefault="00E914C4" w:rsidP="00E1388B">
            <w:pPr>
              <w:rPr>
                <w:rFonts w:cstheme="minorHAnsi"/>
                <w:sz w:val="24"/>
                <w:szCs w:val="24"/>
              </w:rPr>
            </w:pPr>
            <w:r w:rsidRPr="00E1388B">
              <w:rPr>
                <w:rFonts w:cstheme="minorHAnsi"/>
                <w:sz w:val="24"/>
                <w:szCs w:val="24"/>
              </w:rPr>
              <w:t>₹5 Lakhs</w:t>
            </w:r>
          </w:p>
        </w:tc>
      </w:tr>
      <w:tr w:rsidR="00E1388B" w:rsidRPr="00E1388B" w14:paraId="5FC276E0" w14:textId="77777777" w:rsidTr="00AA249A">
        <w:tc>
          <w:tcPr>
            <w:tcW w:w="5341" w:type="dxa"/>
            <w:vAlign w:val="center"/>
          </w:tcPr>
          <w:p w14:paraId="14801D7A" w14:textId="77777777" w:rsidR="00E914C4" w:rsidRPr="00E1388B" w:rsidRDefault="00E914C4" w:rsidP="00E1388B">
            <w:pPr>
              <w:rPr>
                <w:rFonts w:cstheme="minorHAnsi"/>
                <w:b/>
                <w:bCs/>
                <w:sz w:val="24"/>
                <w:szCs w:val="24"/>
              </w:rPr>
            </w:pPr>
            <w:r w:rsidRPr="00E1388B">
              <w:rPr>
                <w:rFonts w:cstheme="minorHAnsi"/>
                <w:b/>
                <w:bCs/>
                <w:sz w:val="24"/>
                <w:szCs w:val="24"/>
              </w:rPr>
              <w:t>Total</w:t>
            </w:r>
          </w:p>
        </w:tc>
        <w:tc>
          <w:tcPr>
            <w:tcW w:w="5341" w:type="dxa"/>
            <w:vAlign w:val="center"/>
          </w:tcPr>
          <w:p w14:paraId="11F78553" w14:textId="77777777" w:rsidR="00E914C4" w:rsidRPr="00E1388B" w:rsidRDefault="00E914C4" w:rsidP="00E1388B">
            <w:pPr>
              <w:rPr>
                <w:rFonts w:cstheme="minorHAnsi"/>
                <w:sz w:val="24"/>
                <w:szCs w:val="24"/>
              </w:rPr>
            </w:pPr>
            <w:r w:rsidRPr="00E1388B">
              <w:rPr>
                <w:rFonts w:cstheme="minorHAnsi"/>
                <w:sz w:val="24"/>
                <w:szCs w:val="24"/>
              </w:rPr>
              <w:t>₹1.70 Crores</w:t>
            </w:r>
          </w:p>
        </w:tc>
      </w:tr>
    </w:tbl>
    <w:p w14:paraId="2AFC650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Buffer (15%) = ₹30 Lakhs for scope changes or enhancements.</w:t>
      </w:r>
    </w:p>
    <w:p w14:paraId="2FBBB0D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Fully feasible under ₹2 Cr budget, including 15% risk buffer.</w:t>
      </w:r>
    </w:p>
    <w:p w14:paraId="4E7B8A35" w14:textId="77777777" w:rsidR="00E914C4" w:rsidRPr="00E1388B" w:rsidRDefault="00E914C4" w:rsidP="00E1388B">
      <w:pPr>
        <w:spacing w:after="0" w:line="240" w:lineRule="auto"/>
        <w:rPr>
          <w:rFonts w:cstheme="minorHAnsi"/>
          <w:b/>
          <w:bCs/>
          <w:sz w:val="24"/>
          <w:szCs w:val="24"/>
        </w:rPr>
      </w:pPr>
    </w:p>
    <w:p w14:paraId="7472013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Time Frame Feasibility (Waterfall Model – 18 Months):</w:t>
      </w:r>
    </w:p>
    <w:tbl>
      <w:tblPr>
        <w:tblStyle w:val="TableGrid"/>
        <w:tblW w:w="8613" w:type="dxa"/>
        <w:tblLook w:val="04A0" w:firstRow="1" w:lastRow="0" w:firstColumn="1" w:lastColumn="0" w:noHBand="0" w:noVBand="1"/>
      </w:tblPr>
      <w:tblGrid>
        <w:gridCol w:w="4928"/>
        <w:gridCol w:w="3685"/>
      </w:tblGrid>
      <w:tr w:rsidR="00E1388B" w:rsidRPr="00E1388B" w14:paraId="1F9CC37C" w14:textId="77777777" w:rsidTr="00AA249A">
        <w:tc>
          <w:tcPr>
            <w:tcW w:w="4928" w:type="dxa"/>
            <w:vAlign w:val="center"/>
          </w:tcPr>
          <w:p w14:paraId="54A6C09A" w14:textId="77777777" w:rsidR="00E914C4" w:rsidRPr="00E1388B" w:rsidRDefault="00E914C4" w:rsidP="00E1388B">
            <w:pPr>
              <w:rPr>
                <w:rFonts w:cstheme="minorHAnsi"/>
                <w:b/>
                <w:bCs/>
                <w:sz w:val="24"/>
                <w:szCs w:val="24"/>
              </w:rPr>
            </w:pPr>
            <w:r w:rsidRPr="00E1388B">
              <w:rPr>
                <w:rFonts w:cstheme="minorHAnsi"/>
                <w:b/>
                <w:bCs/>
                <w:sz w:val="24"/>
                <w:szCs w:val="24"/>
              </w:rPr>
              <w:t>Phase</w:t>
            </w:r>
          </w:p>
        </w:tc>
        <w:tc>
          <w:tcPr>
            <w:tcW w:w="3685" w:type="dxa"/>
            <w:vAlign w:val="center"/>
          </w:tcPr>
          <w:p w14:paraId="1C37B162" w14:textId="77777777" w:rsidR="00E914C4" w:rsidRPr="00E1388B" w:rsidRDefault="00E914C4" w:rsidP="00E1388B">
            <w:pPr>
              <w:rPr>
                <w:rFonts w:cstheme="minorHAnsi"/>
                <w:b/>
                <w:bCs/>
                <w:sz w:val="24"/>
                <w:szCs w:val="24"/>
              </w:rPr>
            </w:pPr>
            <w:r w:rsidRPr="00E1388B">
              <w:rPr>
                <w:rFonts w:cstheme="minorHAnsi"/>
                <w:b/>
                <w:bCs/>
                <w:sz w:val="24"/>
                <w:szCs w:val="24"/>
              </w:rPr>
              <w:t>Duration</w:t>
            </w:r>
          </w:p>
        </w:tc>
      </w:tr>
      <w:tr w:rsidR="00E1388B" w:rsidRPr="00E1388B" w14:paraId="447D7082" w14:textId="77777777" w:rsidTr="00AA249A">
        <w:tc>
          <w:tcPr>
            <w:tcW w:w="4928" w:type="dxa"/>
            <w:vAlign w:val="center"/>
          </w:tcPr>
          <w:p w14:paraId="5C043F71" w14:textId="77777777" w:rsidR="00E914C4" w:rsidRPr="00E1388B" w:rsidRDefault="00E914C4" w:rsidP="00E1388B">
            <w:pPr>
              <w:rPr>
                <w:rFonts w:cstheme="minorHAnsi"/>
                <w:sz w:val="24"/>
                <w:szCs w:val="24"/>
              </w:rPr>
            </w:pPr>
            <w:r w:rsidRPr="00E1388B">
              <w:rPr>
                <w:rFonts w:cstheme="minorHAnsi"/>
                <w:sz w:val="24"/>
                <w:szCs w:val="24"/>
              </w:rPr>
              <w:t>Requirements Analysis</w:t>
            </w:r>
          </w:p>
        </w:tc>
        <w:tc>
          <w:tcPr>
            <w:tcW w:w="3685" w:type="dxa"/>
            <w:vAlign w:val="center"/>
          </w:tcPr>
          <w:p w14:paraId="2A02B243"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0192E235" w14:textId="77777777" w:rsidTr="00AA249A">
        <w:tc>
          <w:tcPr>
            <w:tcW w:w="4928" w:type="dxa"/>
            <w:vAlign w:val="center"/>
          </w:tcPr>
          <w:p w14:paraId="1B51FF99" w14:textId="77777777" w:rsidR="00E914C4" w:rsidRPr="00E1388B" w:rsidRDefault="00E914C4" w:rsidP="00E1388B">
            <w:pPr>
              <w:rPr>
                <w:rFonts w:cstheme="minorHAnsi"/>
                <w:sz w:val="24"/>
                <w:szCs w:val="24"/>
              </w:rPr>
            </w:pPr>
            <w:r w:rsidRPr="00E1388B">
              <w:rPr>
                <w:rFonts w:cstheme="minorHAnsi"/>
                <w:sz w:val="24"/>
                <w:szCs w:val="24"/>
              </w:rPr>
              <w:t>System Design (UI, DB, Arch)</w:t>
            </w:r>
          </w:p>
        </w:tc>
        <w:tc>
          <w:tcPr>
            <w:tcW w:w="3685" w:type="dxa"/>
            <w:vAlign w:val="center"/>
          </w:tcPr>
          <w:p w14:paraId="33C7584A"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0168191E" w14:textId="77777777" w:rsidTr="00AA249A">
        <w:tc>
          <w:tcPr>
            <w:tcW w:w="4928" w:type="dxa"/>
            <w:vAlign w:val="center"/>
          </w:tcPr>
          <w:p w14:paraId="7AFCBE20" w14:textId="77777777" w:rsidR="00E914C4" w:rsidRPr="00E1388B" w:rsidRDefault="00E914C4" w:rsidP="00E1388B">
            <w:pPr>
              <w:rPr>
                <w:rFonts w:cstheme="minorHAnsi"/>
                <w:sz w:val="24"/>
                <w:szCs w:val="24"/>
              </w:rPr>
            </w:pPr>
            <w:r w:rsidRPr="00E1388B">
              <w:rPr>
                <w:rFonts w:cstheme="minorHAnsi"/>
                <w:sz w:val="24"/>
                <w:szCs w:val="24"/>
              </w:rPr>
              <w:t>Development</w:t>
            </w:r>
          </w:p>
        </w:tc>
        <w:tc>
          <w:tcPr>
            <w:tcW w:w="3685" w:type="dxa"/>
            <w:vAlign w:val="center"/>
          </w:tcPr>
          <w:p w14:paraId="4D16DEA4" w14:textId="77777777" w:rsidR="00E914C4" w:rsidRPr="00E1388B" w:rsidRDefault="00E914C4" w:rsidP="00E1388B">
            <w:pPr>
              <w:rPr>
                <w:rFonts w:cstheme="minorHAnsi"/>
                <w:sz w:val="24"/>
                <w:szCs w:val="24"/>
              </w:rPr>
            </w:pPr>
            <w:r w:rsidRPr="00E1388B">
              <w:rPr>
                <w:rFonts w:cstheme="minorHAnsi"/>
                <w:sz w:val="24"/>
                <w:szCs w:val="24"/>
              </w:rPr>
              <w:t>6 Months</w:t>
            </w:r>
          </w:p>
        </w:tc>
      </w:tr>
      <w:tr w:rsidR="00E1388B" w:rsidRPr="00E1388B" w14:paraId="2C3A0F9A" w14:textId="77777777" w:rsidTr="00AA249A">
        <w:tc>
          <w:tcPr>
            <w:tcW w:w="4928" w:type="dxa"/>
            <w:vAlign w:val="center"/>
          </w:tcPr>
          <w:p w14:paraId="119837B8" w14:textId="77777777" w:rsidR="00E914C4" w:rsidRPr="00E1388B" w:rsidRDefault="00E914C4" w:rsidP="00E1388B">
            <w:pPr>
              <w:rPr>
                <w:rFonts w:cstheme="minorHAnsi"/>
                <w:sz w:val="24"/>
                <w:szCs w:val="24"/>
              </w:rPr>
            </w:pPr>
            <w:r w:rsidRPr="00E1388B">
              <w:rPr>
                <w:rFonts w:cstheme="minorHAnsi"/>
                <w:sz w:val="24"/>
                <w:szCs w:val="24"/>
              </w:rPr>
              <w:t>Testing &amp; QA</w:t>
            </w:r>
          </w:p>
        </w:tc>
        <w:tc>
          <w:tcPr>
            <w:tcW w:w="3685" w:type="dxa"/>
            <w:vAlign w:val="center"/>
          </w:tcPr>
          <w:p w14:paraId="179E3A94" w14:textId="77777777" w:rsidR="00E914C4" w:rsidRPr="00E1388B" w:rsidRDefault="00E914C4" w:rsidP="00E1388B">
            <w:pPr>
              <w:rPr>
                <w:rFonts w:cstheme="minorHAnsi"/>
                <w:sz w:val="24"/>
                <w:szCs w:val="24"/>
              </w:rPr>
            </w:pPr>
            <w:r w:rsidRPr="00E1388B">
              <w:rPr>
                <w:rFonts w:cstheme="minorHAnsi"/>
                <w:sz w:val="24"/>
                <w:szCs w:val="24"/>
              </w:rPr>
              <w:t>3 Months</w:t>
            </w:r>
          </w:p>
        </w:tc>
      </w:tr>
      <w:tr w:rsidR="00E1388B" w:rsidRPr="00E1388B" w14:paraId="7DC60084" w14:textId="77777777" w:rsidTr="00AA249A">
        <w:tc>
          <w:tcPr>
            <w:tcW w:w="4928" w:type="dxa"/>
            <w:vAlign w:val="center"/>
          </w:tcPr>
          <w:p w14:paraId="4A75623F" w14:textId="77777777" w:rsidR="00E914C4" w:rsidRPr="00E1388B" w:rsidRDefault="00E914C4" w:rsidP="00E1388B">
            <w:pPr>
              <w:rPr>
                <w:rFonts w:cstheme="minorHAnsi"/>
                <w:sz w:val="24"/>
                <w:szCs w:val="24"/>
              </w:rPr>
            </w:pPr>
            <w:r w:rsidRPr="00E1388B">
              <w:rPr>
                <w:rFonts w:cstheme="minorHAnsi"/>
                <w:sz w:val="24"/>
                <w:szCs w:val="24"/>
              </w:rPr>
              <w:lastRenderedPageBreak/>
              <w:t>UAT &amp; Feedback</w:t>
            </w:r>
          </w:p>
        </w:tc>
        <w:tc>
          <w:tcPr>
            <w:tcW w:w="3685" w:type="dxa"/>
            <w:vAlign w:val="center"/>
          </w:tcPr>
          <w:p w14:paraId="1446DE2C"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12DEFB89" w14:textId="77777777" w:rsidTr="00AA249A">
        <w:tc>
          <w:tcPr>
            <w:tcW w:w="4928" w:type="dxa"/>
            <w:vAlign w:val="center"/>
          </w:tcPr>
          <w:p w14:paraId="300ED38C" w14:textId="77777777" w:rsidR="00E914C4" w:rsidRPr="00E1388B" w:rsidRDefault="00E914C4" w:rsidP="00E1388B">
            <w:pPr>
              <w:rPr>
                <w:rFonts w:cstheme="minorHAnsi"/>
                <w:sz w:val="24"/>
                <w:szCs w:val="24"/>
              </w:rPr>
            </w:pPr>
            <w:r w:rsidRPr="00E1388B">
              <w:rPr>
                <w:rFonts w:cstheme="minorHAnsi"/>
                <w:sz w:val="24"/>
                <w:szCs w:val="24"/>
              </w:rPr>
              <w:t>Deployment &amp; Support Setup</w:t>
            </w:r>
          </w:p>
        </w:tc>
        <w:tc>
          <w:tcPr>
            <w:tcW w:w="3685" w:type="dxa"/>
            <w:vAlign w:val="center"/>
          </w:tcPr>
          <w:p w14:paraId="43D6649F" w14:textId="77777777" w:rsidR="00E914C4" w:rsidRPr="00E1388B" w:rsidRDefault="00E914C4" w:rsidP="00E1388B">
            <w:pPr>
              <w:rPr>
                <w:rFonts w:cstheme="minorHAnsi"/>
                <w:sz w:val="24"/>
                <w:szCs w:val="24"/>
              </w:rPr>
            </w:pPr>
            <w:r w:rsidRPr="00E1388B">
              <w:rPr>
                <w:rFonts w:cstheme="minorHAnsi"/>
                <w:sz w:val="24"/>
                <w:szCs w:val="24"/>
              </w:rPr>
              <w:t>1 Month</w:t>
            </w:r>
          </w:p>
        </w:tc>
      </w:tr>
      <w:tr w:rsidR="00E1388B" w:rsidRPr="00E1388B" w14:paraId="6C91332E" w14:textId="77777777" w:rsidTr="00AA249A">
        <w:tc>
          <w:tcPr>
            <w:tcW w:w="4928" w:type="dxa"/>
            <w:vAlign w:val="center"/>
          </w:tcPr>
          <w:p w14:paraId="0F646D19" w14:textId="77777777" w:rsidR="00E914C4" w:rsidRPr="00E1388B" w:rsidRDefault="00E914C4" w:rsidP="00E1388B">
            <w:pPr>
              <w:rPr>
                <w:rFonts w:cstheme="minorHAnsi"/>
                <w:sz w:val="24"/>
                <w:szCs w:val="24"/>
              </w:rPr>
            </w:pPr>
            <w:r w:rsidRPr="00E1388B">
              <w:rPr>
                <w:rFonts w:cstheme="minorHAnsi"/>
                <w:sz w:val="24"/>
                <w:szCs w:val="24"/>
              </w:rPr>
              <w:t>Training, Documentation &amp; Handover</w:t>
            </w:r>
          </w:p>
        </w:tc>
        <w:tc>
          <w:tcPr>
            <w:tcW w:w="3685" w:type="dxa"/>
            <w:vAlign w:val="center"/>
          </w:tcPr>
          <w:p w14:paraId="1AB9FFA6" w14:textId="77777777" w:rsidR="00E914C4" w:rsidRPr="00E1388B" w:rsidRDefault="00E914C4" w:rsidP="00E1388B">
            <w:pPr>
              <w:rPr>
                <w:rFonts w:cstheme="minorHAnsi"/>
                <w:sz w:val="24"/>
                <w:szCs w:val="24"/>
              </w:rPr>
            </w:pPr>
            <w:r w:rsidRPr="00E1388B">
              <w:rPr>
                <w:rFonts w:cstheme="minorHAnsi"/>
                <w:sz w:val="24"/>
                <w:szCs w:val="24"/>
              </w:rPr>
              <w:t>2 Months</w:t>
            </w:r>
          </w:p>
        </w:tc>
      </w:tr>
      <w:tr w:rsidR="00E1388B" w:rsidRPr="00E1388B" w14:paraId="505E4384" w14:textId="77777777" w:rsidTr="00AA249A">
        <w:tc>
          <w:tcPr>
            <w:tcW w:w="4928" w:type="dxa"/>
            <w:vAlign w:val="center"/>
          </w:tcPr>
          <w:p w14:paraId="19656E8A" w14:textId="77777777" w:rsidR="00E914C4" w:rsidRPr="00E1388B" w:rsidRDefault="00E914C4" w:rsidP="00E1388B">
            <w:pPr>
              <w:rPr>
                <w:rFonts w:cstheme="minorHAnsi"/>
                <w:b/>
                <w:bCs/>
                <w:sz w:val="24"/>
                <w:szCs w:val="24"/>
              </w:rPr>
            </w:pPr>
            <w:r w:rsidRPr="00E1388B">
              <w:rPr>
                <w:rFonts w:cstheme="minorHAnsi"/>
                <w:b/>
                <w:bCs/>
                <w:sz w:val="24"/>
                <w:szCs w:val="24"/>
              </w:rPr>
              <w:t>Total</w:t>
            </w:r>
          </w:p>
        </w:tc>
        <w:tc>
          <w:tcPr>
            <w:tcW w:w="3685" w:type="dxa"/>
            <w:vAlign w:val="center"/>
          </w:tcPr>
          <w:p w14:paraId="634E5D4D" w14:textId="77777777" w:rsidR="00E914C4" w:rsidRPr="00E1388B" w:rsidRDefault="00E914C4" w:rsidP="00E1388B">
            <w:pPr>
              <w:rPr>
                <w:rFonts w:cstheme="minorHAnsi"/>
                <w:b/>
                <w:bCs/>
                <w:sz w:val="24"/>
                <w:szCs w:val="24"/>
              </w:rPr>
            </w:pPr>
            <w:r w:rsidRPr="00E1388B">
              <w:rPr>
                <w:rFonts w:cstheme="minorHAnsi"/>
                <w:b/>
                <w:bCs/>
                <w:sz w:val="24"/>
                <w:szCs w:val="24"/>
              </w:rPr>
              <w:t>18 Months</w:t>
            </w:r>
          </w:p>
        </w:tc>
      </w:tr>
    </w:tbl>
    <w:p w14:paraId="4B50F20C" w14:textId="77777777" w:rsidR="00E914C4" w:rsidRPr="00E1388B" w:rsidRDefault="00E914C4" w:rsidP="00E1388B">
      <w:pPr>
        <w:spacing w:after="0" w:line="240" w:lineRule="auto"/>
        <w:rPr>
          <w:rFonts w:cstheme="minorHAnsi"/>
          <w:sz w:val="24"/>
          <w:szCs w:val="24"/>
        </w:rPr>
      </w:pPr>
    </w:p>
    <w:p w14:paraId="7B62A10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Feasibility: fits well into waterfall’s sequential planning and long-term delivery nature.</w:t>
      </w:r>
    </w:p>
    <w:p w14:paraId="11C9891B" w14:textId="77777777" w:rsidR="00E914C4" w:rsidRPr="00E1388B" w:rsidRDefault="00E914C4" w:rsidP="00E1388B">
      <w:pPr>
        <w:spacing w:after="0" w:line="240" w:lineRule="auto"/>
        <w:rPr>
          <w:rFonts w:cstheme="minorHAnsi"/>
          <w:sz w:val="24"/>
          <w:szCs w:val="24"/>
        </w:rPr>
      </w:pPr>
    </w:p>
    <w:p w14:paraId="7B9D7D63"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Final Summary: Technology Feasibility (Waterfall + Java)</w:t>
      </w:r>
    </w:p>
    <w:tbl>
      <w:tblPr>
        <w:tblStyle w:val="TableGrid"/>
        <w:tblW w:w="9889" w:type="dxa"/>
        <w:tblLook w:val="04A0" w:firstRow="1" w:lastRow="0" w:firstColumn="1" w:lastColumn="0" w:noHBand="0" w:noVBand="1"/>
      </w:tblPr>
      <w:tblGrid>
        <w:gridCol w:w="2802"/>
        <w:gridCol w:w="1984"/>
        <w:gridCol w:w="5103"/>
      </w:tblGrid>
      <w:tr w:rsidR="00E1388B" w:rsidRPr="00E1388B" w14:paraId="6C861B20" w14:textId="77777777" w:rsidTr="00AA249A">
        <w:tc>
          <w:tcPr>
            <w:tcW w:w="2802" w:type="dxa"/>
            <w:vAlign w:val="center"/>
          </w:tcPr>
          <w:p w14:paraId="63E04216" w14:textId="77777777" w:rsidR="00E914C4" w:rsidRPr="00E1388B" w:rsidRDefault="00E914C4" w:rsidP="00E1388B">
            <w:pPr>
              <w:rPr>
                <w:rFonts w:cstheme="minorHAnsi"/>
                <w:b/>
                <w:bCs/>
                <w:sz w:val="24"/>
                <w:szCs w:val="24"/>
              </w:rPr>
            </w:pPr>
            <w:r w:rsidRPr="00E1388B">
              <w:rPr>
                <w:rFonts w:cstheme="minorHAnsi"/>
                <w:b/>
                <w:bCs/>
                <w:sz w:val="24"/>
                <w:szCs w:val="24"/>
              </w:rPr>
              <w:t>Factor</w:t>
            </w:r>
          </w:p>
        </w:tc>
        <w:tc>
          <w:tcPr>
            <w:tcW w:w="1984" w:type="dxa"/>
            <w:vAlign w:val="center"/>
          </w:tcPr>
          <w:p w14:paraId="2D544167" w14:textId="77777777" w:rsidR="00E914C4" w:rsidRPr="00E1388B" w:rsidRDefault="00E914C4" w:rsidP="00E1388B">
            <w:pPr>
              <w:rPr>
                <w:rFonts w:cstheme="minorHAnsi"/>
                <w:b/>
                <w:bCs/>
                <w:sz w:val="24"/>
                <w:szCs w:val="24"/>
              </w:rPr>
            </w:pPr>
            <w:r w:rsidRPr="00E1388B">
              <w:rPr>
                <w:rFonts w:cstheme="minorHAnsi"/>
                <w:b/>
                <w:bCs/>
                <w:sz w:val="24"/>
                <w:szCs w:val="24"/>
              </w:rPr>
              <w:t>Status</w:t>
            </w:r>
          </w:p>
        </w:tc>
        <w:tc>
          <w:tcPr>
            <w:tcW w:w="5103" w:type="dxa"/>
            <w:vAlign w:val="center"/>
          </w:tcPr>
          <w:p w14:paraId="145DC61E" w14:textId="77777777" w:rsidR="00E914C4" w:rsidRPr="00E1388B" w:rsidRDefault="00E914C4" w:rsidP="00E1388B">
            <w:pPr>
              <w:rPr>
                <w:rFonts w:cstheme="minorHAnsi"/>
                <w:b/>
                <w:bCs/>
                <w:sz w:val="24"/>
                <w:szCs w:val="24"/>
              </w:rPr>
            </w:pPr>
            <w:r w:rsidRPr="00E1388B">
              <w:rPr>
                <w:rFonts w:cstheme="minorHAnsi"/>
                <w:b/>
                <w:bCs/>
                <w:sz w:val="24"/>
                <w:szCs w:val="24"/>
              </w:rPr>
              <w:t>Key Remarks</w:t>
            </w:r>
          </w:p>
        </w:tc>
      </w:tr>
      <w:tr w:rsidR="00E1388B" w:rsidRPr="00E1388B" w14:paraId="1CE35931" w14:textId="77777777" w:rsidTr="00AA249A">
        <w:tc>
          <w:tcPr>
            <w:tcW w:w="2802" w:type="dxa"/>
            <w:vAlign w:val="center"/>
          </w:tcPr>
          <w:p w14:paraId="6FCB9D99" w14:textId="77777777" w:rsidR="00E914C4" w:rsidRPr="00E1388B" w:rsidRDefault="00E914C4" w:rsidP="00E1388B">
            <w:pPr>
              <w:rPr>
                <w:rFonts w:cstheme="minorHAnsi"/>
                <w:sz w:val="24"/>
                <w:szCs w:val="24"/>
              </w:rPr>
            </w:pPr>
            <w:r w:rsidRPr="00E1388B">
              <w:rPr>
                <w:rFonts w:cstheme="minorHAnsi"/>
                <w:sz w:val="24"/>
                <w:szCs w:val="24"/>
              </w:rPr>
              <w:t>Hardware</w:t>
            </w:r>
          </w:p>
        </w:tc>
        <w:tc>
          <w:tcPr>
            <w:tcW w:w="1984" w:type="dxa"/>
            <w:vAlign w:val="center"/>
          </w:tcPr>
          <w:p w14:paraId="7169E3E6"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658EF5C" w14:textId="77777777" w:rsidR="00E914C4" w:rsidRPr="00E1388B" w:rsidRDefault="00E914C4" w:rsidP="00E1388B">
            <w:pPr>
              <w:rPr>
                <w:rFonts w:cstheme="minorHAnsi"/>
                <w:sz w:val="24"/>
                <w:szCs w:val="24"/>
              </w:rPr>
            </w:pPr>
            <w:r w:rsidRPr="00E1388B">
              <w:rPr>
                <w:rFonts w:cstheme="minorHAnsi"/>
                <w:sz w:val="24"/>
                <w:szCs w:val="24"/>
              </w:rPr>
              <w:t>Cloud + Dev machines manageable</w:t>
            </w:r>
          </w:p>
        </w:tc>
      </w:tr>
      <w:tr w:rsidR="00E1388B" w:rsidRPr="00E1388B" w14:paraId="60B6653A" w14:textId="77777777" w:rsidTr="00AA249A">
        <w:tc>
          <w:tcPr>
            <w:tcW w:w="2802" w:type="dxa"/>
            <w:vAlign w:val="center"/>
          </w:tcPr>
          <w:p w14:paraId="58E16C30" w14:textId="77777777" w:rsidR="00E914C4" w:rsidRPr="00E1388B" w:rsidRDefault="00E914C4" w:rsidP="00E1388B">
            <w:pPr>
              <w:rPr>
                <w:rFonts w:cstheme="minorHAnsi"/>
                <w:sz w:val="24"/>
                <w:szCs w:val="24"/>
              </w:rPr>
            </w:pPr>
            <w:r w:rsidRPr="00E1388B">
              <w:rPr>
                <w:rFonts w:cstheme="minorHAnsi"/>
                <w:sz w:val="24"/>
                <w:szCs w:val="24"/>
              </w:rPr>
              <w:t>Software</w:t>
            </w:r>
          </w:p>
        </w:tc>
        <w:tc>
          <w:tcPr>
            <w:tcW w:w="1984" w:type="dxa"/>
            <w:vAlign w:val="center"/>
          </w:tcPr>
          <w:p w14:paraId="5B0060E7"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3892543C" w14:textId="77777777" w:rsidR="00E914C4" w:rsidRPr="00E1388B" w:rsidRDefault="00E914C4" w:rsidP="00E1388B">
            <w:pPr>
              <w:rPr>
                <w:rFonts w:cstheme="minorHAnsi"/>
                <w:sz w:val="24"/>
                <w:szCs w:val="24"/>
              </w:rPr>
            </w:pPr>
            <w:r w:rsidRPr="00E1388B">
              <w:rPr>
                <w:rFonts w:cstheme="minorHAnsi"/>
                <w:sz w:val="24"/>
                <w:szCs w:val="24"/>
              </w:rPr>
              <w:t>Open-source Java stack = budget friendly</w:t>
            </w:r>
          </w:p>
        </w:tc>
      </w:tr>
      <w:tr w:rsidR="00E1388B" w:rsidRPr="00E1388B" w14:paraId="525F6301" w14:textId="77777777" w:rsidTr="00AA249A">
        <w:tc>
          <w:tcPr>
            <w:tcW w:w="2802" w:type="dxa"/>
            <w:vAlign w:val="center"/>
          </w:tcPr>
          <w:p w14:paraId="50563D55" w14:textId="77777777" w:rsidR="00E914C4" w:rsidRPr="00E1388B" w:rsidRDefault="00E914C4" w:rsidP="00E1388B">
            <w:pPr>
              <w:rPr>
                <w:rFonts w:cstheme="minorHAnsi"/>
                <w:sz w:val="24"/>
                <w:szCs w:val="24"/>
              </w:rPr>
            </w:pPr>
            <w:r w:rsidRPr="00E1388B">
              <w:rPr>
                <w:rFonts w:cstheme="minorHAnsi"/>
                <w:sz w:val="24"/>
                <w:szCs w:val="24"/>
              </w:rPr>
              <w:t>Resources</w:t>
            </w:r>
          </w:p>
        </w:tc>
        <w:tc>
          <w:tcPr>
            <w:tcW w:w="1984" w:type="dxa"/>
            <w:vAlign w:val="center"/>
          </w:tcPr>
          <w:p w14:paraId="177BC8DD"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2D577BE" w14:textId="77777777" w:rsidR="00E914C4" w:rsidRPr="00E1388B" w:rsidRDefault="00E914C4" w:rsidP="00E1388B">
            <w:pPr>
              <w:rPr>
                <w:rFonts w:cstheme="minorHAnsi"/>
                <w:sz w:val="24"/>
                <w:szCs w:val="24"/>
              </w:rPr>
            </w:pPr>
            <w:r w:rsidRPr="00E1388B">
              <w:rPr>
                <w:rFonts w:cstheme="minorHAnsi"/>
                <w:sz w:val="24"/>
                <w:szCs w:val="24"/>
              </w:rPr>
              <w:t>Skilled team, minor gaps in UI/UX &amp; domain</w:t>
            </w:r>
          </w:p>
        </w:tc>
      </w:tr>
      <w:tr w:rsidR="00E1388B" w:rsidRPr="00E1388B" w14:paraId="239AD07E" w14:textId="77777777" w:rsidTr="00AA249A">
        <w:tc>
          <w:tcPr>
            <w:tcW w:w="2802" w:type="dxa"/>
            <w:vAlign w:val="center"/>
          </w:tcPr>
          <w:p w14:paraId="3065F2EF" w14:textId="77777777" w:rsidR="00E914C4" w:rsidRPr="00E1388B" w:rsidRDefault="00E914C4" w:rsidP="00E1388B">
            <w:pPr>
              <w:rPr>
                <w:rFonts w:cstheme="minorHAnsi"/>
                <w:sz w:val="24"/>
                <w:szCs w:val="24"/>
              </w:rPr>
            </w:pPr>
            <w:r w:rsidRPr="00E1388B">
              <w:rPr>
                <w:rFonts w:cstheme="minorHAnsi"/>
                <w:sz w:val="24"/>
                <w:szCs w:val="24"/>
              </w:rPr>
              <w:t>Budget</w:t>
            </w:r>
          </w:p>
        </w:tc>
        <w:tc>
          <w:tcPr>
            <w:tcW w:w="1984" w:type="dxa"/>
            <w:vAlign w:val="center"/>
          </w:tcPr>
          <w:p w14:paraId="522595F0"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6F5ED3C" w14:textId="77777777" w:rsidR="00E914C4" w:rsidRPr="00E1388B" w:rsidRDefault="00E914C4" w:rsidP="00E1388B">
            <w:pPr>
              <w:rPr>
                <w:rFonts w:cstheme="minorHAnsi"/>
                <w:sz w:val="24"/>
                <w:szCs w:val="24"/>
              </w:rPr>
            </w:pPr>
            <w:r w:rsidRPr="00E1388B">
              <w:rPr>
                <w:rFonts w:cstheme="minorHAnsi"/>
                <w:sz w:val="24"/>
                <w:szCs w:val="24"/>
              </w:rPr>
              <w:t>₹2 Cr is sufficient with 15% buffer</w:t>
            </w:r>
          </w:p>
        </w:tc>
      </w:tr>
      <w:tr w:rsidR="00E1388B" w:rsidRPr="00E1388B" w14:paraId="1AFB6F7A" w14:textId="77777777" w:rsidTr="00AA249A">
        <w:tc>
          <w:tcPr>
            <w:tcW w:w="2802" w:type="dxa"/>
            <w:vAlign w:val="center"/>
          </w:tcPr>
          <w:p w14:paraId="053D465F" w14:textId="77777777" w:rsidR="00E914C4" w:rsidRPr="00E1388B" w:rsidRDefault="00E914C4" w:rsidP="00E1388B">
            <w:pPr>
              <w:rPr>
                <w:rFonts w:cstheme="minorHAnsi"/>
                <w:sz w:val="24"/>
                <w:szCs w:val="24"/>
              </w:rPr>
            </w:pPr>
            <w:r w:rsidRPr="00E1388B">
              <w:rPr>
                <w:rFonts w:cstheme="minorHAnsi"/>
                <w:sz w:val="24"/>
                <w:szCs w:val="24"/>
              </w:rPr>
              <w:t>Time Frame</w:t>
            </w:r>
          </w:p>
        </w:tc>
        <w:tc>
          <w:tcPr>
            <w:tcW w:w="1984" w:type="dxa"/>
            <w:vAlign w:val="center"/>
          </w:tcPr>
          <w:p w14:paraId="1AC160C3" w14:textId="77777777" w:rsidR="00E914C4" w:rsidRPr="00E1388B" w:rsidRDefault="00E914C4" w:rsidP="00E1388B">
            <w:pPr>
              <w:rPr>
                <w:rFonts w:cstheme="minorHAnsi"/>
                <w:sz w:val="24"/>
                <w:szCs w:val="24"/>
              </w:rPr>
            </w:pPr>
            <w:r w:rsidRPr="00E1388B">
              <w:rPr>
                <w:rFonts w:cstheme="minorHAnsi"/>
                <w:sz w:val="24"/>
                <w:szCs w:val="24"/>
              </w:rPr>
              <w:t>Yes</w:t>
            </w:r>
          </w:p>
        </w:tc>
        <w:tc>
          <w:tcPr>
            <w:tcW w:w="5103" w:type="dxa"/>
            <w:vAlign w:val="center"/>
          </w:tcPr>
          <w:p w14:paraId="07A9DFCD" w14:textId="77777777" w:rsidR="00E914C4" w:rsidRPr="00E1388B" w:rsidRDefault="00E914C4" w:rsidP="00E1388B">
            <w:pPr>
              <w:rPr>
                <w:rFonts w:cstheme="minorHAnsi"/>
                <w:sz w:val="24"/>
                <w:szCs w:val="24"/>
              </w:rPr>
            </w:pPr>
            <w:r w:rsidRPr="00E1388B">
              <w:rPr>
                <w:rFonts w:cstheme="minorHAnsi"/>
                <w:sz w:val="24"/>
                <w:szCs w:val="24"/>
              </w:rPr>
              <w:t>18 months suits waterfall phases</w:t>
            </w:r>
          </w:p>
        </w:tc>
      </w:tr>
    </w:tbl>
    <w:p w14:paraId="3AF0510B" w14:textId="77777777" w:rsidR="00E914C4" w:rsidRPr="00E1388B" w:rsidRDefault="00E914C4" w:rsidP="00E1388B">
      <w:pPr>
        <w:spacing w:after="0" w:line="240" w:lineRule="auto"/>
        <w:rPr>
          <w:rFonts w:cstheme="minorHAnsi"/>
          <w:b/>
          <w:bCs/>
          <w:sz w:val="24"/>
          <w:szCs w:val="24"/>
        </w:rPr>
      </w:pPr>
    </w:p>
    <w:p w14:paraId="3061F5E7" w14:textId="77777777" w:rsidR="00E914C4" w:rsidRPr="00E1388B" w:rsidRDefault="00E914C4" w:rsidP="00E1388B">
      <w:pPr>
        <w:spacing w:after="0" w:line="240" w:lineRule="auto"/>
        <w:rPr>
          <w:rFonts w:cstheme="minorHAnsi"/>
          <w:b/>
          <w:bCs/>
          <w:sz w:val="24"/>
          <w:szCs w:val="24"/>
        </w:rPr>
      </w:pPr>
      <w:bookmarkStart w:id="2" w:name="_Hlk205478448"/>
      <w:bookmarkStart w:id="3" w:name="_Hlk205479104"/>
      <w:r w:rsidRPr="00C0226A">
        <w:rPr>
          <w:rFonts w:cstheme="minorHAnsi"/>
          <w:b/>
          <w:bCs/>
          <w:sz w:val="24"/>
          <w:szCs w:val="24"/>
        </w:rPr>
        <w:t>Question 4 – Gap Analysis:</w:t>
      </w:r>
    </w:p>
    <w:bookmarkEnd w:id="2"/>
    <w:p w14:paraId="39236FC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must submit Gap Analysis to Mr Henry to convince to initiate this project. What points (compare AS-IS existing process with TO-BE future Process) to showcase in the GAP Analysis</w:t>
      </w:r>
    </w:p>
    <w:p w14:paraId="1F838BAB" w14:textId="77777777" w:rsidR="00E914C4" w:rsidRDefault="00E914C4" w:rsidP="00E1388B">
      <w:pPr>
        <w:spacing w:after="0" w:line="240" w:lineRule="auto"/>
        <w:rPr>
          <w:rFonts w:cstheme="minorHAnsi"/>
          <w:sz w:val="24"/>
          <w:szCs w:val="24"/>
        </w:rPr>
      </w:pPr>
    </w:p>
    <w:p w14:paraId="26FD912E" w14:textId="534EC79D" w:rsidR="00734B08" w:rsidRPr="00734B08" w:rsidRDefault="00734B08" w:rsidP="00E1388B">
      <w:pPr>
        <w:spacing w:after="0" w:line="240" w:lineRule="auto"/>
        <w:rPr>
          <w:rFonts w:cstheme="minorHAnsi"/>
          <w:sz w:val="24"/>
          <w:szCs w:val="24"/>
        </w:rPr>
      </w:pPr>
      <w:bookmarkStart w:id="4" w:name="_Hlk205478556"/>
      <w:r w:rsidRPr="00734B08">
        <w:rPr>
          <w:rFonts w:cstheme="minorHAnsi"/>
          <w:sz w:val="24"/>
          <w:szCs w:val="24"/>
        </w:rPr>
        <w:t xml:space="preserve">Gap Analysis is a business assessment tool used to identify the difference between the current state and the desired future state of a process, system, product, or organization. </w:t>
      </w:r>
      <w:bookmarkStart w:id="5" w:name="_Hlk205478845"/>
      <w:r w:rsidRPr="00734B08">
        <w:rPr>
          <w:rFonts w:cstheme="minorHAnsi"/>
          <w:sz w:val="24"/>
          <w:szCs w:val="24"/>
        </w:rPr>
        <w:t>The "gap" refers to the shortfall that must be addressed to meet business objectives.</w:t>
      </w:r>
    </w:p>
    <w:bookmarkEnd w:id="4"/>
    <w:bookmarkEnd w:id="5"/>
    <w:p w14:paraId="0AC50575" w14:textId="77777777" w:rsidR="00734B08" w:rsidRPr="00E1388B" w:rsidRDefault="00734B08" w:rsidP="00E1388B">
      <w:pPr>
        <w:spacing w:after="0" w:line="240" w:lineRule="auto"/>
        <w:rPr>
          <w:rFonts w:cstheme="minorHAnsi"/>
          <w:sz w:val="24"/>
          <w:szCs w:val="24"/>
        </w:rPr>
      </w:pPr>
    </w:p>
    <w:p w14:paraId="1491F45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GAP Analysis Report:</w:t>
      </w:r>
    </w:p>
    <w:p w14:paraId="3E568F0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19BAFEC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Submitted by: Mr. Karthik (Delivery Head, APT IT SOLUTIONS)</w:t>
      </w:r>
    </w:p>
    <w:p w14:paraId="35CDDBD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Submitted to: Mr. Henry (Sponsor, SOONY – CSR Initiative)</w:t>
      </w:r>
    </w:p>
    <w:p w14:paraId="357760A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Objective: Justify the need for initiating the project by highlighting operational and technological gaps between the current state and the proposed solution.</w:t>
      </w:r>
    </w:p>
    <w:p w14:paraId="3FC3E48C" w14:textId="77777777" w:rsidR="00E914C4" w:rsidRPr="00E1388B" w:rsidRDefault="00E914C4" w:rsidP="00E1388B">
      <w:pPr>
        <w:spacing w:after="0" w:line="240" w:lineRule="auto"/>
        <w:rPr>
          <w:rFonts w:cstheme="minorHAnsi"/>
          <w:sz w:val="24"/>
          <w:szCs w:val="24"/>
        </w:rPr>
      </w:pPr>
    </w:p>
    <w:p w14:paraId="5923AEB1" w14:textId="61ECA345"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Comparison Table: AS-IS </w:t>
      </w:r>
      <w:r w:rsidR="00BF4D30">
        <w:rPr>
          <w:rFonts w:cstheme="minorHAnsi"/>
          <w:b/>
          <w:bCs/>
          <w:sz w:val="24"/>
          <w:szCs w:val="24"/>
        </w:rPr>
        <w:t>vs</w:t>
      </w:r>
      <w:r w:rsidRPr="00E1388B">
        <w:rPr>
          <w:rFonts w:cstheme="minorHAnsi"/>
          <w:b/>
          <w:bCs/>
          <w:sz w:val="24"/>
          <w:szCs w:val="24"/>
        </w:rPr>
        <w:t xml:space="preserve"> TO-BE Process:</w:t>
      </w:r>
    </w:p>
    <w:tbl>
      <w:tblPr>
        <w:tblStyle w:val="TableGrid"/>
        <w:tblW w:w="0" w:type="auto"/>
        <w:tblLook w:val="04A0" w:firstRow="1" w:lastRow="0" w:firstColumn="1" w:lastColumn="0" w:noHBand="0" w:noVBand="1"/>
      </w:tblPr>
      <w:tblGrid>
        <w:gridCol w:w="2670"/>
        <w:gridCol w:w="2670"/>
        <w:gridCol w:w="2671"/>
        <w:gridCol w:w="2671"/>
      </w:tblGrid>
      <w:tr w:rsidR="00E1388B" w:rsidRPr="00E1388B" w14:paraId="18DAFE16" w14:textId="77777777" w:rsidTr="00AA249A">
        <w:tc>
          <w:tcPr>
            <w:tcW w:w="2670" w:type="dxa"/>
          </w:tcPr>
          <w:p w14:paraId="48F1A25A" w14:textId="77777777" w:rsidR="00E914C4" w:rsidRPr="00E1388B" w:rsidRDefault="00E914C4" w:rsidP="00E1388B">
            <w:pPr>
              <w:rPr>
                <w:rFonts w:cstheme="minorHAnsi"/>
                <w:b/>
                <w:bCs/>
                <w:sz w:val="24"/>
                <w:szCs w:val="24"/>
              </w:rPr>
            </w:pPr>
            <w:r w:rsidRPr="00E1388B">
              <w:rPr>
                <w:rFonts w:cstheme="minorHAnsi"/>
                <w:b/>
                <w:bCs/>
                <w:sz w:val="24"/>
                <w:szCs w:val="24"/>
              </w:rPr>
              <w:t>Area</w:t>
            </w:r>
          </w:p>
        </w:tc>
        <w:tc>
          <w:tcPr>
            <w:tcW w:w="2670" w:type="dxa"/>
          </w:tcPr>
          <w:p w14:paraId="78EE3FAB" w14:textId="77777777" w:rsidR="00E914C4" w:rsidRPr="00E1388B" w:rsidRDefault="00E914C4" w:rsidP="00E1388B">
            <w:pPr>
              <w:rPr>
                <w:rFonts w:cstheme="minorHAnsi"/>
                <w:b/>
                <w:bCs/>
                <w:sz w:val="24"/>
                <w:szCs w:val="24"/>
              </w:rPr>
            </w:pPr>
            <w:r w:rsidRPr="00E1388B">
              <w:rPr>
                <w:rFonts w:cstheme="minorHAnsi"/>
                <w:b/>
                <w:bCs/>
                <w:sz w:val="24"/>
                <w:szCs w:val="24"/>
              </w:rPr>
              <w:t>AS-IS (Current State)</w:t>
            </w:r>
          </w:p>
        </w:tc>
        <w:tc>
          <w:tcPr>
            <w:tcW w:w="2671" w:type="dxa"/>
          </w:tcPr>
          <w:p w14:paraId="670D6F51" w14:textId="77777777" w:rsidR="00E914C4" w:rsidRPr="00E1388B" w:rsidRDefault="00E914C4" w:rsidP="00E1388B">
            <w:pPr>
              <w:rPr>
                <w:rFonts w:cstheme="minorHAnsi"/>
                <w:b/>
                <w:bCs/>
                <w:sz w:val="24"/>
                <w:szCs w:val="24"/>
              </w:rPr>
            </w:pPr>
            <w:r w:rsidRPr="00E1388B">
              <w:rPr>
                <w:rFonts w:cstheme="minorHAnsi"/>
                <w:b/>
                <w:bCs/>
                <w:sz w:val="24"/>
                <w:szCs w:val="24"/>
              </w:rPr>
              <w:t>TO-BE (Future State via Online Store)</w:t>
            </w:r>
          </w:p>
        </w:tc>
        <w:tc>
          <w:tcPr>
            <w:tcW w:w="2671" w:type="dxa"/>
          </w:tcPr>
          <w:p w14:paraId="09745B5C" w14:textId="77777777" w:rsidR="00E914C4" w:rsidRPr="00E1388B" w:rsidRDefault="00E914C4" w:rsidP="00E1388B">
            <w:pPr>
              <w:rPr>
                <w:rFonts w:cstheme="minorHAnsi"/>
                <w:b/>
                <w:bCs/>
                <w:sz w:val="24"/>
                <w:szCs w:val="24"/>
              </w:rPr>
            </w:pPr>
            <w:r w:rsidRPr="00E1388B">
              <w:rPr>
                <w:rFonts w:cstheme="minorHAnsi"/>
                <w:b/>
                <w:bCs/>
                <w:sz w:val="24"/>
                <w:szCs w:val="24"/>
              </w:rPr>
              <w:t>GAP Identified</w:t>
            </w:r>
          </w:p>
          <w:p w14:paraId="4FE17F3C" w14:textId="77777777" w:rsidR="00E914C4" w:rsidRPr="00E1388B" w:rsidRDefault="00E914C4" w:rsidP="00E1388B">
            <w:pPr>
              <w:rPr>
                <w:rFonts w:cstheme="minorHAnsi"/>
                <w:b/>
                <w:bCs/>
                <w:sz w:val="24"/>
                <w:szCs w:val="24"/>
              </w:rPr>
            </w:pPr>
          </w:p>
        </w:tc>
      </w:tr>
      <w:tr w:rsidR="00E1388B" w:rsidRPr="00E1388B" w14:paraId="704FB79A" w14:textId="77777777" w:rsidTr="00AA249A">
        <w:tc>
          <w:tcPr>
            <w:tcW w:w="2670" w:type="dxa"/>
            <w:vAlign w:val="center"/>
          </w:tcPr>
          <w:p w14:paraId="24524AF1" w14:textId="77777777" w:rsidR="00E914C4" w:rsidRPr="00E1388B" w:rsidRDefault="00E914C4" w:rsidP="00E1388B">
            <w:pPr>
              <w:rPr>
                <w:rFonts w:cstheme="minorHAnsi"/>
                <w:b/>
                <w:bCs/>
                <w:sz w:val="24"/>
                <w:szCs w:val="24"/>
              </w:rPr>
            </w:pPr>
            <w:r w:rsidRPr="00E1388B">
              <w:rPr>
                <w:rFonts w:cstheme="minorHAnsi"/>
                <w:sz w:val="24"/>
                <w:szCs w:val="24"/>
              </w:rPr>
              <w:t>Product Procurement</w:t>
            </w:r>
          </w:p>
        </w:tc>
        <w:tc>
          <w:tcPr>
            <w:tcW w:w="2670" w:type="dxa"/>
            <w:vAlign w:val="center"/>
          </w:tcPr>
          <w:p w14:paraId="0411B4D4" w14:textId="77777777" w:rsidR="00E914C4" w:rsidRPr="00E1388B" w:rsidRDefault="00E914C4" w:rsidP="00E1388B">
            <w:pPr>
              <w:rPr>
                <w:rFonts w:cstheme="minorHAnsi"/>
                <w:b/>
                <w:bCs/>
                <w:sz w:val="24"/>
                <w:szCs w:val="24"/>
              </w:rPr>
            </w:pPr>
            <w:r w:rsidRPr="00E1388B">
              <w:rPr>
                <w:rFonts w:cstheme="minorHAnsi"/>
                <w:sz w:val="24"/>
                <w:szCs w:val="24"/>
              </w:rPr>
              <w:t>Farmers travel long distances to local Agri shops or wait for seasonal vans.</w:t>
            </w:r>
          </w:p>
        </w:tc>
        <w:tc>
          <w:tcPr>
            <w:tcW w:w="2671" w:type="dxa"/>
            <w:vAlign w:val="center"/>
          </w:tcPr>
          <w:p w14:paraId="3652E21D" w14:textId="77777777" w:rsidR="00E914C4" w:rsidRPr="00E1388B" w:rsidRDefault="00E914C4" w:rsidP="00E1388B">
            <w:pPr>
              <w:rPr>
                <w:rFonts w:cstheme="minorHAnsi"/>
                <w:b/>
                <w:bCs/>
                <w:sz w:val="24"/>
                <w:szCs w:val="24"/>
              </w:rPr>
            </w:pPr>
            <w:r w:rsidRPr="00E1388B">
              <w:rPr>
                <w:rFonts w:cstheme="minorHAnsi"/>
                <w:sz w:val="24"/>
                <w:szCs w:val="24"/>
              </w:rPr>
              <w:t>Farmers order online from manufacturers via app.</w:t>
            </w:r>
          </w:p>
        </w:tc>
        <w:tc>
          <w:tcPr>
            <w:tcW w:w="2671" w:type="dxa"/>
            <w:vAlign w:val="center"/>
          </w:tcPr>
          <w:p w14:paraId="24B935BF" w14:textId="77777777" w:rsidR="00E914C4" w:rsidRPr="00E1388B" w:rsidRDefault="00E914C4" w:rsidP="00E1388B">
            <w:pPr>
              <w:rPr>
                <w:rFonts w:cstheme="minorHAnsi"/>
                <w:b/>
                <w:bCs/>
                <w:sz w:val="24"/>
                <w:szCs w:val="24"/>
              </w:rPr>
            </w:pPr>
            <w:r w:rsidRPr="00E1388B">
              <w:rPr>
                <w:rFonts w:cstheme="minorHAnsi"/>
                <w:sz w:val="24"/>
                <w:szCs w:val="24"/>
              </w:rPr>
              <w:t>Lack of accessibility to inputs; manual and time-consuming.</w:t>
            </w:r>
          </w:p>
        </w:tc>
      </w:tr>
      <w:tr w:rsidR="00E1388B" w:rsidRPr="00E1388B" w14:paraId="4EAB1F2D" w14:textId="77777777" w:rsidTr="00AA249A">
        <w:tc>
          <w:tcPr>
            <w:tcW w:w="2670" w:type="dxa"/>
            <w:vAlign w:val="center"/>
          </w:tcPr>
          <w:p w14:paraId="3D437945" w14:textId="77777777" w:rsidR="00E914C4" w:rsidRPr="00E1388B" w:rsidRDefault="00E914C4" w:rsidP="00E1388B">
            <w:pPr>
              <w:rPr>
                <w:rFonts w:cstheme="minorHAnsi"/>
                <w:b/>
                <w:bCs/>
                <w:sz w:val="24"/>
                <w:szCs w:val="24"/>
              </w:rPr>
            </w:pPr>
            <w:r w:rsidRPr="00E1388B">
              <w:rPr>
                <w:rFonts w:cstheme="minorHAnsi"/>
                <w:sz w:val="24"/>
                <w:szCs w:val="24"/>
              </w:rPr>
              <w:t>Product Availability</w:t>
            </w:r>
          </w:p>
        </w:tc>
        <w:tc>
          <w:tcPr>
            <w:tcW w:w="2670" w:type="dxa"/>
            <w:vAlign w:val="center"/>
          </w:tcPr>
          <w:p w14:paraId="60901C50" w14:textId="77777777" w:rsidR="00E914C4" w:rsidRPr="00E1388B" w:rsidRDefault="00E914C4" w:rsidP="00E1388B">
            <w:pPr>
              <w:rPr>
                <w:rFonts w:cstheme="minorHAnsi"/>
                <w:b/>
                <w:bCs/>
                <w:sz w:val="24"/>
                <w:szCs w:val="24"/>
              </w:rPr>
            </w:pPr>
            <w:r w:rsidRPr="00E1388B">
              <w:rPr>
                <w:rFonts w:cstheme="minorHAnsi"/>
                <w:sz w:val="24"/>
                <w:szCs w:val="24"/>
              </w:rPr>
              <w:t>Limited choice and stock; often depends on local vendors’ inventory.</w:t>
            </w:r>
          </w:p>
        </w:tc>
        <w:tc>
          <w:tcPr>
            <w:tcW w:w="2671" w:type="dxa"/>
            <w:vAlign w:val="center"/>
          </w:tcPr>
          <w:p w14:paraId="139B1783" w14:textId="77777777" w:rsidR="00E914C4" w:rsidRPr="00E1388B" w:rsidRDefault="00E914C4" w:rsidP="00E1388B">
            <w:pPr>
              <w:rPr>
                <w:rFonts w:cstheme="minorHAnsi"/>
                <w:b/>
                <w:bCs/>
                <w:sz w:val="24"/>
                <w:szCs w:val="24"/>
              </w:rPr>
            </w:pPr>
            <w:r w:rsidRPr="00E1388B">
              <w:rPr>
                <w:rFonts w:cstheme="minorHAnsi"/>
                <w:sz w:val="24"/>
                <w:szCs w:val="24"/>
              </w:rPr>
              <w:t>Wide range of products from multiple brands online; updated stock.</w:t>
            </w:r>
          </w:p>
        </w:tc>
        <w:tc>
          <w:tcPr>
            <w:tcW w:w="2671" w:type="dxa"/>
            <w:vAlign w:val="center"/>
          </w:tcPr>
          <w:p w14:paraId="3FE1A607" w14:textId="77777777" w:rsidR="00E914C4" w:rsidRPr="00E1388B" w:rsidRDefault="00E914C4" w:rsidP="00E1388B">
            <w:pPr>
              <w:rPr>
                <w:rFonts w:cstheme="minorHAnsi"/>
                <w:b/>
                <w:bCs/>
                <w:sz w:val="24"/>
                <w:szCs w:val="24"/>
              </w:rPr>
            </w:pPr>
            <w:r w:rsidRPr="00E1388B">
              <w:rPr>
                <w:rFonts w:cstheme="minorHAnsi"/>
                <w:sz w:val="24"/>
                <w:szCs w:val="24"/>
              </w:rPr>
              <w:t>Restricted access to quality options and brands.</w:t>
            </w:r>
          </w:p>
        </w:tc>
      </w:tr>
      <w:tr w:rsidR="00E1388B" w:rsidRPr="00E1388B" w14:paraId="5FE37535" w14:textId="77777777" w:rsidTr="00AA249A">
        <w:tc>
          <w:tcPr>
            <w:tcW w:w="2670" w:type="dxa"/>
            <w:vAlign w:val="center"/>
          </w:tcPr>
          <w:p w14:paraId="15D7E9E0" w14:textId="77777777" w:rsidR="00E914C4" w:rsidRPr="00E1388B" w:rsidRDefault="00E914C4" w:rsidP="00E1388B">
            <w:pPr>
              <w:rPr>
                <w:rFonts w:cstheme="minorHAnsi"/>
                <w:b/>
                <w:bCs/>
                <w:sz w:val="24"/>
                <w:szCs w:val="24"/>
              </w:rPr>
            </w:pPr>
            <w:r w:rsidRPr="00E1388B">
              <w:rPr>
                <w:rFonts w:cstheme="minorHAnsi"/>
                <w:sz w:val="24"/>
                <w:szCs w:val="24"/>
              </w:rPr>
              <w:t>Pricing Transparency</w:t>
            </w:r>
          </w:p>
        </w:tc>
        <w:tc>
          <w:tcPr>
            <w:tcW w:w="2670" w:type="dxa"/>
            <w:vAlign w:val="center"/>
          </w:tcPr>
          <w:p w14:paraId="1733F8C4" w14:textId="77777777" w:rsidR="00E914C4" w:rsidRPr="00E1388B" w:rsidRDefault="00E914C4" w:rsidP="00E1388B">
            <w:pPr>
              <w:rPr>
                <w:rFonts w:cstheme="minorHAnsi"/>
                <w:b/>
                <w:bCs/>
                <w:sz w:val="24"/>
                <w:szCs w:val="24"/>
              </w:rPr>
            </w:pPr>
            <w:r w:rsidRPr="00E1388B">
              <w:rPr>
                <w:rFonts w:cstheme="minorHAnsi"/>
                <w:sz w:val="24"/>
                <w:szCs w:val="24"/>
              </w:rPr>
              <w:t>Price is not standardized; includes middlemen commissions.</w:t>
            </w:r>
          </w:p>
        </w:tc>
        <w:tc>
          <w:tcPr>
            <w:tcW w:w="2671" w:type="dxa"/>
            <w:vAlign w:val="center"/>
          </w:tcPr>
          <w:p w14:paraId="3FDB2822" w14:textId="77777777" w:rsidR="00E914C4" w:rsidRPr="00E1388B" w:rsidRDefault="00E914C4" w:rsidP="00E1388B">
            <w:pPr>
              <w:rPr>
                <w:rFonts w:cstheme="minorHAnsi"/>
                <w:b/>
                <w:bCs/>
                <w:sz w:val="24"/>
                <w:szCs w:val="24"/>
              </w:rPr>
            </w:pPr>
            <w:r w:rsidRPr="00E1388B">
              <w:rPr>
                <w:rFonts w:cstheme="minorHAnsi"/>
                <w:sz w:val="24"/>
                <w:szCs w:val="24"/>
              </w:rPr>
              <w:t>Direct pricing from manufacturer shown on app.</w:t>
            </w:r>
          </w:p>
        </w:tc>
        <w:tc>
          <w:tcPr>
            <w:tcW w:w="2671" w:type="dxa"/>
            <w:vAlign w:val="center"/>
          </w:tcPr>
          <w:p w14:paraId="559F6B47" w14:textId="77777777" w:rsidR="00E914C4" w:rsidRPr="00E1388B" w:rsidRDefault="00E914C4" w:rsidP="00E1388B">
            <w:pPr>
              <w:rPr>
                <w:rFonts w:cstheme="minorHAnsi"/>
                <w:b/>
                <w:bCs/>
                <w:sz w:val="24"/>
                <w:szCs w:val="24"/>
              </w:rPr>
            </w:pPr>
            <w:r w:rsidRPr="00E1388B">
              <w:rPr>
                <w:rFonts w:cstheme="minorHAnsi"/>
                <w:sz w:val="24"/>
                <w:szCs w:val="24"/>
              </w:rPr>
              <w:t>No pricing visibility, leading to overpaying.</w:t>
            </w:r>
          </w:p>
        </w:tc>
      </w:tr>
      <w:tr w:rsidR="00E1388B" w:rsidRPr="00E1388B" w14:paraId="7601684B" w14:textId="77777777" w:rsidTr="00AA249A">
        <w:tc>
          <w:tcPr>
            <w:tcW w:w="2670" w:type="dxa"/>
            <w:vAlign w:val="center"/>
          </w:tcPr>
          <w:p w14:paraId="34145A1B" w14:textId="77777777" w:rsidR="00E914C4" w:rsidRPr="00E1388B" w:rsidRDefault="00E914C4" w:rsidP="00E1388B">
            <w:pPr>
              <w:rPr>
                <w:rFonts w:cstheme="minorHAnsi"/>
                <w:b/>
                <w:bCs/>
                <w:sz w:val="24"/>
                <w:szCs w:val="24"/>
              </w:rPr>
            </w:pPr>
            <w:r w:rsidRPr="00E1388B">
              <w:rPr>
                <w:rFonts w:cstheme="minorHAnsi"/>
                <w:sz w:val="24"/>
                <w:szCs w:val="24"/>
              </w:rPr>
              <w:t>Farmer-Vendor Communication</w:t>
            </w:r>
          </w:p>
        </w:tc>
        <w:tc>
          <w:tcPr>
            <w:tcW w:w="2670" w:type="dxa"/>
            <w:vAlign w:val="center"/>
          </w:tcPr>
          <w:p w14:paraId="0BD18E36" w14:textId="77777777" w:rsidR="00E914C4" w:rsidRPr="00E1388B" w:rsidRDefault="00E914C4" w:rsidP="00E1388B">
            <w:pPr>
              <w:rPr>
                <w:rFonts w:cstheme="minorHAnsi"/>
                <w:b/>
                <w:bCs/>
                <w:sz w:val="24"/>
                <w:szCs w:val="24"/>
              </w:rPr>
            </w:pPr>
            <w:r w:rsidRPr="00E1388B">
              <w:rPr>
                <w:rFonts w:cstheme="minorHAnsi"/>
                <w:sz w:val="24"/>
                <w:szCs w:val="24"/>
              </w:rPr>
              <w:t>No direct communication; only through distributors or retailers.</w:t>
            </w:r>
          </w:p>
        </w:tc>
        <w:tc>
          <w:tcPr>
            <w:tcW w:w="2671" w:type="dxa"/>
            <w:vAlign w:val="center"/>
          </w:tcPr>
          <w:p w14:paraId="01495D47" w14:textId="77777777" w:rsidR="00E914C4" w:rsidRPr="00E1388B" w:rsidRDefault="00E914C4" w:rsidP="00E1388B">
            <w:pPr>
              <w:rPr>
                <w:rFonts w:cstheme="minorHAnsi"/>
                <w:b/>
                <w:bCs/>
                <w:sz w:val="24"/>
                <w:szCs w:val="24"/>
              </w:rPr>
            </w:pPr>
            <w:r w:rsidRPr="00E1388B">
              <w:rPr>
                <w:rFonts w:cstheme="minorHAnsi"/>
                <w:sz w:val="24"/>
                <w:szCs w:val="24"/>
              </w:rPr>
              <w:t>In-app messaging or contact options with vendors.</w:t>
            </w:r>
          </w:p>
        </w:tc>
        <w:tc>
          <w:tcPr>
            <w:tcW w:w="2671" w:type="dxa"/>
            <w:vAlign w:val="center"/>
          </w:tcPr>
          <w:p w14:paraId="768C0DFC" w14:textId="77777777" w:rsidR="00E914C4" w:rsidRPr="00E1388B" w:rsidRDefault="00E914C4" w:rsidP="00E1388B">
            <w:pPr>
              <w:rPr>
                <w:rFonts w:cstheme="minorHAnsi"/>
                <w:b/>
                <w:bCs/>
                <w:sz w:val="24"/>
                <w:szCs w:val="24"/>
              </w:rPr>
            </w:pPr>
            <w:r w:rsidRPr="00E1388B">
              <w:rPr>
                <w:rFonts w:cstheme="minorHAnsi"/>
                <w:sz w:val="24"/>
                <w:szCs w:val="24"/>
              </w:rPr>
              <w:t>Disconnected supply chain with no feedback loop.</w:t>
            </w:r>
          </w:p>
        </w:tc>
      </w:tr>
      <w:tr w:rsidR="00E1388B" w:rsidRPr="00E1388B" w14:paraId="09D9F867" w14:textId="77777777" w:rsidTr="00AA249A">
        <w:tc>
          <w:tcPr>
            <w:tcW w:w="2670" w:type="dxa"/>
            <w:vAlign w:val="center"/>
          </w:tcPr>
          <w:p w14:paraId="2F0AF245" w14:textId="77777777" w:rsidR="00E914C4" w:rsidRPr="00E1388B" w:rsidRDefault="00E914C4" w:rsidP="00E1388B">
            <w:pPr>
              <w:rPr>
                <w:rFonts w:cstheme="minorHAnsi"/>
                <w:b/>
                <w:bCs/>
                <w:sz w:val="24"/>
                <w:szCs w:val="24"/>
              </w:rPr>
            </w:pPr>
            <w:r w:rsidRPr="00E1388B">
              <w:rPr>
                <w:rFonts w:cstheme="minorHAnsi"/>
                <w:sz w:val="24"/>
                <w:szCs w:val="24"/>
              </w:rPr>
              <w:t>Product Information Access</w:t>
            </w:r>
          </w:p>
        </w:tc>
        <w:tc>
          <w:tcPr>
            <w:tcW w:w="2670" w:type="dxa"/>
            <w:vAlign w:val="center"/>
          </w:tcPr>
          <w:p w14:paraId="51FCFFA1" w14:textId="77777777" w:rsidR="00E914C4" w:rsidRPr="00E1388B" w:rsidRDefault="00E914C4" w:rsidP="00E1388B">
            <w:pPr>
              <w:rPr>
                <w:rFonts w:cstheme="minorHAnsi"/>
                <w:b/>
                <w:bCs/>
                <w:sz w:val="24"/>
                <w:szCs w:val="24"/>
              </w:rPr>
            </w:pPr>
            <w:r w:rsidRPr="00E1388B">
              <w:rPr>
                <w:rFonts w:cstheme="minorHAnsi"/>
                <w:sz w:val="24"/>
                <w:szCs w:val="24"/>
              </w:rPr>
              <w:t>Farmers rely on vendor word-of-mouth or physical labels (often misleading).</w:t>
            </w:r>
          </w:p>
        </w:tc>
        <w:tc>
          <w:tcPr>
            <w:tcW w:w="2671" w:type="dxa"/>
            <w:vAlign w:val="center"/>
          </w:tcPr>
          <w:p w14:paraId="71E7B706" w14:textId="77777777" w:rsidR="00E914C4" w:rsidRPr="00E1388B" w:rsidRDefault="00E914C4" w:rsidP="00E1388B">
            <w:pPr>
              <w:rPr>
                <w:rFonts w:cstheme="minorHAnsi"/>
                <w:b/>
                <w:bCs/>
                <w:sz w:val="24"/>
                <w:szCs w:val="24"/>
              </w:rPr>
            </w:pPr>
            <w:r w:rsidRPr="00E1388B">
              <w:rPr>
                <w:rFonts w:cstheme="minorHAnsi"/>
                <w:sz w:val="24"/>
                <w:szCs w:val="24"/>
              </w:rPr>
              <w:t>Product details, images, usage guidelines shown digitally in local language.</w:t>
            </w:r>
          </w:p>
        </w:tc>
        <w:tc>
          <w:tcPr>
            <w:tcW w:w="2671" w:type="dxa"/>
            <w:vAlign w:val="center"/>
          </w:tcPr>
          <w:p w14:paraId="616564D4" w14:textId="77777777" w:rsidR="00E914C4" w:rsidRPr="00E1388B" w:rsidRDefault="00E914C4" w:rsidP="00E1388B">
            <w:pPr>
              <w:rPr>
                <w:rFonts w:cstheme="minorHAnsi"/>
                <w:b/>
                <w:bCs/>
                <w:sz w:val="24"/>
                <w:szCs w:val="24"/>
              </w:rPr>
            </w:pPr>
            <w:r w:rsidRPr="00E1388B">
              <w:rPr>
                <w:rFonts w:cstheme="minorHAnsi"/>
                <w:sz w:val="24"/>
                <w:szCs w:val="24"/>
              </w:rPr>
              <w:t>Low awareness, prone to using wrong or fake products.</w:t>
            </w:r>
          </w:p>
        </w:tc>
      </w:tr>
      <w:tr w:rsidR="00E1388B" w:rsidRPr="00E1388B" w14:paraId="23E3F4D4" w14:textId="77777777" w:rsidTr="00AA249A">
        <w:tc>
          <w:tcPr>
            <w:tcW w:w="2670" w:type="dxa"/>
            <w:vAlign w:val="center"/>
          </w:tcPr>
          <w:p w14:paraId="0A1B43AA" w14:textId="77777777" w:rsidR="00E914C4" w:rsidRPr="00E1388B" w:rsidRDefault="00E914C4" w:rsidP="00E1388B">
            <w:pPr>
              <w:rPr>
                <w:rFonts w:cstheme="minorHAnsi"/>
                <w:b/>
                <w:bCs/>
                <w:sz w:val="24"/>
                <w:szCs w:val="24"/>
              </w:rPr>
            </w:pPr>
            <w:r w:rsidRPr="00E1388B">
              <w:rPr>
                <w:rFonts w:cstheme="minorHAnsi"/>
                <w:sz w:val="24"/>
                <w:szCs w:val="24"/>
              </w:rPr>
              <w:lastRenderedPageBreak/>
              <w:t>Order Fulfilment</w:t>
            </w:r>
          </w:p>
        </w:tc>
        <w:tc>
          <w:tcPr>
            <w:tcW w:w="2670" w:type="dxa"/>
            <w:vAlign w:val="center"/>
          </w:tcPr>
          <w:p w14:paraId="52FF85BB" w14:textId="77777777" w:rsidR="00E914C4" w:rsidRPr="00E1388B" w:rsidRDefault="00E914C4" w:rsidP="00E1388B">
            <w:pPr>
              <w:rPr>
                <w:rFonts w:cstheme="minorHAnsi"/>
                <w:b/>
                <w:bCs/>
                <w:sz w:val="24"/>
                <w:szCs w:val="24"/>
              </w:rPr>
            </w:pPr>
            <w:r w:rsidRPr="00E1388B">
              <w:rPr>
                <w:rFonts w:cstheme="minorHAnsi"/>
                <w:sz w:val="24"/>
                <w:szCs w:val="24"/>
              </w:rPr>
              <w:t>Manual purchase and carrying of goods, often delayed or not possible in emergencies.</w:t>
            </w:r>
          </w:p>
        </w:tc>
        <w:tc>
          <w:tcPr>
            <w:tcW w:w="2671" w:type="dxa"/>
            <w:vAlign w:val="center"/>
          </w:tcPr>
          <w:p w14:paraId="2FBA40E2" w14:textId="77777777" w:rsidR="00E914C4" w:rsidRPr="00E1388B" w:rsidRDefault="00E914C4" w:rsidP="00E1388B">
            <w:pPr>
              <w:rPr>
                <w:rFonts w:cstheme="minorHAnsi"/>
                <w:b/>
                <w:bCs/>
                <w:sz w:val="24"/>
                <w:szCs w:val="24"/>
              </w:rPr>
            </w:pPr>
            <w:r w:rsidRPr="00E1388B">
              <w:rPr>
                <w:rFonts w:cstheme="minorHAnsi"/>
                <w:sz w:val="24"/>
                <w:szCs w:val="24"/>
              </w:rPr>
              <w:t>Online ordering + doorstep delivery (via local delivery agents or tie-ups).</w:t>
            </w:r>
          </w:p>
        </w:tc>
        <w:tc>
          <w:tcPr>
            <w:tcW w:w="2671" w:type="dxa"/>
            <w:vAlign w:val="center"/>
          </w:tcPr>
          <w:p w14:paraId="1757F1CD" w14:textId="77777777" w:rsidR="00E914C4" w:rsidRPr="00E1388B" w:rsidRDefault="00E914C4" w:rsidP="00E1388B">
            <w:pPr>
              <w:rPr>
                <w:rFonts w:cstheme="minorHAnsi"/>
                <w:b/>
                <w:bCs/>
                <w:sz w:val="24"/>
                <w:szCs w:val="24"/>
              </w:rPr>
            </w:pPr>
            <w:r w:rsidRPr="00E1388B">
              <w:rPr>
                <w:rFonts w:cstheme="minorHAnsi"/>
                <w:sz w:val="24"/>
                <w:szCs w:val="24"/>
              </w:rPr>
              <w:t>Physical delivery inefficiency and risk of stock-outs.</w:t>
            </w:r>
          </w:p>
        </w:tc>
      </w:tr>
      <w:tr w:rsidR="00E1388B" w:rsidRPr="00E1388B" w14:paraId="38FA55E6" w14:textId="77777777" w:rsidTr="00AA249A">
        <w:tc>
          <w:tcPr>
            <w:tcW w:w="2670" w:type="dxa"/>
            <w:vAlign w:val="center"/>
          </w:tcPr>
          <w:p w14:paraId="7B343B0F" w14:textId="77777777" w:rsidR="00E914C4" w:rsidRPr="00E1388B" w:rsidRDefault="00E914C4" w:rsidP="00E1388B">
            <w:pPr>
              <w:rPr>
                <w:rFonts w:cstheme="minorHAnsi"/>
                <w:b/>
                <w:bCs/>
                <w:sz w:val="24"/>
                <w:szCs w:val="24"/>
              </w:rPr>
            </w:pPr>
            <w:r w:rsidRPr="00E1388B">
              <w:rPr>
                <w:rFonts w:cstheme="minorHAnsi"/>
                <w:sz w:val="24"/>
                <w:szCs w:val="24"/>
              </w:rPr>
              <w:t>Customer Support</w:t>
            </w:r>
          </w:p>
        </w:tc>
        <w:tc>
          <w:tcPr>
            <w:tcW w:w="2670" w:type="dxa"/>
            <w:vAlign w:val="center"/>
          </w:tcPr>
          <w:p w14:paraId="1DCAAAAF" w14:textId="77777777" w:rsidR="00E914C4" w:rsidRPr="00E1388B" w:rsidRDefault="00E914C4" w:rsidP="00E1388B">
            <w:pPr>
              <w:rPr>
                <w:rFonts w:cstheme="minorHAnsi"/>
                <w:b/>
                <w:bCs/>
                <w:sz w:val="24"/>
                <w:szCs w:val="24"/>
              </w:rPr>
            </w:pPr>
            <w:r w:rsidRPr="00E1388B">
              <w:rPr>
                <w:rFonts w:cstheme="minorHAnsi"/>
                <w:sz w:val="24"/>
                <w:szCs w:val="24"/>
              </w:rPr>
              <w:t>No post-sale support or feedback mechanism.</w:t>
            </w:r>
          </w:p>
        </w:tc>
        <w:tc>
          <w:tcPr>
            <w:tcW w:w="2671" w:type="dxa"/>
            <w:vAlign w:val="center"/>
          </w:tcPr>
          <w:p w14:paraId="0302B559" w14:textId="77777777" w:rsidR="00E914C4" w:rsidRPr="00E1388B" w:rsidRDefault="00E914C4" w:rsidP="00E1388B">
            <w:pPr>
              <w:rPr>
                <w:rFonts w:cstheme="minorHAnsi"/>
                <w:b/>
                <w:bCs/>
                <w:sz w:val="24"/>
                <w:szCs w:val="24"/>
              </w:rPr>
            </w:pPr>
            <w:r w:rsidRPr="00E1388B">
              <w:rPr>
                <w:rFonts w:cstheme="minorHAnsi"/>
                <w:sz w:val="24"/>
                <w:szCs w:val="24"/>
              </w:rPr>
              <w:t xml:space="preserve">In-app support, return policy, FAQ/help </w:t>
            </w:r>
            <w:proofErr w:type="spellStart"/>
            <w:r w:rsidRPr="00E1388B">
              <w:rPr>
                <w:rFonts w:cstheme="minorHAnsi"/>
                <w:sz w:val="24"/>
                <w:szCs w:val="24"/>
              </w:rPr>
              <w:t>center</w:t>
            </w:r>
            <w:proofErr w:type="spellEnd"/>
            <w:r w:rsidRPr="00E1388B">
              <w:rPr>
                <w:rFonts w:cstheme="minorHAnsi"/>
                <w:sz w:val="24"/>
                <w:szCs w:val="24"/>
              </w:rPr>
              <w:t>.</w:t>
            </w:r>
          </w:p>
        </w:tc>
        <w:tc>
          <w:tcPr>
            <w:tcW w:w="2671" w:type="dxa"/>
            <w:vAlign w:val="center"/>
          </w:tcPr>
          <w:p w14:paraId="19F3CC89" w14:textId="77777777" w:rsidR="00E914C4" w:rsidRPr="00E1388B" w:rsidRDefault="00E914C4" w:rsidP="00E1388B">
            <w:pPr>
              <w:rPr>
                <w:rFonts w:cstheme="minorHAnsi"/>
                <w:b/>
                <w:bCs/>
                <w:sz w:val="24"/>
                <w:szCs w:val="24"/>
              </w:rPr>
            </w:pPr>
            <w:r w:rsidRPr="00E1388B">
              <w:rPr>
                <w:rFonts w:cstheme="minorHAnsi"/>
                <w:sz w:val="24"/>
                <w:szCs w:val="24"/>
              </w:rPr>
              <w:t>Zero after-sales support in AS-IS process.</w:t>
            </w:r>
          </w:p>
        </w:tc>
      </w:tr>
      <w:tr w:rsidR="00E1388B" w:rsidRPr="00E1388B" w14:paraId="794443F2" w14:textId="77777777" w:rsidTr="00AA249A">
        <w:tc>
          <w:tcPr>
            <w:tcW w:w="2670" w:type="dxa"/>
            <w:vAlign w:val="center"/>
          </w:tcPr>
          <w:p w14:paraId="76BE36E3" w14:textId="77777777" w:rsidR="00E914C4" w:rsidRPr="00E1388B" w:rsidRDefault="00E914C4" w:rsidP="00E1388B">
            <w:pPr>
              <w:rPr>
                <w:rFonts w:cstheme="minorHAnsi"/>
                <w:b/>
                <w:bCs/>
                <w:sz w:val="24"/>
                <w:szCs w:val="24"/>
              </w:rPr>
            </w:pPr>
            <w:r w:rsidRPr="00E1388B">
              <w:rPr>
                <w:rFonts w:cstheme="minorHAnsi"/>
                <w:sz w:val="24"/>
                <w:szCs w:val="24"/>
              </w:rPr>
              <w:t>User Experience (UX)</w:t>
            </w:r>
          </w:p>
        </w:tc>
        <w:tc>
          <w:tcPr>
            <w:tcW w:w="2670" w:type="dxa"/>
            <w:vAlign w:val="center"/>
          </w:tcPr>
          <w:p w14:paraId="7A4C969A" w14:textId="77777777" w:rsidR="00E914C4" w:rsidRPr="00E1388B" w:rsidRDefault="00E914C4" w:rsidP="00E1388B">
            <w:pPr>
              <w:rPr>
                <w:rFonts w:cstheme="minorHAnsi"/>
                <w:b/>
                <w:bCs/>
                <w:sz w:val="24"/>
                <w:szCs w:val="24"/>
              </w:rPr>
            </w:pPr>
            <w:r w:rsidRPr="00E1388B">
              <w:rPr>
                <w:rFonts w:cstheme="minorHAnsi"/>
                <w:sz w:val="24"/>
                <w:szCs w:val="24"/>
              </w:rPr>
              <w:t>Non-digital, language/literacy barrier in visiting urban shops.</w:t>
            </w:r>
          </w:p>
        </w:tc>
        <w:tc>
          <w:tcPr>
            <w:tcW w:w="2671" w:type="dxa"/>
            <w:vAlign w:val="center"/>
          </w:tcPr>
          <w:p w14:paraId="673A80C3" w14:textId="77777777" w:rsidR="00E914C4" w:rsidRPr="00E1388B" w:rsidRDefault="00E914C4" w:rsidP="00E1388B">
            <w:pPr>
              <w:rPr>
                <w:rFonts w:cstheme="minorHAnsi"/>
                <w:b/>
                <w:bCs/>
                <w:sz w:val="24"/>
                <w:szCs w:val="24"/>
              </w:rPr>
            </w:pPr>
            <w:r w:rsidRPr="00E1388B">
              <w:rPr>
                <w:rFonts w:cstheme="minorHAnsi"/>
                <w:sz w:val="24"/>
                <w:szCs w:val="24"/>
              </w:rPr>
              <w:t>Mobile-friendly UI, vernacular support, easy navigation.</w:t>
            </w:r>
          </w:p>
        </w:tc>
        <w:tc>
          <w:tcPr>
            <w:tcW w:w="2671" w:type="dxa"/>
            <w:vAlign w:val="center"/>
          </w:tcPr>
          <w:p w14:paraId="4A6AAB8E" w14:textId="77777777" w:rsidR="00E914C4" w:rsidRPr="00E1388B" w:rsidRDefault="00E914C4" w:rsidP="00E1388B">
            <w:pPr>
              <w:rPr>
                <w:rFonts w:cstheme="minorHAnsi"/>
                <w:b/>
                <w:bCs/>
                <w:sz w:val="24"/>
                <w:szCs w:val="24"/>
              </w:rPr>
            </w:pPr>
            <w:r w:rsidRPr="00E1388B">
              <w:rPr>
                <w:rFonts w:cstheme="minorHAnsi"/>
                <w:sz w:val="24"/>
                <w:szCs w:val="24"/>
              </w:rPr>
              <w:t>Digital exclusion of rural farmers.</w:t>
            </w:r>
          </w:p>
        </w:tc>
      </w:tr>
      <w:tr w:rsidR="00E1388B" w:rsidRPr="00E1388B" w14:paraId="06043EB9" w14:textId="77777777" w:rsidTr="00AA249A">
        <w:tc>
          <w:tcPr>
            <w:tcW w:w="2670" w:type="dxa"/>
            <w:vAlign w:val="center"/>
          </w:tcPr>
          <w:p w14:paraId="4AEF8131" w14:textId="77777777" w:rsidR="00E914C4" w:rsidRPr="00E1388B" w:rsidRDefault="00E914C4" w:rsidP="00E1388B">
            <w:pPr>
              <w:rPr>
                <w:rFonts w:cstheme="minorHAnsi"/>
                <w:b/>
                <w:bCs/>
                <w:sz w:val="24"/>
                <w:szCs w:val="24"/>
              </w:rPr>
            </w:pPr>
            <w:r w:rsidRPr="00E1388B">
              <w:rPr>
                <w:rFonts w:cstheme="minorHAnsi"/>
                <w:sz w:val="24"/>
                <w:szCs w:val="24"/>
              </w:rPr>
              <w:t>Data Collection &amp; Monitoring</w:t>
            </w:r>
          </w:p>
        </w:tc>
        <w:tc>
          <w:tcPr>
            <w:tcW w:w="2670" w:type="dxa"/>
            <w:vAlign w:val="center"/>
          </w:tcPr>
          <w:p w14:paraId="613C0C64" w14:textId="77777777" w:rsidR="00E914C4" w:rsidRPr="00E1388B" w:rsidRDefault="00E914C4" w:rsidP="00E1388B">
            <w:pPr>
              <w:rPr>
                <w:rFonts w:cstheme="minorHAnsi"/>
                <w:b/>
                <w:bCs/>
                <w:sz w:val="24"/>
                <w:szCs w:val="24"/>
              </w:rPr>
            </w:pPr>
            <w:r w:rsidRPr="00E1388B">
              <w:rPr>
                <w:rFonts w:cstheme="minorHAnsi"/>
                <w:sz w:val="24"/>
                <w:szCs w:val="24"/>
              </w:rPr>
              <w:t>No data on product demand, usage, or farmer behaviour.</w:t>
            </w:r>
          </w:p>
        </w:tc>
        <w:tc>
          <w:tcPr>
            <w:tcW w:w="2671" w:type="dxa"/>
            <w:vAlign w:val="center"/>
          </w:tcPr>
          <w:p w14:paraId="57B43F21" w14:textId="77777777" w:rsidR="00E914C4" w:rsidRPr="00E1388B" w:rsidRDefault="00E914C4" w:rsidP="00E1388B">
            <w:pPr>
              <w:rPr>
                <w:rFonts w:cstheme="minorHAnsi"/>
                <w:b/>
                <w:bCs/>
                <w:sz w:val="24"/>
                <w:szCs w:val="24"/>
              </w:rPr>
            </w:pPr>
            <w:r w:rsidRPr="00E1388B">
              <w:rPr>
                <w:rFonts w:cstheme="minorHAnsi"/>
                <w:sz w:val="24"/>
                <w:szCs w:val="24"/>
              </w:rPr>
              <w:t>Analytics dashboard tracks orders, preferences, issues.</w:t>
            </w:r>
          </w:p>
        </w:tc>
        <w:tc>
          <w:tcPr>
            <w:tcW w:w="2671" w:type="dxa"/>
            <w:vAlign w:val="center"/>
          </w:tcPr>
          <w:p w14:paraId="38E6B6EC" w14:textId="77777777" w:rsidR="00E914C4" w:rsidRPr="00E1388B" w:rsidRDefault="00E914C4" w:rsidP="00E1388B">
            <w:pPr>
              <w:rPr>
                <w:rFonts w:cstheme="minorHAnsi"/>
                <w:b/>
                <w:bCs/>
                <w:sz w:val="24"/>
                <w:szCs w:val="24"/>
              </w:rPr>
            </w:pPr>
            <w:r w:rsidRPr="00E1388B">
              <w:rPr>
                <w:rFonts w:cstheme="minorHAnsi"/>
                <w:sz w:val="24"/>
                <w:szCs w:val="24"/>
              </w:rPr>
              <w:t>No insights for future decision-making or scalability.</w:t>
            </w:r>
          </w:p>
        </w:tc>
      </w:tr>
      <w:tr w:rsidR="00E1388B" w:rsidRPr="00E1388B" w14:paraId="594B6BA1" w14:textId="77777777" w:rsidTr="00AA249A">
        <w:tc>
          <w:tcPr>
            <w:tcW w:w="2670" w:type="dxa"/>
            <w:vAlign w:val="center"/>
          </w:tcPr>
          <w:p w14:paraId="6BE70184" w14:textId="77777777" w:rsidR="00E914C4" w:rsidRPr="00E1388B" w:rsidRDefault="00E914C4" w:rsidP="00E1388B">
            <w:pPr>
              <w:rPr>
                <w:rFonts w:cstheme="minorHAnsi"/>
                <w:b/>
                <w:bCs/>
                <w:sz w:val="24"/>
                <w:szCs w:val="24"/>
              </w:rPr>
            </w:pPr>
            <w:r w:rsidRPr="00E1388B">
              <w:rPr>
                <w:rFonts w:cstheme="minorHAnsi"/>
                <w:sz w:val="24"/>
                <w:szCs w:val="24"/>
              </w:rPr>
              <w:t>CSR Visibility for SOONY</w:t>
            </w:r>
          </w:p>
        </w:tc>
        <w:tc>
          <w:tcPr>
            <w:tcW w:w="2670" w:type="dxa"/>
            <w:vAlign w:val="center"/>
          </w:tcPr>
          <w:p w14:paraId="18321BA4" w14:textId="77777777" w:rsidR="00E914C4" w:rsidRPr="00E1388B" w:rsidRDefault="00E914C4" w:rsidP="00E1388B">
            <w:pPr>
              <w:rPr>
                <w:rFonts w:cstheme="minorHAnsi"/>
                <w:b/>
                <w:bCs/>
                <w:sz w:val="24"/>
                <w:szCs w:val="24"/>
              </w:rPr>
            </w:pPr>
            <w:r w:rsidRPr="00E1388B">
              <w:rPr>
                <w:rFonts w:cstheme="minorHAnsi"/>
                <w:sz w:val="24"/>
                <w:szCs w:val="24"/>
              </w:rPr>
              <w:t>No structured way to measure CSR effectiveness.</w:t>
            </w:r>
          </w:p>
        </w:tc>
        <w:tc>
          <w:tcPr>
            <w:tcW w:w="2671" w:type="dxa"/>
            <w:vAlign w:val="center"/>
          </w:tcPr>
          <w:p w14:paraId="555B31A0" w14:textId="77777777" w:rsidR="00E914C4" w:rsidRPr="00E1388B" w:rsidRDefault="00E914C4" w:rsidP="00E1388B">
            <w:pPr>
              <w:rPr>
                <w:rFonts w:cstheme="minorHAnsi"/>
                <w:b/>
                <w:bCs/>
                <w:sz w:val="24"/>
                <w:szCs w:val="24"/>
              </w:rPr>
            </w:pPr>
            <w:r w:rsidRPr="00E1388B">
              <w:rPr>
                <w:rFonts w:cstheme="minorHAnsi"/>
                <w:sz w:val="24"/>
                <w:szCs w:val="24"/>
              </w:rPr>
              <w:t>Impact dashboards: # of farmers helped, orders placed, areas covered.</w:t>
            </w:r>
          </w:p>
        </w:tc>
        <w:tc>
          <w:tcPr>
            <w:tcW w:w="2671" w:type="dxa"/>
            <w:vAlign w:val="center"/>
          </w:tcPr>
          <w:p w14:paraId="268BB92B" w14:textId="77777777" w:rsidR="00E914C4" w:rsidRPr="00E1388B" w:rsidRDefault="00E914C4" w:rsidP="00E1388B">
            <w:pPr>
              <w:rPr>
                <w:rFonts w:cstheme="minorHAnsi"/>
                <w:b/>
                <w:bCs/>
                <w:sz w:val="24"/>
                <w:szCs w:val="24"/>
              </w:rPr>
            </w:pPr>
            <w:r w:rsidRPr="00E1388B">
              <w:rPr>
                <w:rFonts w:cstheme="minorHAnsi"/>
                <w:sz w:val="24"/>
                <w:szCs w:val="24"/>
              </w:rPr>
              <w:t>Lack of impact metrics in current support structure.</w:t>
            </w:r>
          </w:p>
        </w:tc>
      </w:tr>
    </w:tbl>
    <w:p w14:paraId="3D6CE47E" w14:textId="77777777" w:rsidR="00E914C4" w:rsidRPr="00E1388B" w:rsidRDefault="00E914C4" w:rsidP="00E1388B">
      <w:pPr>
        <w:spacing w:after="0" w:line="240" w:lineRule="auto"/>
        <w:rPr>
          <w:rFonts w:cstheme="minorHAnsi"/>
          <w:b/>
          <w:bCs/>
          <w:sz w:val="24"/>
          <w:szCs w:val="24"/>
        </w:rPr>
      </w:pPr>
    </w:p>
    <w:p w14:paraId="158689E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Justification for Project Initiation:</w:t>
      </w:r>
    </w:p>
    <w:p w14:paraId="6565D589"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This GAP analysis clearly demonstrates urgent inefficiencies in the current agricultural input supply process.</w:t>
      </w:r>
    </w:p>
    <w:p w14:paraId="0EBDC875"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The proposed digital store directly addresses each gap with tangible, measurable solutions.</w:t>
      </w:r>
    </w:p>
    <w:p w14:paraId="21BFE242"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The project will create real, long-term value for rural farmers, manufacturers, and SOONY’s CSR goals.</w:t>
      </w:r>
    </w:p>
    <w:p w14:paraId="5957C8D4" w14:textId="77777777" w:rsidR="00E914C4" w:rsidRPr="00E1388B" w:rsidRDefault="00E914C4" w:rsidP="00E1388B">
      <w:pPr>
        <w:numPr>
          <w:ilvl w:val="0"/>
          <w:numId w:val="11"/>
        </w:numPr>
        <w:tabs>
          <w:tab w:val="clear" w:pos="720"/>
        </w:tabs>
        <w:spacing w:after="0" w:line="240" w:lineRule="auto"/>
        <w:rPr>
          <w:rFonts w:cstheme="minorHAnsi"/>
          <w:sz w:val="24"/>
          <w:szCs w:val="24"/>
        </w:rPr>
      </w:pPr>
      <w:r w:rsidRPr="00E1388B">
        <w:rPr>
          <w:rFonts w:cstheme="minorHAnsi"/>
          <w:sz w:val="24"/>
          <w:szCs w:val="24"/>
        </w:rPr>
        <w:t>A Waterfall model ensures structured delivery, clear scope, and progress checkpoints across 18 months.</w:t>
      </w:r>
    </w:p>
    <w:p w14:paraId="17C05877" w14:textId="77777777" w:rsidR="00E914C4" w:rsidRPr="00E1388B" w:rsidRDefault="00E914C4" w:rsidP="00E1388B">
      <w:pPr>
        <w:spacing w:after="0" w:line="240" w:lineRule="auto"/>
        <w:rPr>
          <w:rFonts w:cstheme="minorHAnsi"/>
          <w:sz w:val="24"/>
          <w:szCs w:val="24"/>
        </w:rPr>
      </w:pPr>
    </w:p>
    <w:p w14:paraId="490E92D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Recommendation:</w:t>
      </w:r>
    </w:p>
    <w:p w14:paraId="4F24122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Based on the above analysis, we recommend initiating the Online Agriculture Products Store project to empower remote farmers, reduce supply inefficiencies, and fulfil the CSR vision with scalable and measurable impact.</w:t>
      </w:r>
    </w:p>
    <w:bookmarkEnd w:id="3"/>
    <w:p w14:paraId="35D85587" w14:textId="77777777" w:rsidR="00E914C4" w:rsidRPr="00E1388B" w:rsidRDefault="00E914C4" w:rsidP="00E1388B">
      <w:pPr>
        <w:spacing w:after="0" w:line="240" w:lineRule="auto"/>
        <w:rPr>
          <w:rFonts w:cstheme="minorHAnsi"/>
          <w:sz w:val="24"/>
          <w:szCs w:val="24"/>
        </w:rPr>
      </w:pPr>
    </w:p>
    <w:p w14:paraId="4755F834" w14:textId="77777777" w:rsidR="00E914C4" w:rsidRPr="00735478" w:rsidRDefault="00E914C4" w:rsidP="00E1388B">
      <w:pPr>
        <w:spacing w:after="0" w:line="240" w:lineRule="auto"/>
        <w:rPr>
          <w:rFonts w:cstheme="minorHAnsi"/>
          <w:b/>
          <w:bCs/>
          <w:sz w:val="24"/>
          <w:szCs w:val="24"/>
        </w:rPr>
      </w:pPr>
      <w:bookmarkStart w:id="6" w:name="_Hlk205479201"/>
      <w:r w:rsidRPr="00C0226A">
        <w:rPr>
          <w:rFonts w:cstheme="minorHAnsi"/>
          <w:b/>
          <w:bCs/>
          <w:sz w:val="24"/>
          <w:szCs w:val="24"/>
        </w:rPr>
        <w:t>Question 5 – Risk Analysis:</w:t>
      </w:r>
    </w:p>
    <w:p w14:paraId="481FCCC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List down different risk factors that may be involved (BA Risks And process/Project Risks).</w:t>
      </w:r>
    </w:p>
    <w:p w14:paraId="06FF47EF" w14:textId="77777777" w:rsidR="00E914C4" w:rsidRDefault="00E914C4" w:rsidP="00E1388B">
      <w:pPr>
        <w:spacing w:after="0" w:line="240" w:lineRule="auto"/>
        <w:rPr>
          <w:rFonts w:cstheme="minorHAnsi"/>
          <w:sz w:val="24"/>
          <w:szCs w:val="24"/>
        </w:rPr>
      </w:pPr>
    </w:p>
    <w:p w14:paraId="2B597C32" w14:textId="472BACC7" w:rsidR="00CC2B30" w:rsidRDefault="00CC2B30" w:rsidP="00E1388B">
      <w:pPr>
        <w:spacing w:after="0" w:line="240" w:lineRule="auto"/>
        <w:rPr>
          <w:rFonts w:cstheme="minorHAnsi"/>
          <w:sz w:val="24"/>
          <w:szCs w:val="24"/>
        </w:rPr>
      </w:pPr>
      <w:r w:rsidRPr="0097598D">
        <w:rPr>
          <w:rFonts w:cstheme="minorHAnsi"/>
          <w:sz w:val="24"/>
          <w:szCs w:val="24"/>
        </w:rPr>
        <w:t>Risk Analysis is a technique used to assess the uncertainties and potential threats that could affect the success of a business activity, and to develop strategies to mitigate or manage those risks.</w:t>
      </w:r>
    </w:p>
    <w:p w14:paraId="34525668" w14:textId="77777777" w:rsidR="00CC2B30" w:rsidRPr="00E1388B" w:rsidRDefault="00CC2B30" w:rsidP="00E1388B">
      <w:pPr>
        <w:spacing w:after="0" w:line="240" w:lineRule="auto"/>
        <w:rPr>
          <w:rFonts w:cstheme="minorHAnsi"/>
          <w:sz w:val="24"/>
          <w:szCs w:val="24"/>
        </w:rPr>
      </w:pPr>
    </w:p>
    <w:p w14:paraId="0A774F4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Analysis Report:</w:t>
      </w:r>
    </w:p>
    <w:p w14:paraId="1E2A0EA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Online Agriculture Products Store</w:t>
      </w:r>
    </w:p>
    <w:p w14:paraId="4E80A95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Delivery Model: Waterfall</w:t>
      </w:r>
    </w:p>
    <w:p w14:paraId="38ECF01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Prepared For: Mr. Karthik (Delivery Head, APT IT SOLUTIONS)</w:t>
      </w:r>
    </w:p>
    <w:p w14:paraId="74C4078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Purpose: To identify, categorize, and assess risks associated with the successful delivery of the project.</w:t>
      </w:r>
    </w:p>
    <w:p w14:paraId="1F62EB4B" w14:textId="77777777" w:rsidR="00E914C4" w:rsidRPr="00E1388B" w:rsidRDefault="00E914C4" w:rsidP="00E1388B">
      <w:pPr>
        <w:spacing w:after="0" w:line="240" w:lineRule="auto"/>
        <w:rPr>
          <w:rFonts w:cstheme="minorHAnsi"/>
          <w:b/>
          <w:bCs/>
          <w:sz w:val="24"/>
          <w:szCs w:val="24"/>
        </w:rPr>
      </w:pPr>
    </w:p>
    <w:p w14:paraId="30E956E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Analyst Risks:</w:t>
      </w:r>
    </w:p>
    <w:tbl>
      <w:tblPr>
        <w:tblStyle w:val="TableGrid"/>
        <w:tblW w:w="10598" w:type="dxa"/>
        <w:tblLook w:val="04A0" w:firstRow="1" w:lastRow="0" w:firstColumn="1" w:lastColumn="0" w:noHBand="0" w:noVBand="1"/>
      </w:tblPr>
      <w:tblGrid>
        <w:gridCol w:w="960"/>
        <w:gridCol w:w="2735"/>
        <w:gridCol w:w="2227"/>
        <w:gridCol w:w="1040"/>
        <w:gridCol w:w="1240"/>
        <w:gridCol w:w="2396"/>
      </w:tblGrid>
      <w:tr w:rsidR="00E1388B" w:rsidRPr="00E1388B" w14:paraId="77DF25A6" w14:textId="77777777" w:rsidTr="00AA249A">
        <w:tc>
          <w:tcPr>
            <w:tcW w:w="960" w:type="dxa"/>
            <w:vAlign w:val="center"/>
          </w:tcPr>
          <w:p w14:paraId="02B83178" w14:textId="77777777" w:rsidR="00E914C4" w:rsidRPr="00E1388B" w:rsidRDefault="00E914C4" w:rsidP="00E1388B">
            <w:pPr>
              <w:rPr>
                <w:rFonts w:cstheme="minorHAnsi"/>
                <w:b/>
                <w:bCs/>
                <w:sz w:val="24"/>
                <w:szCs w:val="24"/>
              </w:rPr>
            </w:pPr>
            <w:r w:rsidRPr="00E1388B">
              <w:rPr>
                <w:rFonts w:cstheme="minorHAnsi"/>
                <w:b/>
                <w:bCs/>
                <w:sz w:val="24"/>
                <w:szCs w:val="24"/>
              </w:rPr>
              <w:t>Risk ID</w:t>
            </w:r>
          </w:p>
        </w:tc>
        <w:tc>
          <w:tcPr>
            <w:tcW w:w="2735" w:type="dxa"/>
            <w:vAlign w:val="center"/>
          </w:tcPr>
          <w:p w14:paraId="6F4E6FA1" w14:textId="77777777" w:rsidR="00E914C4" w:rsidRPr="00E1388B" w:rsidRDefault="00E914C4" w:rsidP="00E1388B">
            <w:pPr>
              <w:rPr>
                <w:rFonts w:cstheme="minorHAnsi"/>
                <w:b/>
                <w:bCs/>
                <w:sz w:val="24"/>
                <w:szCs w:val="24"/>
              </w:rPr>
            </w:pPr>
            <w:r w:rsidRPr="00E1388B">
              <w:rPr>
                <w:rFonts w:cstheme="minorHAnsi"/>
                <w:b/>
                <w:bCs/>
                <w:sz w:val="24"/>
                <w:szCs w:val="24"/>
              </w:rPr>
              <w:t>Risk Category</w:t>
            </w:r>
          </w:p>
        </w:tc>
        <w:tc>
          <w:tcPr>
            <w:tcW w:w="2227" w:type="dxa"/>
            <w:vAlign w:val="center"/>
          </w:tcPr>
          <w:p w14:paraId="2F1D65AF" w14:textId="77777777" w:rsidR="00E914C4" w:rsidRPr="00E1388B" w:rsidRDefault="00E914C4" w:rsidP="00E1388B">
            <w:pPr>
              <w:rPr>
                <w:rFonts w:cstheme="minorHAnsi"/>
                <w:b/>
                <w:bCs/>
                <w:sz w:val="24"/>
                <w:szCs w:val="24"/>
              </w:rPr>
            </w:pPr>
            <w:r w:rsidRPr="00E1388B">
              <w:rPr>
                <w:rFonts w:cstheme="minorHAnsi"/>
                <w:b/>
                <w:bCs/>
                <w:sz w:val="24"/>
                <w:szCs w:val="24"/>
              </w:rPr>
              <w:t>Risk Description</w:t>
            </w:r>
          </w:p>
        </w:tc>
        <w:tc>
          <w:tcPr>
            <w:tcW w:w="1040" w:type="dxa"/>
            <w:vAlign w:val="center"/>
          </w:tcPr>
          <w:p w14:paraId="15D2AE3D" w14:textId="77777777" w:rsidR="00E914C4" w:rsidRPr="00E1388B" w:rsidRDefault="00E914C4" w:rsidP="00E1388B">
            <w:pPr>
              <w:rPr>
                <w:rFonts w:cstheme="minorHAnsi"/>
                <w:b/>
                <w:bCs/>
                <w:sz w:val="24"/>
                <w:szCs w:val="24"/>
              </w:rPr>
            </w:pPr>
            <w:r w:rsidRPr="00E1388B">
              <w:rPr>
                <w:rFonts w:cstheme="minorHAnsi"/>
                <w:b/>
                <w:bCs/>
                <w:sz w:val="24"/>
                <w:szCs w:val="24"/>
              </w:rPr>
              <w:t>Impact</w:t>
            </w:r>
          </w:p>
        </w:tc>
        <w:tc>
          <w:tcPr>
            <w:tcW w:w="1240" w:type="dxa"/>
            <w:vAlign w:val="center"/>
          </w:tcPr>
          <w:p w14:paraId="4E730E76" w14:textId="77777777" w:rsidR="00E914C4" w:rsidRPr="00E1388B" w:rsidRDefault="00E914C4" w:rsidP="00E1388B">
            <w:pPr>
              <w:rPr>
                <w:rFonts w:cstheme="minorHAnsi"/>
                <w:b/>
                <w:bCs/>
                <w:sz w:val="24"/>
                <w:szCs w:val="24"/>
              </w:rPr>
            </w:pPr>
            <w:r w:rsidRPr="00E1388B">
              <w:rPr>
                <w:rFonts w:cstheme="minorHAnsi"/>
                <w:b/>
                <w:bCs/>
                <w:sz w:val="24"/>
                <w:szCs w:val="24"/>
              </w:rPr>
              <w:t>Likelihood</w:t>
            </w:r>
          </w:p>
        </w:tc>
        <w:tc>
          <w:tcPr>
            <w:tcW w:w="2396" w:type="dxa"/>
            <w:vAlign w:val="center"/>
          </w:tcPr>
          <w:p w14:paraId="2EFE9677" w14:textId="77777777" w:rsidR="00E914C4" w:rsidRPr="00E1388B" w:rsidRDefault="00E914C4" w:rsidP="00E1388B">
            <w:pPr>
              <w:rPr>
                <w:rFonts w:cstheme="minorHAnsi"/>
                <w:b/>
                <w:bCs/>
                <w:sz w:val="24"/>
                <w:szCs w:val="24"/>
              </w:rPr>
            </w:pPr>
            <w:r w:rsidRPr="00E1388B">
              <w:rPr>
                <w:rFonts w:cstheme="minorHAnsi"/>
                <w:b/>
                <w:bCs/>
                <w:sz w:val="24"/>
                <w:szCs w:val="24"/>
              </w:rPr>
              <w:t>Mitigation Strategy</w:t>
            </w:r>
          </w:p>
        </w:tc>
      </w:tr>
      <w:tr w:rsidR="00E1388B" w:rsidRPr="00E1388B" w14:paraId="3A7DE868" w14:textId="77777777" w:rsidTr="00AA249A">
        <w:tc>
          <w:tcPr>
            <w:tcW w:w="960" w:type="dxa"/>
            <w:vAlign w:val="center"/>
          </w:tcPr>
          <w:p w14:paraId="46B44A04" w14:textId="77777777" w:rsidR="00E914C4" w:rsidRPr="00E1388B" w:rsidRDefault="00E914C4" w:rsidP="00E1388B">
            <w:pPr>
              <w:rPr>
                <w:rFonts w:cstheme="minorHAnsi"/>
                <w:sz w:val="24"/>
                <w:szCs w:val="24"/>
              </w:rPr>
            </w:pPr>
            <w:r w:rsidRPr="00E1388B">
              <w:rPr>
                <w:rFonts w:cstheme="minorHAnsi"/>
                <w:sz w:val="24"/>
                <w:szCs w:val="24"/>
              </w:rPr>
              <w:t>BA-R1</w:t>
            </w:r>
          </w:p>
        </w:tc>
        <w:tc>
          <w:tcPr>
            <w:tcW w:w="2735" w:type="dxa"/>
            <w:vAlign w:val="center"/>
          </w:tcPr>
          <w:p w14:paraId="0D8846E9" w14:textId="77777777" w:rsidR="00E914C4" w:rsidRPr="00E1388B" w:rsidRDefault="00E914C4" w:rsidP="00E1388B">
            <w:pPr>
              <w:rPr>
                <w:rFonts w:cstheme="minorHAnsi"/>
                <w:sz w:val="24"/>
                <w:szCs w:val="24"/>
              </w:rPr>
            </w:pPr>
            <w:r w:rsidRPr="00E1388B">
              <w:rPr>
                <w:rFonts w:cstheme="minorHAnsi"/>
                <w:sz w:val="24"/>
                <w:szCs w:val="24"/>
              </w:rPr>
              <w:t>Requirement Gaps</w:t>
            </w:r>
          </w:p>
        </w:tc>
        <w:tc>
          <w:tcPr>
            <w:tcW w:w="2227" w:type="dxa"/>
            <w:vAlign w:val="center"/>
          </w:tcPr>
          <w:p w14:paraId="401508C0" w14:textId="77777777" w:rsidR="00E914C4" w:rsidRPr="00E1388B" w:rsidRDefault="00E914C4" w:rsidP="00E1388B">
            <w:pPr>
              <w:rPr>
                <w:rFonts w:cstheme="minorHAnsi"/>
                <w:sz w:val="24"/>
                <w:szCs w:val="24"/>
              </w:rPr>
            </w:pPr>
            <w:r w:rsidRPr="00E1388B">
              <w:rPr>
                <w:rFonts w:cstheme="minorHAnsi"/>
                <w:sz w:val="24"/>
                <w:szCs w:val="24"/>
              </w:rPr>
              <w:t>Farmers may not be able to clearly articulate needs due to low digital awareness.</w:t>
            </w:r>
          </w:p>
        </w:tc>
        <w:tc>
          <w:tcPr>
            <w:tcW w:w="1040" w:type="dxa"/>
            <w:vAlign w:val="center"/>
          </w:tcPr>
          <w:p w14:paraId="01FD78C2" w14:textId="77777777" w:rsidR="00E914C4" w:rsidRPr="00E1388B" w:rsidRDefault="00E914C4" w:rsidP="00E1388B">
            <w:pPr>
              <w:rPr>
                <w:rFonts w:cstheme="minorHAnsi"/>
                <w:sz w:val="24"/>
                <w:szCs w:val="24"/>
              </w:rPr>
            </w:pPr>
            <w:r w:rsidRPr="00E1388B">
              <w:rPr>
                <w:rFonts w:cstheme="minorHAnsi"/>
                <w:sz w:val="24"/>
                <w:szCs w:val="24"/>
              </w:rPr>
              <w:t>High</w:t>
            </w:r>
          </w:p>
        </w:tc>
        <w:tc>
          <w:tcPr>
            <w:tcW w:w="1240" w:type="dxa"/>
            <w:vAlign w:val="center"/>
          </w:tcPr>
          <w:p w14:paraId="740E5722"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65319715" w14:textId="77777777" w:rsidR="00E914C4" w:rsidRPr="00E1388B" w:rsidRDefault="00E914C4" w:rsidP="00E1388B">
            <w:pPr>
              <w:rPr>
                <w:rFonts w:cstheme="minorHAnsi"/>
                <w:sz w:val="24"/>
                <w:szCs w:val="24"/>
              </w:rPr>
            </w:pPr>
            <w:r w:rsidRPr="00E1388B">
              <w:rPr>
                <w:rFonts w:cstheme="minorHAnsi"/>
                <w:sz w:val="24"/>
                <w:szCs w:val="24"/>
              </w:rPr>
              <w:t>Use field interviews, observation, and visual aids for elicitation.</w:t>
            </w:r>
          </w:p>
        </w:tc>
      </w:tr>
      <w:tr w:rsidR="00E1388B" w:rsidRPr="00E1388B" w14:paraId="7A11C4F2" w14:textId="77777777" w:rsidTr="00AA249A">
        <w:tc>
          <w:tcPr>
            <w:tcW w:w="960" w:type="dxa"/>
            <w:vAlign w:val="center"/>
          </w:tcPr>
          <w:p w14:paraId="0B49A737" w14:textId="77777777" w:rsidR="00E914C4" w:rsidRPr="00E1388B" w:rsidRDefault="00E914C4" w:rsidP="00E1388B">
            <w:pPr>
              <w:rPr>
                <w:rFonts w:cstheme="minorHAnsi"/>
                <w:sz w:val="24"/>
                <w:szCs w:val="24"/>
              </w:rPr>
            </w:pPr>
            <w:r w:rsidRPr="00E1388B">
              <w:rPr>
                <w:rFonts w:cstheme="minorHAnsi"/>
                <w:sz w:val="24"/>
                <w:szCs w:val="24"/>
              </w:rPr>
              <w:t>BA-R2</w:t>
            </w:r>
          </w:p>
        </w:tc>
        <w:tc>
          <w:tcPr>
            <w:tcW w:w="2735" w:type="dxa"/>
            <w:vAlign w:val="center"/>
          </w:tcPr>
          <w:p w14:paraId="23A09CC2" w14:textId="77777777" w:rsidR="00E914C4" w:rsidRPr="00E1388B" w:rsidRDefault="00E914C4" w:rsidP="00E1388B">
            <w:pPr>
              <w:rPr>
                <w:rFonts w:cstheme="minorHAnsi"/>
                <w:sz w:val="24"/>
                <w:szCs w:val="24"/>
              </w:rPr>
            </w:pPr>
            <w:r w:rsidRPr="00E1388B">
              <w:rPr>
                <w:rFonts w:cstheme="minorHAnsi"/>
                <w:sz w:val="24"/>
                <w:szCs w:val="24"/>
              </w:rPr>
              <w:t>Scope Misunderstanding</w:t>
            </w:r>
          </w:p>
        </w:tc>
        <w:tc>
          <w:tcPr>
            <w:tcW w:w="2227" w:type="dxa"/>
            <w:vAlign w:val="center"/>
          </w:tcPr>
          <w:p w14:paraId="63AA85A8" w14:textId="77777777" w:rsidR="00E914C4" w:rsidRPr="00E1388B" w:rsidRDefault="00E914C4" w:rsidP="00E1388B">
            <w:pPr>
              <w:rPr>
                <w:rFonts w:cstheme="minorHAnsi"/>
                <w:sz w:val="24"/>
                <w:szCs w:val="24"/>
              </w:rPr>
            </w:pPr>
            <w:r w:rsidRPr="00E1388B">
              <w:rPr>
                <w:rFonts w:cstheme="minorHAnsi"/>
                <w:sz w:val="24"/>
                <w:szCs w:val="24"/>
              </w:rPr>
              <w:t xml:space="preserve">Misinterpretation of client (SOONY/Committee) </w:t>
            </w:r>
            <w:r w:rsidRPr="00E1388B">
              <w:rPr>
                <w:rFonts w:cstheme="minorHAnsi"/>
                <w:sz w:val="24"/>
                <w:szCs w:val="24"/>
              </w:rPr>
              <w:lastRenderedPageBreak/>
              <w:t>expectations due to vague goals.</w:t>
            </w:r>
          </w:p>
        </w:tc>
        <w:tc>
          <w:tcPr>
            <w:tcW w:w="1040" w:type="dxa"/>
            <w:vAlign w:val="center"/>
          </w:tcPr>
          <w:p w14:paraId="1FD66D4D" w14:textId="77777777" w:rsidR="00E914C4" w:rsidRPr="00E1388B" w:rsidRDefault="00E914C4" w:rsidP="00E1388B">
            <w:pPr>
              <w:rPr>
                <w:rFonts w:cstheme="minorHAnsi"/>
                <w:sz w:val="24"/>
                <w:szCs w:val="24"/>
              </w:rPr>
            </w:pPr>
            <w:r w:rsidRPr="00E1388B">
              <w:rPr>
                <w:rFonts w:cstheme="minorHAnsi"/>
                <w:sz w:val="24"/>
                <w:szCs w:val="24"/>
              </w:rPr>
              <w:lastRenderedPageBreak/>
              <w:t>High</w:t>
            </w:r>
          </w:p>
        </w:tc>
        <w:tc>
          <w:tcPr>
            <w:tcW w:w="1240" w:type="dxa"/>
            <w:vAlign w:val="center"/>
          </w:tcPr>
          <w:p w14:paraId="002BF2B3"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310A7AB2" w14:textId="77777777" w:rsidR="00E914C4" w:rsidRPr="00E1388B" w:rsidRDefault="00E914C4" w:rsidP="00E1388B">
            <w:pPr>
              <w:rPr>
                <w:rFonts w:cstheme="minorHAnsi"/>
                <w:sz w:val="24"/>
                <w:szCs w:val="24"/>
              </w:rPr>
            </w:pPr>
            <w:r w:rsidRPr="00E1388B">
              <w:rPr>
                <w:rFonts w:cstheme="minorHAnsi"/>
                <w:sz w:val="24"/>
                <w:szCs w:val="24"/>
              </w:rPr>
              <w:t>Regular stakeholder review meetings; validate scope early.</w:t>
            </w:r>
          </w:p>
        </w:tc>
      </w:tr>
      <w:tr w:rsidR="00E1388B" w:rsidRPr="00E1388B" w14:paraId="5BC486BC" w14:textId="77777777" w:rsidTr="00AA249A">
        <w:tc>
          <w:tcPr>
            <w:tcW w:w="960" w:type="dxa"/>
            <w:vAlign w:val="center"/>
          </w:tcPr>
          <w:p w14:paraId="16BD6EAE" w14:textId="77777777" w:rsidR="00E914C4" w:rsidRPr="00E1388B" w:rsidRDefault="00E914C4" w:rsidP="00E1388B">
            <w:pPr>
              <w:rPr>
                <w:rFonts w:cstheme="minorHAnsi"/>
                <w:sz w:val="24"/>
                <w:szCs w:val="24"/>
              </w:rPr>
            </w:pPr>
            <w:r w:rsidRPr="00E1388B">
              <w:rPr>
                <w:rFonts w:cstheme="minorHAnsi"/>
                <w:sz w:val="24"/>
                <w:szCs w:val="24"/>
              </w:rPr>
              <w:t>BA-R3</w:t>
            </w:r>
          </w:p>
        </w:tc>
        <w:tc>
          <w:tcPr>
            <w:tcW w:w="2735" w:type="dxa"/>
            <w:vAlign w:val="center"/>
          </w:tcPr>
          <w:p w14:paraId="7C4BB8F0" w14:textId="77777777" w:rsidR="00E914C4" w:rsidRPr="00E1388B" w:rsidRDefault="00E914C4" w:rsidP="00E1388B">
            <w:pPr>
              <w:rPr>
                <w:rFonts w:cstheme="minorHAnsi"/>
                <w:sz w:val="24"/>
                <w:szCs w:val="24"/>
              </w:rPr>
            </w:pPr>
            <w:r w:rsidRPr="00E1388B">
              <w:rPr>
                <w:rFonts w:cstheme="minorHAnsi"/>
                <w:sz w:val="24"/>
                <w:szCs w:val="24"/>
              </w:rPr>
              <w:t>Overlooking Non-Functional Requirements</w:t>
            </w:r>
          </w:p>
        </w:tc>
        <w:tc>
          <w:tcPr>
            <w:tcW w:w="2227" w:type="dxa"/>
            <w:vAlign w:val="center"/>
          </w:tcPr>
          <w:p w14:paraId="0002C414" w14:textId="77777777" w:rsidR="00E914C4" w:rsidRPr="00E1388B" w:rsidRDefault="00E914C4" w:rsidP="00E1388B">
            <w:pPr>
              <w:rPr>
                <w:rFonts w:cstheme="minorHAnsi"/>
                <w:sz w:val="24"/>
                <w:szCs w:val="24"/>
              </w:rPr>
            </w:pPr>
            <w:r w:rsidRPr="00E1388B">
              <w:rPr>
                <w:rFonts w:cstheme="minorHAnsi"/>
                <w:sz w:val="24"/>
                <w:szCs w:val="24"/>
              </w:rPr>
              <w:t>Usability, accessibility, language support might be underestimated.</w:t>
            </w:r>
          </w:p>
        </w:tc>
        <w:tc>
          <w:tcPr>
            <w:tcW w:w="1040" w:type="dxa"/>
            <w:vAlign w:val="center"/>
          </w:tcPr>
          <w:p w14:paraId="0528F488" w14:textId="77777777" w:rsidR="00E914C4" w:rsidRPr="00E1388B" w:rsidRDefault="00E914C4" w:rsidP="00E1388B">
            <w:pPr>
              <w:rPr>
                <w:rFonts w:cstheme="minorHAnsi"/>
                <w:sz w:val="24"/>
                <w:szCs w:val="24"/>
              </w:rPr>
            </w:pPr>
            <w:r w:rsidRPr="00E1388B">
              <w:rPr>
                <w:rFonts w:cstheme="minorHAnsi"/>
                <w:sz w:val="24"/>
                <w:szCs w:val="24"/>
              </w:rPr>
              <w:t>Medium</w:t>
            </w:r>
          </w:p>
        </w:tc>
        <w:tc>
          <w:tcPr>
            <w:tcW w:w="1240" w:type="dxa"/>
            <w:vAlign w:val="center"/>
          </w:tcPr>
          <w:p w14:paraId="0F39C0E7" w14:textId="77777777" w:rsidR="00E914C4" w:rsidRPr="00E1388B" w:rsidRDefault="00E914C4" w:rsidP="00E1388B">
            <w:pPr>
              <w:rPr>
                <w:rFonts w:cstheme="minorHAnsi"/>
                <w:sz w:val="24"/>
                <w:szCs w:val="24"/>
              </w:rPr>
            </w:pPr>
            <w:r w:rsidRPr="00E1388B">
              <w:rPr>
                <w:rFonts w:cstheme="minorHAnsi"/>
                <w:sz w:val="24"/>
                <w:szCs w:val="24"/>
              </w:rPr>
              <w:t>High</w:t>
            </w:r>
          </w:p>
        </w:tc>
        <w:tc>
          <w:tcPr>
            <w:tcW w:w="2396" w:type="dxa"/>
            <w:vAlign w:val="center"/>
          </w:tcPr>
          <w:p w14:paraId="35AA27C5" w14:textId="77777777" w:rsidR="00E914C4" w:rsidRPr="00E1388B" w:rsidRDefault="00E914C4" w:rsidP="00E1388B">
            <w:pPr>
              <w:rPr>
                <w:rFonts w:cstheme="minorHAnsi"/>
                <w:sz w:val="24"/>
                <w:szCs w:val="24"/>
              </w:rPr>
            </w:pPr>
            <w:r w:rsidRPr="00E1388B">
              <w:rPr>
                <w:rFonts w:cstheme="minorHAnsi"/>
                <w:sz w:val="24"/>
                <w:szCs w:val="24"/>
              </w:rPr>
              <w:t>Include NFRs explicitly in the BRD; involve UI/UX expert.</w:t>
            </w:r>
          </w:p>
        </w:tc>
      </w:tr>
      <w:tr w:rsidR="00E1388B" w:rsidRPr="00E1388B" w14:paraId="62525A7C" w14:textId="77777777" w:rsidTr="00AA249A">
        <w:tc>
          <w:tcPr>
            <w:tcW w:w="960" w:type="dxa"/>
            <w:vAlign w:val="center"/>
          </w:tcPr>
          <w:p w14:paraId="1D71AFCB" w14:textId="77777777" w:rsidR="00E914C4" w:rsidRPr="00E1388B" w:rsidRDefault="00E914C4" w:rsidP="00E1388B">
            <w:pPr>
              <w:rPr>
                <w:rFonts w:cstheme="minorHAnsi"/>
                <w:sz w:val="24"/>
                <w:szCs w:val="24"/>
              </w:rPr>
            </w:pPr>
            <w:r w:rsidRPr="00E1388B">
              <w:rPr>
                <w:rFonts w:cstheme="minorHAnsi"/>
                <w:sz w:val="24"/>
                <w:szCs w:val="24"/>
              </w:rPr>
              <w:t>BA-R4</w:t>
            </w:r>
          </w:p>
        </w:tc>
        <w:tc>
          <w:tcPr>
            <w:tcW w:w="2735" w:type="dxa"/>
            <w:vAlign w:val="center"/>
          </w:tcPr>
          <w:p w14:paraId="2D71BBE4" w14:textId="77777777" w:rsidR="00E914C4" w:rsidRPr="00E1388B" w:rsidRDefault="00E914C4" w:rsidP="00E1388B">
            <w:pPr>
              <w:rPr>
                <w:rFonts w:cstheme="minorHAnsi"/>
                <w:sz w:val="24"/>
                <w:szCs w:val="24"/>
              </w:rPr>
            </w:pPr>
            <w:r w:rsidRPr="00E1388B">
              <w:rPr>
                <w:rFonts w:cstheme="minorHAnsi"/>
                <w:sz w:val="24"/>
                <w:szCs w:val="24"/>
              </w:rPr>
              <w:t>Inadequate Traceability</w:t>
            </w:r>
          </w:p>
        </w:tc>
        <w:tc>
          <w:tcPr>
            <w:tcW w:w="2227" w:type="dxa"/>
            <w:vAlign w:val="center"/>
          </w:tcPr>
          <w:p w14:paraId="7F41D5B1" w14:textId="77777777" w:rsidR="00E914C4" w:rsidRPr="00E1388B" w:rsidRDefault="00E914C4" w:rsidP="00E1388B">
            <w:pPr>
              <w:rPr>
                <w:rFonts w:cstheme="minorHAnsi"/>
                <w:sz w:val="24"/>
                <w:szCs w:val="24"/>
              </w:rPr>
            </w:pPr>
            <w:r w:rsidRPr="00E1388B">
              <w:rPr>
                <w:rFonts w:cstheme="minorHAnsi"/>
                <w:sz w:val="24"/>
                <w:szCs w:val="24"/>
              </w:rPr>
              <w:t>Difficulty mapping requirements through Waterfall phases.</w:t>
            </w:r>
          </w:p>
        </w:tc>
        <w:tc>
          <w:tcPr>
            <w:tcW w:w="1040" w:type="dxa"/>
            <w:vAlign w:val="center"/>
          </w:tcPr>
          <w:p w14:paraId="1BAFEC87" w14:textId="77777777" w:rsidR="00E914C4" w:rsidRPr="00E1388B" w:rsidRDefault="00E914C4" w:rsidP="00E1388B">
            <w:pPr>
              <w:rPr>
                <w:rFonts w:cstheme="minorHAnsi"/>
                <w:sz w:val="24"/>
                <w:szCs w:val="24"/>
              </w:rPr>
            </w:pPr>
            <w:r w:rsidRPr="00E1388B">
              <w:rPr>
                <w:rFonts w:cstheme="minorHAnsi"/>
                <w:sz w:val="24"/>
                <w:szCs w:val="24"/>
              </w:rPr>
              <w:t>Medium</w:t>
            </w:r>
          </w:p>
        </w:tc>
        <w:tc>
          <w:tcPr>
            <w:tcW w:w="1240" w:type="dxa"/>
            <w:vAlign w:val="center"/>
          </w:tcPr>
          <w:p w14:paraId="4711A905"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0B8E0494" w14:textId="77777777" w:rsidR="00E914C4" w:rsidRPr="00E1388B" w:rsidRDefault="00E914C4" w:rsidP="00E1388B">
            <w:pPr>
              <w:rPr>
                <w:rFonts w:cstheme="minorHAnsi"/>
                <w:sz w:val="24"/>
                <w:szCs w:val="24"/>
              </w:rPr>
            </w:pPr>
            <w:r w:rsidRPr="00E1388B">
              <w:rPr>
                <w:rFonts w:cstheme="minorHAnsi"/>
                <w:sz w:val="24"/>
                <w:szCs w:val="24"/>
              </w:rPr>
              <w:t>Maintain a live Requirements Traceability Matrix (RTM).</w:t>
            </w:r>
          </w:p>
        </w:tc>
      </w:tr>
      <w:tr w:rsidR="00E1388B" w:rsidRPr="00E1388B" w14:paraId="6648961B" w14:textId="77777777" w:rsidTr="00AA249A">
        <w:tc>
          <w:tcPr>
            <w:tcW w:w="960" w:type="dxa"/>
            <w:vAlign w:val="center"/>
          </w:tcPr>
          <w:p w14:paraId="0C663425" w14:textId="77777777" w:rsidR="00E914C4" w:rsidRPr="00E1388B" w:rsidRDefault="00E914C4" w:rsidP="00E1388B">
            <w:pPr>
              <w:rPr>
                <w:rFonts w:cstheme="minorHAnsi"/>
                <w:sz w:val="24"/>
                <w:szCs w:val="24"/>
              </w:rPr>
            </w:pPr>
            <w:r w:rsidRPr="00E1388B">
              <w:rPr>
                <w:rFonts w:cstheme="minorHAnsi"/>
                <w:sz w:val="24"/>
                <w:szCs w:val="24"/>
              </w:rPr>
              <w:t>BA-R5</w:t>
            </w:r>
          </w:p>
        </w:tc>
        <w:tc>
          <w:tcPr>
            <w:tcW w:w="2735" w:type="dxa"/>
            <w:vAlign w:val="center"/>
          </w:tcPr>
          <w:p w14:paraId="47EB34E6" w14:textId="77777777" w:rsidR="00E914C4" w:rsidRPr="00E1388B" w:rsidRDefault="00E914C4" w:rsidP="00E1388B">
            <w:pPr>
              <w:rPr>
                <w:rFonts w:cstheme="minorHAnsi"/>
                <w:sz w:val="24"/>
                <w:szCs w:val="24"/>
              </w:rPr>
            </w:pPr>
            <w:r w:rsidRPr="00E1388B">
              <w:rPr>
                <w:rFonts w:cstheme="minorHAnsi"/>
                <w:sz w:val="24"/>
                <w:szCs w:val="24"/>
              </w:rPr>
              <w:t>Change Resistance</w:t>
            </w:r>
          </w:p>
        </w:tc>
        <w:tc>
          <w:tcPr>
            <w:tcW w:w="2227" w:type="dxa"/>
            <w:vAlign w:val="center"/>
          </w:tcPr>
          <w:p w14:paraId="25594402" w14:textId="77777777" w:rsidR="00E914C4" w:rsidRPr="00E1388B" w:rsidRDefault="00E914C4" w:rsidP="00E1388B">
            <w:pPr>
              <w:rPr>
                <w:rFonts w:cstheme="minorHAnsi"/>
                <w:sz w:val="24"/>
                <w:szCs w:val="24"/>
              </w:rPr>
            </w:pPr>
            <w:r w:rsidRPr="00E1388B">
              <w:rPr>
                <w:rFonts w:cstheme="minorHAnsi"/>
                <w:sz w:val="24"/>
                <w:szCs w:val="24"/>
              </w:rPr>
              <w:t>Stakeholders hesitant to adopt new process/tools.</w:t>
            </w:r>
          </w:p>
        </w:tc>
        <w:tc>
          <w:tcPr>
            <w:tcW w:w="1040" w:type="dxa"/>
            <w:vAlign w:val="center"/>
          </w:tcPr>
          <w:p w14:paraId="6C92BC24" w14:textId="77777777" w:rsidR="00E914C4" w:rsidRPr="00E1388B" w:rsidRDefault="00E914C4" w:rsidP="00E1388B">
            <w:pPr>
              <w:rPr>
                <w:rFonts w:cstheme="minorHAnsi"/>
                <w:sz w:val="24"/>
                <w:szCs w:val="24"/>
              </w:rPr>
            </w:pPr>
            <w:r w:rsidRPr="00E1388B">
              <w:rPr>
                <w:rFonts w:cstheme="minorHAnsi"/>
                <w:sz w:val="24"/>
                <w:szCs w:val="24"/>
              </w:rPr>
              <w:t>Medium</w:t>
            </w:r>
          </w:p>
        </w:tc>
        <w:tc>
          <w:tcPr>
            <w:tcW w:w="1240" w:type="dxa"/>
            <w:vAlign w:val="center"/>
          </w:tcPr>
          <w:p w14:paraId="5448B2DA"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0402461E" w14:textId="77777777" w:rsidR="00E914C4" w:rsidRPr="00E1388B" w:rsidRDefault="00E914C4" w:rsidP="00E1388B">
            <w:pPr>
              <w:rPr>
                <w:rFonts w:cstheme="minorHAnsi"/>
                <w:sz w:val="24"/>
                <w:szCs w:val="24"/>
              </w:rPr>
            </w:pPr>
            <w:r w:rsidRPr="00E1388B">
              <w:rPr>
                <w:rFonts w:cstheme="minorHAnsi"/>
                <w:sz w:val="24"/>
                <w:szCs w:val="24"/>
              </w:rPr>
              <w:t>Communicate benefits clearly and document early buy-in.</w:t>
            </w:r>
          </w:p>
        </w:tc>
      </w:tr>
      <w:tr w:rsidR="00E1388B" w:rsidRPr="00E1388B" w14:paraId="688C3E98" w14:textId="77777777" w:rsidTr="00AA249A">
        <w:tc>
          <w:tcPr>
            <w:tcW w:w="960" w:type="dxa"/>
            <w:vAlign w:val="center"/>
          </w:tcPr>
          <w:p w14:paraId="09B38645" w14:textId="77777777" w:rsidR="00E914C4" w:rsidRPr="00E1388B" w:rsidRDefault="00E914C4" w:rsidP="00E1388B">
            <w:pPr>
              <w:rPr>
                <w:rFonts w:cstheme="minorHAnsi"/>
                <w:sz w:val="24"/>
                <w:szCs w:val="24"/>
              </w:rPr>
            </w:pPr>
            <w:r w:rsidRPr="00E1388B">
              <w:rPr>
                <w:rFonts w:cstheme="minorHAnsi"/>
                <w:sz w:val="24"/>
                <w:szCs w:val="24"/>
              </w:rPr>
              <w:t>BA-R6</w:t>
            </w:r>
          </w:p>
        </w:tc>
        <w:tc>
          <w:tcPr>
            <w:tcW w:w="2735" w:type="dxa"/>
            <w:vAlign w:val="center"/>
          </w:tcPr>
          <w:p w14:paraId="4732AD3A" w14:textId="77777777" w:rsidR="00E914C4" w:rsidRPr="00E1388B" w:rsidRDefault="00E914C4" w:rsidP="00E1388B">
            <w:pPr>
              <w:rPr>
                <w:rFonts w:cstheme="minorHAnsi"/>
                <w:sz w:val="24"/>
                <w:szCs w:val="24"/>
              </w:rPr>
            </w:pPr>
            <w:r w:rsidRPr="00E1388B">
              <w:rPr>
                <w:rFonts w:cstheme="minorHAnsi"/>
                <w:sz w:val="24"/>
                <w:szCs w:val="24"/>
              </w:rPr>
              <w:t>Communication Delays</w:t>
            </w:r>
          </w:p>
        </w:tc>
        <w:tc>
          <w:tcPr>
            <w:tcW w:w="2227" w:type="dxa"/>
            <w:vAlign w:val="center"/>
          </w:tcPr>
          <w:p w14:paraId="7E2C71B1" w14:textId="77777777" w:rsidR="00E914C4" w:rsidRPr="00E1388B" w:rsidRDefault="00E914C4" w:rsidP="00E1388B">
            <w:pPr>
              <w:rPr>
                <w:rFonts w:cstheme="minorHAnsi"/>
                <w:sz w:val="24"/>
                <w:szCs w:val="24"/>
              </w:rPr>
            </w:pPr>
            <w:r w:rsidRPr="00E1388B">
              <w:rPr>
                <w:rFonts w:cstheme="minorHAnsi"/>
                <w:sz w:val="24"/>
                <w:szCs w:val="24"/>
              </w:rPr>
              <w:t>With rural stakeholders (farmers) and SOONY committee.</w:t>
            </w:r>
          </w:p>
        </w:tc>
        <w:tc>
          <w:tcPr>
            <w:tcW w:w="1040" w:type="dxa"/>
            <w:vAlign w:val="center"/>
          </w:tcPr>
          <w:p w14:paraId="0A129B86" w14:textId="77777777" w:rsidR="00E914C4" w:rsidRPr="00E1388B" w:rsidRDefault="00E914C4" w:rsidP="00E1388B">
            <w:pPr>
              <w:rPr>
                <w:rFonts w:cstheme="minorHAnsi"/>
                <w:sz w:val="24"/>
                <w:szCs w:val="24"/>
              </w:rPr>
            </w:pPr>
            <w:r w:rsidRPr="00E1388B">
              <w:rPr>
                <w:rFonts w:cstheme="minorHAnsi"/>
                <w:sz w:val="24"/>
                <w:szCs w:val="24"/>
              </w:rPr>
              <w:t>High</w:t>
            </w:r>
          </w:p>
        </w:tc>
        <w:tc>
          <w:tcPr>
            <w:tcW w:w="1240" w:type="dxa"/>
            <w:vAlign w:val="center"/>
          </w:tcPr>
          <w:p w14:paraId="06E51FDA" w14:textId="77777777" w:rsidR="00E914C4" w:rsidRPr="00E1388B" w:rsidRDefault="00E914C4" w:rsidP="00E1388B">
            <w:pPr>
              <w:rPr>
                <w:rFonts w:cstheme="minorHAnsi"/>
                <w:sz w:val="24"/>
                <w:szCs w:val="24"/>
              </w:rPr>
            </w:pPr>
            <w:r w:rsidRPr="00E1388B">
              <w:rPr>
                <w:rFonts w:cstheme="minorHAnsi"/>
                <w:sz w:val="24"/>
                <w:szCs w:val="24"/>
              </w:rPr>
              <w:t>Medium</w:t>
            </w:r>
          </w:p>
        </w:tc>
        <w:tc>
          <w:tcPr>
            <w:tcW w:w="2396" w:type="dxa"/>
            <w:vAlign w:val="center"/>
          </w:tcPr>
          <w:p w14:paraId="1F039C34" w14:textId="77777777" w:rsidR="00E914C4" w:rsidRPr="00E1388B" w:rsidRDefault="00E914C4" w:rsidP="00E1388B">
            <w:pPr>
              <w:rPr>
                <w:rFonts w:cstheme="minorHAnsi"/>
                <w:sz w:val="24"/>
                <w:szCs w:val="24"/>
              </w:rPr>
            </w:pPr>
            <w:r w:rsidRPr="00E1388B">
              <w:rPr>
                <w:rFonts w:cstheme="minorHAnsi"/>
                <w:sz w:val="24"/>
                <w:szCs w:val="24"/>
              </w:rPr>
              <w:t>Establish structured weekly communication and escalation matrix.</w:t>
            </w:r>
          </w:p>
        </w:tc>
      </w:tr>
    </w:tbl>
    <w:p w14:paraId="674A46E6" w14:textId="77777777" w:rsidR="00E914C4" w:rsidRPr="00E1388B" w:rsidRDefault="00E914C4" w:rsidP="00E1388B">
      <w:pPr>
        <w:spacing w:after="0" w:line="240" w:lineRule="auto"/>
        <w:rPr>
          <w:rFonts w:cstheme="minorHAnsi"/>
          <w:b/>
          <w:bCs/>
          <w:sz w:val="24"/>
          <w:szCs w:val="24"/>
        </w:rPr>
      </w:pPr>
    </w:p>
    <w:p w14:paraId="278EE52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Process / Project Risks (Waterfall-Specific):</w:t>
      </w:r>
    </w:p>
    <w:tbl>
      <w:tblPr>
        <w:tblStyle w:val="TableGrid"/>
        <w:tblW w:w="0" w:type="auto"/>
        <w:tblLayout w:type="fixed"/>
        <w:tblLook w:val="04A0" w:firstRow="1" w:lastRow="0" w:firstColumn="1" w:lastColumn="0" w:noHBand="0" w:noVBand="1"/>
      </w:tblPr>
      <w:tblGrid>
        <w:gridCol w:w="895"/>
        <w:gridCol w:w="2190"/>
        <w:gridCol w:w="2693"/>
        <w:gridCol w:w="933"/>
        <w:gridCol w:w="1477"/>
        <w:gridCol w:w="2494"/>
      </w:tblGrid>
      <w:tr w:rsidR="00E1388B" w:rsidRPr="00E1388B" w14:paraId="4C183CAD" w14:textId="77777777" w:rsidTr="00F04900">
        <w:tc>
          <w:tcPr>
            <w:tcW w:w="895" w:type="dxa"/>
            <w:vAlign w:val="center"/>
          </w:tcPr>
          <w:p w14:paraId="2FFA162F" w14:textId="77777777" w:rsidR="00E914C4" w:rsidRPr="00E1388B" w:rsidRDefault="00E914C4" w:rsidP="00E1388B">
            <w:pPr>
              <w:rPr>
                <w:rFonts w:cstheme="minorHAnsi"/>
                <w:b/>
                <w:bCs/>
                <w:sz w:val="24"/>
                <w:szCs w:val="24"/>
              </w:rPr>
            </w:pPr>
            <w:r w:rsidRPr="00E1388B">
              <w:rPr>
                <w:rFonts w:cstheme="minorHAnsi"/>
                <w:b/>
                <w:bCs/>
                <w:sz w:val="24"/>
                <w:szCs w:val="24"/>
              </w:rPr>
              <w:t>Risk ID</w:t>
            </w:r>
          </w:p>
        </w:tc>
        <w:tc>
          <w:tcPr>
            <w:tcW w:w="2190" w:type="dxa"/>
            <w:vAlign w:val="center"/>
          </w:tcPr>
          <w:p w14:paraId="2831DD12" w14:textId="77777777" w:rsidR="00E914C4" w:rsidRPr="00E1388B" w:rsidRDefault="00E914C4" w:rsidP="00E1388B">
            <w:pPr>
              <w:rPr>
                <w:rFonts w:cstheme="minorHAnsi"/>
                <w:b/>
                <w:bCs/>
                <w:sz w:val="24"/>
                <w:szCs w:val="24"/>
              </w:rPr>
            </w:pPr>
            <w:r w:rsidRPr="00E1388B">
              <w:rPr>
                <w:rFonts w:cstheme="minorHAnsi"/>
                <w:b/>
                <w:bCs/>
                <w:sz w:val="24"/>
                <w:szCs w:val="24"/>
              </w:rPr>
              <w:t>Risk Category</w:t>
            </w:r>
          </w:p>
        </w:tc>
        <w:tc>
          <w:tcPr>
            <w:tcW w:w="2693" w:type="dxa"/>
            <w:vAlign w:val="center"/>
          </w:tcPr>
          <w:p w14:paraId="1BFAC6C5" w14:textId="77777777" w:rsidR="00E914C4" w:rsidRPr="00E1388B" w:rsidRDefault="00E914C4" w:rsidP="00E1388B">
            <w:pPr>
              <w:rPr>
                <w:rFonts w:cstheme="minorHAnsi"/>
                <w:b/>
                <w:bCs/>
                <w:sz w:val="24"/>
                <w:szCs w:val="24"/>
              </w:rPr>
            </w:pPr>
            <w:r w:rsidRPr="00E1388B">
              <w:rPr>
                <w:rFonts w:cstheme="minorHAnsi"/>
                <w:b/>
                <w:bCs/>
                <w:sz w:val="24"/>
                <w:szCs w:val="24"/>
              </w:rPr>
              <w:t>Risk Description</w:t>
            </w:r>
          </w:p>
        </w:tc>
        <w:tc>
          <w:tcPr>
            <w:tcW w:w="933" w:type="dxa"/>
            <w:vAlign w:val="center"/>
          </w:tcPr>
          <w:p w14:paraId="7EA83520" w14:textId="77777777" w:rsidR="00E914C4" w:rsidRPr="00E1388B" w:rsidRDefault="00E914C4" w:rsidP="00E1388B">
            <w:pPr>
              <w:rPr>
                <w:rFonts w:cstheme="minorHAnsi"/>
                <w:b/>
                <w:bCs/>
                <w:sz w:val="24"/>
                <w:szCs w:val="24"/>
              </w:rPr>
            </w:pPr>
            <w:r w:rsidRPr="00E1388B">
              <w:rPr>
                <w:rFonts w:cstheme="minorHAnsi"/>
                <w:b/>
                <w:bCs/>
                <w:sz w:val="24"/>
                <w:szCs w:val="24"/>
              </w:rPr>
              <w:t>Impact</w:t>
            </w:r>
          </w:p>
        </w:tc>
        <w:tc>
          <w:tcPr>
            <w:tcW w:w="1477" w:type="dxa"/>
            <w:vAlign w:val="center"/>
          </w:tcPr>
          <w:p w14:paraId="160B0A5C" w14:textId="77777777" w:rsidR="00E914C4" w:rsidRPr="00E1388B" w:rsidRDefault="00E914C4" w:rsidP="00E1388B">
            <w:pPr>
              <w:rPr>
                <w:rFonts w:cstheme="minorHAnsi"/>
                <w:b/>
                <w:bCs/>
                <w:sz w:val="24"/>
                <w:szCs w:val="24"/>
              </w:rPr>
            </w:pPr>
            <w:r w:rsidRPr="00E1388B">
              <w:rPr>
                <w:rFonts w:cstheme="minorHAnsi"/>
                <w:b/>
                <w:bCs/>
                <w:sz w:val="24"/>
                <w:szCs w:val="24"/>
              </w:rPr>
              <w:t>Likelihood</w:t>
            </w:r>
          </w:p>
        </w:tc>
        <w:tc>
          <w:tcPr>
            <w:tcW w:w="2494" w:type="dxa"/>
            <w:vAlign w:val="center"/>
          </w:tcPr>
          <w:p w14:paraId="4099171B" w14:textId="77777777" w:rsidR="00E914C4" w:rsidRPr="00E1388B" w:rsidRDefault="00E914C4" w:rsidP="00E1388B">
            <w:pPr>
              <w:rPr>
                <w:rFonts w:cstheme="minorHAnsi"/>
                <w:b/>
                <w:bCs/>
                <w:sz w:val="24"/>
                <w:szCs w:val="24"/>
              </w:rPr>
            </w:pPr>
            <w:r w:rsidRPr="00E1388B">
              <w:rPr>
                <w:rFonts w:cstheme="minorHAnsi"/>
                <w:b/>
                <w:bCs/>
                <w:sz w:val="24"/>
                <w:szCs w:val="24"/>
              </w:rPr>
              <w:t>Mitigation Strategy</w:t>
            </w:r>
          </w:p>
        </w:tc>
      </w:tr>
      <w:tr w:rsidR="00E1388B" w:rsidRPr="00E1388B" w14:paraId="72A1E819" w14:textId="77777777" w:rsidTr="00F04900">
        <w:tc>
          <w:tcPr>
            <w:tcW w:w="895" w:type="dxa"/>
            <w:vAlign w:val="center"/>
          </w:tcPr>
          <w:p w14:paraId="58DC98D4" w14:textId="77777777" w:rsidR="00E914C4" w:rsidRPr="00E1388B" w:rsidRDefault="00E914C4" w:rsidP="00E1388B">
            <w:pPr>
              <w:rPr>
                <w:rFonts w:cstheme="minorHAnsi"/>
                <w:sz w:val="24"/>
                <w:szCs w:val="24"/>
              </w:rPr>
            </w:pPr>
            <w:r w:rsidRPr="00E1388B">
              <w:rPr>
                <w:rFonts w:cstheme="minorHAnsi"/>
                <w:sz w:val="24"/>
                <w:szCs w:val="24"/>
              </w:rPr>
              <w:t>PR-R1</w:t>
            </w:r>
          </w:p>
        </w:tc>
        <w:tc>
          <w:tcPr>
            <w:tcW w:w="2190" w:type="dxa"/>
            <w:vAlign w:val="center"/>
          </w:tcPr>
          <w:p w14:paraId="21DFF102" w14:textId="77777777" w:rsidR="00E914C4" w:rsidRPr="00E1388B" w:rsidRDefault="00E914C4" w:rsidP="00E1388B">
            <w:pPr>
              <w:rPr>
                <w:rFonts w:cstheme="minorHAnsi"/>
                <w:sz w:val="24"/>
                <w:szCs w:val="24"/>
              </w:rPr>
            </w:pPr>
            <w:r w:rsidRPr="00E1388B">
              <w:rPr>
                <w:rFonts w:cstheme="minorHAnsi"/>
                <w:sz w:val="24"/>
                <w:szCs w:val="24"/>
              </w:rPr>
              <w:t>Requirements Freeze Issues</w:t>
            </w:r>
          </w:p>
        </w:tc>
        <w:tc>
          <w:tcPr>
            <w:tcW w:w="2693" w:type="dxa"/>
            <w:vAlign w:val="center"/>
          </w:tcPr>
          <w:p w14:paraId="272D9419" w14:textId="77777777" w:rsidR="00E914C4" w:rsidRPr="00E1388B" w:rsidRDefault="00E914C4" w:rsidP="00E1388B">
            <w:pPr>
              <w:rPr>
                <w:rFonts w:cstheme="minorHAnsi"/>
                <w:sz w:val="24"/>
                <w:szCs w:val="24"/>
              </w:rPr>
            </w:pPr>
            <w:r w:rsidRPr="00E1388B">
              <w:rPr>
                <w:rFonts w:cstheme="minorHAnsi"/>
                <w:sz w:val="24"/>
                <w:szCs w:val="24"/>
              </w:rPr>
              <w:t>Requirements cannot be changed mid-phase in Waterfall, but new needs may emerge.</w:t>
            </w:r>
          </w:p>
        </w:tc>
        <w:tc>
          <w:tcPr>
            <w:tcW w:w="933" w:type="dxa"/>
            <w:vAlign w:val="center"/>
          </w:tcPr>
          <w:p w14:paraId="1A9749AB"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38F1DCA5"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31AA7045" w14:textId="77777777" w:rsidR="00E914C4" w:rsidRPr="00E1388B" w:rsidRDefault="00E914C4" w:rsidP="00E1388B">
            <w:pPr>
              <w:rPr>
                <w:rFonts w:cstheme="minorHAnsi"/>
                <w:sz w:val="24"/>
                <w:szCs w:val="24"/>
              </w:rPr>
            </w:pPr>
            <w:r w:rsidRPr="00E1388B">
              <w:rPr>
                <w:rFonts w:cstheme="minorHAnsi"/>
                <w:sz w:val="24"/>
                <w:szCs w:val="24"/>
              </w:rPr>
              <w:t>Lock scope after validation; handle changes via formal CR process.</w:t>
            </w:r>
          </w:p>
        </w:tc>
      </w:tr>
      <w:tr w:rsidR="00E1388B" w:rsidRPr="00E1388B" w14:paraId="084CADE0" w14:textId="77777777" w:rsidTr="00F04900">
        <w:tc>
          <w:tcPr>
            <w:tcW w:w="895" w:type="dxa"/>
            <w:vAlign w:val="center"/>
          </w:tcPr>
          <w:p w14:paraId="4851E98A" w14:textId="77777777" w:rsidR="00E914C4" w:rsidRPr="00E1388B" w:rsidRDefault="00E914C4" w:rsidP="00E1388B">
            <w:pPr>
              <w:rPr>
                <w:rFonts w:cstheme="minorHAnsi"/>
                <w:sz w:val="24"/>
                <w:szCs w:val="24"/>
              </w:rPr>
            </w:pPr>
            <w:r w:rsidRPr="00E1388B">
              <w:rPr>
                <w:rFonts w:cstheme="minorHAnsi"/>
                <w:sz w:val="24"/>
                <w:szCs w:val="24"/>
              </w:rPr>
              <w:t>PR-R2</w:t>
            </w:r>
          </w:p>
        </w:tc>
        <w:tc>
          <w:tcPr>
            <w:tcW w:w="2190" w:type="dxa"/>
            <w:vAlign w:val="center"/>
          </w:tcPr>
          <w:p w14:paraId="097920B0" w14:textId="77777777" w:rsidR="00E914C4" w:rsidRPr="00E1388B" w:rsidRDefault="00E914C4" w:rsidP="00E1388B">
            <w:pPr>
              <w:rPr>
                <w:rFonts w:cstheme="minorHAnsi"/>
                <w:sz w:val="24"/>
                <w:szCs w:val="24"/>
              </w:rPr>
            </w:pPr>
            <w:r w:rsidRPr="00E1388B">
              <w:rPr>
                <w:rFonts w:cstheme="minorHAnsi"/>
                <w:sz w:val="24"/>
                <w:szCs w:val="24"/>
              </w:rPr>
              <w:t>Delayed Approvals</w:t>
            </w:r>
          </w:p>
        </w:tc>
        <w:tc>
          <w:tcPr>
            <w:tcW w:w="2693" w:type="dxa"/>
            <w:vAlign w:val="center"/>
          </w:tcPr>
          <w:p w14:paraId="06E7B358" w14:textId="77777777" w:rsidR="00E914C4" w:rsidRPr="00E1388B" w:rsidRDefault="00E914C4" w:rsidP="00E1388B">
            <w:pPr>
              <w:rPr>
                <w:rFonts w:cstheme="minorHAnsi"/>
                <w:sz w:val="24"/>
                <w:szCs w:val="24"/>
              </w:rPr>
            </w:pPr>
            <w:r w:rsidRPr="00E1388B">
              <w:rPr>
                <w:rFonts w:cstheme="minorHAnsi"/>
                <w:sz w:val="24"/>
                <w:szCs w:val="24"/>
              </w:rPr>
              <w:t>If any approval (design, UAT, budget) is delayed, entire phase is blocked.</w:t>
            </w:r>
          </w:p>
        </w:tc>
        <w:tc>
          <w:tcPr>
            <w:tcW w:w="933" w:type="dxa"/>
            <w:vAlign w:val="center"/>
          </w:tcPr>
          <w:p w14:paraId="01D7DB50"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51054336"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51F03C78" w14:textId="77777777" w:rsidR="00E914C4" w:rsidRPr="00E1388B" w:rsidRDefault="00E914C4" w:rsidP="00E1388B">
            <w:pPr>
              <w:rPr>
                <w:rFonts w:cstheme="minorHAnsi"/>
                <w:sz w:val="24"/>
                <w:szCs w:val="24"/>
              </w:rPr>
            </w:pPr>
            <w:r w:rsidRPr="00E1388B">
              <w:rPr>
                <w:rFonts w:cstheme="minorHAnsi"/>
                <w:sz w:val="24"/>
                <w:szCs w:val="24"/>
              </w:rPr>
              <w:t>Pre-define approval timelines and responsibilities.</w:t>
            </w:r>
          </w:p>
        </w:tc>
      </w:tr>
      <w:tr w:rsidR="00E1388B" w:rsidRPr="00E1388B" w14:paraId="4A1A19D1" w14:textId="77777777" w:rsidTr="00F04900">
        <w:tc>
          <w:tcPr>
            <w:tcW w:w="895" w:type="dxa"/>
            <w:vAlign w:val="center"/>
          </w:tcPr>
          <w:p w14:paraId="00B71B88" w14:textId="77777777" w:rsidR="00E914C4" w:rsidRPr="00E1388B" w:rsidRDefault="00E914C4" w:rsidP="00E1388B">
            <w:pPr>
              <w:rPr>
                <w:rFonts w:cstheme="minorHAnsi"/>
                <w:sz w:val="24"/>
                <w:szCs w:val="24"/>
              </w:rPr>
            </w:pPr>
            <w:r w:rsidRPr="00E1388B">
              <w:rPr>
                <w:rFonts w:cstheme="minorHAnsi"/>
                <w:sz w:val="24"/>
                <w:szCs w:val="24"/>
              </w:rPr>
              <w:t>PR-R3</w:t>
            </w:r>
          </w:p>
        </w:tc>
        <w:tc>
          <w:tcPr>
            <w:tcW w:w="2190" w:type="dxa"/>
            <w:vAlign w:val="center"/>
          </w:tcPr>
          <w:p w14:paraId="0BA7E9E1" w14:textId="77777777" w:rsidR="00E914C4" w:rsidRPr="00E1388B" w:rsidRDefault="00E914C4" w:rsidP="00E1388B">
            <w:pPr>
              <w:rPr>
                <w:rFonts w:cstheme="minorHAnsi"/>
                <w:sz w:val="24"/>
                <w:szCs w:val="24"/>
              </w:rPr>
            </w:pPr>
            <w:r w:rsidRPr="00E1388B">
              <w:rPr>
                <w:rFonts w:cstheme="minorHAnsi"/>
                <w:sz w:val="24"/>
                <w:szCs w:val="24"/>
              </w:rPr>
              <w:t>Dependency on Internet Infrastructure</w:t>
            </w:r>
          </w:p>
        </w:tc>
        <w:tc>
          <w:tcPr>
            <w:tcW w:w="2693" w:type="dxa"/>
            <w:vAlign w:val="center"/>
          </w:tcPr>
          <w:p w14:paraId="43C41C6E" w14:textId="77777777" w:rsidR="00E914C4" w:rsidRPr="00E1388B" w:rsidRDefault="00E914C4" w:rsidP="00E1388B">
            <w:pPr>
              <w:rPr>
                <w:rFonts w:cstheme="minorHAnsi"/>
                <w:sz w:val="24"/>
                <w:szCs w:val="24"/>
              </w:rPr>
            </w:pPr>
            <w:r w:rsidRPr="00E1388B">
              <w:rPr>
                <w:rFonts w:cstheme="minorHAnsi"/>
                <w:sz w:val="24"/>
                <w:szCs w:val="24"/>
              </w:rPr>
              <w:t>Remote farmers may lack consistent access to use the application.</w:t>
            </w:r>
          </w:p>
        </w:tc>
        <w:tc>
          <w:tcPr>
            <w:tcW w:w="933" w:type="dxa"/>
            <w:vAlign w:val="center"/>
          </w:tcPr>
          <w:p w14:paraId="55837613"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2F558B6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7FD283E0" w14:textId="77777777" w:rsidR="00E914C4" w:rsidRPr="00E1388B" w:rsidRDefault="00E914C4" w:rsidP="00E1388B">
            <w:pPr>
              <w:rPr>
                <w:rFonts w:cstheme="minorHAnsi"/>
                <w:sz w:val="24"/>
                <w:szCs w:val="24"/>
              </w:rPr>
            </w:pPr>
            <w:r w:rsidRPr="00E1388B">
              <w:rPr>
                <w:rFonts w:cstheme="minorHAnsi"/>
                <w:sz w:val="24"/>
                <w:szCs w:val="24"/>
              </w:rPr>
              <w:t>Design offline-friendly UI or SMS-based fallback options.</w:t>
            </w:r>
          </w:p>
        </w:tc>
      </w:tr>
      <w:tr w:rsidR="00E1388B" w:rsidRPr="00E1388B" w14:paraId="31B49C01" w14:textId="77777777" w:rsidTr="00F04900">
        <w:tc>
          <w:tcPr>
            <w:tcW w:w="895" w:type="dxa"/>
            <w:vAlign w:val="center"/>
          </w:tcPr>
          <w:p w14:paraId="665D4110" w14:textId="77777777" w:rsidR="00E914C4" w:rsidRPr="00E1388B" w:rsidRDefault="00E914C4" w:rsidP="00E1388B">
            <w:pPr>
              <w:rPr>
                <w:rFonts w:cstheme="minorHAnsi"/>
                <w:sz w:val="24"/>
                <w:szCs w:val="24"/>
              </w:rPr>
            </w:pPr>
            <w:r w:rsidRPr="00E1388B">
              <w:rPr>
                <w:rFonts w:cstheme="minorHAnsi"/>
                <w:sz w:val="24"/>
                <w:szCs w:val="24"/>
              </w:rPr>
              <w:t>PR-R4</w:t>
            </w:r>
          </w:p>
        </w:tc>
        <w:tc>
          <w:tcPr>
            <w:tcW w:w="2190" w:type="dxa"/>
            <w:vAlign w:val="center"/>
          </w:tcPr>
          <w:p w14:paraId="2295F05C" w14:textId="77777777" w:rsidR="00E914C4" w:rsidRPr="00E1388B" w:rsidRDefault="00E914C4" w:rsidP="00E1388B">
            <w:pPr>
              <w:rPr>
                <w:rFonts w:cstheme="minorHAnsi"/>
                <w:sz w:val="24"/>
                <w:szCs w:val="24"/>
              </w:rPr>
            </w:pPr>
            <w:r w:rsidRPr="00E1388B">
              <w:rPr>
                <w:rFonts w:cstheme="minorHAnsi"/>
                <w:sz w:val="24"/>
                <w:szCs w:val="24"/>
              </w:rPr>
              <w:t>Usability Failures</w:t>
            </w:r>
          </w:p>
        </w:tc>
        <w:tc>
          <w:tcPr>
            <w:tcW w:w="2693" w:type="dxa"/>
            <w:vAlign w:val="center"/>
          </w:tcPr>
          <w:p w14:paraId="6D32C253" w14:textId="77777777" w:rsidR="00E914C4" w:rsidRPr="00E1388B" w:rsidRDefault="00E914C4" w:rsidP="00E1388B">
            <w:pPr>
              <w:rPr>
                <w:rFonts w:cstheme="minorHAnsi"/>
                <w:sz w:val="24"/>
                <w:szCs w:val="24"/>
              </w:rPr>
            </w:pPr>
            <w:r w:rsidRPr="00E1388B">
              <w:rPr>
                <w:rFonts w:cstheme="minorHAnsi"/>
                <w:sz w:val="24"/>
                <w:szCs w:val="24"/>
              </w:rPr>
              <w:t>Poorly designed UI/UX may make the app unusable for semi-literate users.</w:t>
            </w:r>
          </w:p>
        </w:tc>
        <w:tc>
          <w:tcPr>
            <w:tcW w:w="933" w:type="dxa"/>
            <w:vAlign w:val="center"/>
          </w:tcPr>
          <w:p w14:paraId="4F55E03D"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2C886831"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0811E616" w14:textId="77777777" w:rsidR="00E914C4" w:rsidRPr="00E1388B" w:rsidRDefault="00E914C4" w:rsidP="00E1388B">
            <w:pPr>
              <w:rPr>
                <w:rFonts w:cstheme="minorHAnsi"/>
                <w:sz w:val="24"/>
                <w:szCs w:val="24"/>
              </w:rPr>
            </w:pPr>
            <w:r w:rsidRPr="00E1388B">
              <w:rPr>
                <w:rFonts w:cstheme="minorHAnsi"/>
                <w:sz w:val="24"/>
                <w:szCs w:val="24"/>
              </w:rPr>
              <w:t>Engage local language UI/UX designers and test with sample users.</w:t>
            </w:r>
          </w:p>
        </w:tc>
      </w:tr>
      <w:tr w:rsidR="00E1388B" w:rsidRPr="00E1388B" w14:paraId="01E9B2B4" w14:textId="77777777" w:rsidTr="00F04900">
        <w:tc>
          <w:tcPr>
            <w:tcW w:w="895" w:type="dxa"/>
            <w:vAlign w:val="center"/>
          </w:tcPr>
          <w:p w14:paraId="78D1AD2C" w14:textId="77777777" w:rsidR="00E914C4" w:rsidRPr="00E1388B" w:rsidRDefault="00E914C4" w:rsidP="00E1388B">
            <w:pPr>
              <w:rPr>
                <w:rFonts w:cstheme="minorHAnsi"/>
                <w:sz w:val="24"/>
                <w:szCs w:val="24"/>
              </w:rPr>
            </w:pPr>
            <w:r w:rsidRPr="00E1388B">
              <w:rPr>
                <w:rFonts w:cstheme="minorHAnsi"/>
                <w:sz w:val="24"/>
                <w:szCs w:val="24"/>
              </w:rPr>
              <w:t>PR-R5</w:t>
            </w:r>
          </w:p>
        </w:tc>
        <w:tc>
          <w:tcPr>
            <w:tcW w:w="2190" w:type="dxa"/>
            <w:vAlign w:val="center"/>
          </w:tcPr>
          <w:p w14:paraId="1EED76E2" w14:textId="77777777" w:rsidR="00E914C4" w:rsidRPr="00E1388B" w:rsidRDefault="00E914C4" w:rsidP="00E1388B">
            <w:pPr>
              <w:rPr>
                <w:rFonts w:cstheme="minorHAnsi"/>
                <w:sz w:val="24"/>
                <w:szCs w:val="24"/>
              </w:rPr>
            </w:pPr>
            <w:r w:rsidRPr="00E1388B">
              <w:rPr>
                <w:rFonts w:cstheme="minorHAnsi"/>
                <w:sz w:val="24"/>
                <w:szCs w:val="24"/>
              </w:rPr>
              <w:t>Training Gaps</w:t>
            </w:r>
          </w:p>
        </w:tc>
        <w:tc>
          <w:tcPr>
            <w:tcW w:w="2693" w:type="dxa"/>
            <w:vAlign w:val="center"/>
          </w:tcPr>
          <w:p w14:paraId="16F6865C" w14:textId="77777777" w:rsidR="00E914C4" w:rsidRPr="00E1388B" w:rsidRDefault="00E914C4" w:rsidP="00E1388B">
            <w:pPr>
              <w:rPr>
                <w:rFonts w:cstheme="minorHAnsi"/>
                <w:sz w:val="24"/>
                <w:szCs w:val="24"/>
              </w:rPr>
            </w:pPr>
            <w:r w:rsidRPr="00E1388B">
              <w:rPr>
                <w:rFonts w:cstheme="minorHAnsi"/>
                <w:sz w:val="24"/>
                <w:szCs w:val="24"/>
              </w:rPr>
              <w:t>Farmers and support staff may not understand how to use the system.</w:t>
            </w:r>
          </w:p>
        </w:tc>
        <w:tc>
          <w:tcPr>
            <w:tcW w:w="933" w:type="dxa"/>
            <w:vAlign w:val="center"/>
          </w:tcPr>
          <w:p w14:paraId="0A8D2B20"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64BC2AD6" w14:textId="77777777" w:rsidR="00E914C4" w:rsidRPr="00E1388B" w:rsidRDefault="00E914C4" w:rsidP="00E1388B">
            <w:pPr>
              <w:rPr>
                <w:rFonts w:cstheme="minorHAnsi"/>
                <w:sz w:val="24"/>
                <w:szCs w:val="24"/>
              </w:rPr>
            </w:pPr>
            <w:r w:rsidRPr="00E1388B">
              <w:rPr>
                <w:rFonts w:cstheme="minorHAnsi"/>
                <w:sz w:val="24"/>
                <w:szCs w:val="24"/>
              </w:rPr>
              <w:t>High</w:t>
            </w:r>
          </w:p>
        </w:tc>
        <w:tc>
          <w:tcPr>
            <w:tcW w:w="2494" w:type="dxa"/>
            <w:vAlign w:val="center"/>
          </w:tcPr>
          <w:p w14:paraId="21C44722" w14:textId="77777777" w:rsidR="00E914C4" w:rsidRPr="00E1388B" w:rsidRDefault="00E914C4" w:rsidP="00E1388B">
            <w:pPr>
              <w:rPr>
                <w:rFonts w:cstheme="minorHAnsi"/>
                <w:sz w:val="24"/>
                <w:szCs w:val="24"/>
              </w:rPr>
            </w:pPr>
            <w:r w:rsidRPr="00E1388B">
              <w:rPr>
                <w:rFonts w:cstheme="minorHAnsi"/>
                <w:sz w:val="24"/>
                <w:szCs w:val="24"/>
              </w:rPr>
              <w:t>Prepare visual guides, videos, and conduct training workshops.</w:t>
            </w:r>
          </w:p>
        </w:tc>
      </w:tr>
      <w:tr w:rsidR="00E1388B" w:rsidRPr="00E1388B" w14:paraId="7B51666A" w14:textId="77777777" w:rsidTr="00F04900">
        <w:tc>
          <w:tcPr>
            <w:tcW w:w="895" w:type="dxa"/>
            <w:vAlign w:val="center"/>
          </w:tcPr>
          <w:p w14:paraId="7D796493" w14:textId="77777777" w:rsidR="00E914C4" w:rsidRPr="00E1388B" w:rsidRDefault="00E914C4" w:rsidP="00E1388B">
            <w:pPr>
              <w:rPr>
                <w:rFonts w:cstheme="minorHAnsi"/>
                <w:sz w:val="24"/>
                <w:szCs w:val="24"/>
              </w:rPr>
            </w:pPr>
            <w:r w:rsidRPr="00E1388B">
              <w:rPr>
                <w:rFonts w:cstheme="minorHAnsi"/>
                <w:sz w:val="24"/>
                <w:szCs w:val="24"/>
              </w:rPr>
              <w:t>PR-R6</w:t>
            </w:r>
          </w:p>
        </w:tc>
        <w:tc>
          <w:tcPr>
            <w:tcW w:w="2190" w:type="dxa"/>
            <w:vAlign w:val="center"/>
          </w:tcPr>
          <w:p w14:paraId="35145CA8" w14:textId="77777777" w:rsidR="00E914C4" w:rsidRPr="00E1388B" w:rsidRDefault="00E914C4" w:rsidP="00E1388B">
            <w:pPr>
              <w:rPr>
                <w:rFonts w:cstheme="minorHAnsi"/>
                <w:sz w:val="24"/>
                <w:szCs w:val="24"/>
              </w:rPr>
            </w:pPr>
            <w:r w:rsidRPr="00E1388B">
              <w:rPr>
                <w:rFonts w:cstheme="minorHAnsi"/>
                <w:sz w:val="24"/>
                <w:szCs w:val="24"/>
              </w:rPr>
              <w:t>Third-party Logistics</w:t>
            </w:r>
          </w:p>
        </w:tc>
        <w:tc>
          <w:tcPr>
            <w:tcW w:w="2693" w:type="dxa"/>
            <w:vAlign w:val="center"/>
          </w:tcPr>
          <w:p w14:paraId="6933702C" w14:textId="77777777" w:rsidR="00E914C4" w:rsidRPr="00E1388B" w:rsidRDefault="00E914C4" w:rsidP="00E1388B">
            <w:pPr>
              <w:rPr>
                <w:rFonts w:cstheme="minorHAnsi"/>
                <w:sz w:val="24"/>
                <w:szCs w:val="24"/>
              </w:rPr>
            </w:pPr>
            <w:r w:rsidRPr="00E1388B">
              <w:rPr>
                <w:rFonts w:cstheme="minorHAnsi"/>
                <w:sz w:val="24"/>
                <w:szCs w:val="24"/>
              </w:rPr>
              <w:t>Delivery to rural areas may not be reliable or consistent.</w:t>
            </w:r>
          </w:p>
        </w:tc>
        <w:tc>
          <w:tcPr>
            <w:tcW w:w="933" w:type="dxa"/>
            <w:vAlign w:val="center"/>
          </w:tcPr>
          <w:p w14:paraId="75632B56"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78827CE6"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40FE6ABB" w14:textId="77777777" w:rsidR="00E914C4" w:rsidRPr="00E1388B" w:rsidRDefault="00E914C4" w:rsidP="00E1388B">
            <w:pPr>
              <w:rPr>
                <w:rFonts w:cstheme="minorHAnsi"/>
                <w:sz w:val="24"/>
                <w:szCs w:val="24"/>
              </w:rPr>
            </w:pPr>
            <w:r w:rsidRPr="00E1388B">
              <w:rPr>
                <w:rFonts w:cstheme="minorHAnsi"/>
                <w:sz w:val="24"/>
                <w:szCs w:val="24"/>
              </w:rPr>
              <w:t>Partner with local delivery agents and cooperatives.</w:t>
            </w:r>
          </w:p>
        </w:tc>
      </w:tr>
      <w:tr w:rsidR="00E1388B" w:rsidRPr="00E1388B" w14:paraId="3EC2D92E" w14:textId="77777777" w:rsidTr="00F04900">
        <w:tc>
          <w:tcPr>
            <w:tcW w:w="895" w:type="dxa"/>
            <w:vAlign w:val="center"/>
          </w:tcPr>
          <w:p w14:paraId="7CD2F294" w14:textId="77777777" w:rsidR="00E914C4" w:rsidRPr="00E1388B" w:rsidRDefault="00E914C4" w:rsidP="00E1388B">
            <w:pPr>
              <w:rPr>
                <w:rFonts w:cstheme="minorHAnsi"/>
                <w:sz w:val="24"/>
                <w:szCs w:val="24"/>
              </w:rPr>
            </w:pPr>
            <w:r w:rsidRPr="00E1388B">
              <w:rPr>
                <w:rFonts w:cstheme="minorHAnsi"/>
                <w:sz w:val="24"/>
                <w:szCs w:val="24"/>
              </w:rPr>
              <w:t>PR-R7</w:t>
            </w:r>
          </w:p>
        </w:tc>
        <w:tc>
          <w:tcPr>
            <w:tcW w:w="2190" w:type="dxa"/>
            <w:vAlign w:val="center"/>
          </w:tcPr>
          <w:p w14:paraId="43B1248E" w14:textId="77777777" w:rsidR="00E914C4" w:rsidRPr="00E1388B" w:rsidRDefault="00E914C4" w:rsidP="00E1388B">
            <w:pPr>
              <w:rPr>
                <w:rFonts w:cstheme="minorHAnsi"/>
                <w:sz w:val="24"/>
                <w:szCs w:val="24"/>
              </w:rPr>
            </w:pPr>
            <w:r w:rsidRPr="00E1388B">
              <w:rPr>
                <w:rFonts w:cstheme="minorHAnsi"/>
                <w:sz w:val="24"/>
                <w:szCs w:val="24"/>
              </w:rPr>
              <w:t>Testing Delays</w:t>
            </w:r>
          </w:p>
        </w:tc>
        <w:tc>
          <w:tcPr>
            <w:tcW w:w="2693" w:type="dxa"/>
            <w:vAlign w:val="center"/>
          </w:tcPr>
          <w:p w14:paraId="7DD4411C" w14:textId="77777777" w:rsidR="00E914C4" w:rsidRPr="00E1388B" w:rsidRDefault="00E914C4" w:rsidP="00E1388B">
            <w:pPr>
              <w:rPr>
                <w:rFonts w:cstheme="minorHAnsi"/>
                <w:sz w:val="24"/>
                <w:szCs w:val="24"/>
              </w:rPr>
            </w:pPr>
            <w:r w:rsidRPr="00E1388B">
              <w:rPr>
                <w:rFonts w:cstheme="minorHAnsi"/>
                <w:sz w:val="24"/>
                <w:szCs w:val="24"/>
              </w:rPr>
              <w:t>Waterfall testing phase is late-stage; all bugs found here delay deployment.</w:t>
            </w:r>
          </w:p>
        </w:tc>
        <w:tc>
          <w:tcPr>
            <w:tcW w:w="933" w:type="dxa"/>
            <w:vAlign w:val="center"/>
          </w:tcPr>
          <w:p w14:paraId="52D2D418" w14:textId="77777777" w:rsidR="00E914C4" w:rsidRPr="00E1388B" w:rsidRDefault="00E914C4" w:rsidP="00E1388B">
            <w:pPr>
              <w:rPr>
                <w:rFonts w:cstheme="minorHAnsi"/>
                <w:sz w:val="24"/>
                <w:szCs w:val="24"/>
              </w:rPr>
            </w:pPr>
            <w:r w:rsidRPr="00E1388B">
              <w:rPr>
                <w:rFonts w:cstheme="minorHAnsi"/>
                <w:sz w:val="24"/>
                <w:szCs w:val="24"/>
              </w:rPr>
              <w:t>High</w:t>
            </w:r>
          </w:p>
        </w:tc>
        <w:tc>
          <w:tcPr>
            <w:tcW w:w="1477" w:type="dxa"/>
            <w:vAlign w:val="center"/>
          </w:tcPr>
          <w:p w14:paraId="7D1F7F8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3C6D0E1A" w14:textId="77777777" w:rsidR="00E914C4" w:rsidRPr="00E1388B" w:rsidRDefault="00E914C4" w:rsidP="00E1388B">
            <w:pPr>
              <w:rPr>
                <w:rFonts w:cstheme="minorHAnsi"/>
                <w:sz w:val="24"/>
                <w:szCs w:val="24"/>
              </w:rPr>
            </w:pPr>
            <w:r w:rsidRPr="00E1388B">
              <w:rPr>
                <w:rFonts w:cstheme="minorHAnsi"/>
                <w:sz w:val="24"/>
                <w:szCs w:val="24"/>
              </w:rPr>
              <w:t>Strengthen test case coverage and schedule UAT dry runs.</w:t>
            </w:r>
          </w:p>
        </w:tc>
      </w:tr>
      <w:tr w:rsidR="00E1388B" w:rsidRPr="00E1388B" w14:paraId="346C5366" w14:textId="77777777" w:rsidTr="00F04900">
        <w:tc>
          <w:tcPr>
            <w:tcW w:w="895" w:type="dxa"/>
            <w:vAlign w:val="center"/>
          </w:tcPr>
          <w:p w14:paraId="54129C77" w14:textId="77777777" w:rsidR="00E914C4" w:rsidRPr="00E1388B" w:rsidRDefault="00E914C4" w:rsidP="00E1388B">
            <w:pPr>
              <w:rPr>
                <w:rFonts w:cstheme="minorHAnsi"/>
                <w:sz w:val="24"/>
                <w:szCs w:val="24"/>
              </w:rPr>
            </w:pPr>
            <w:r w:rsidRPr="00E1388B">
              <w:rPr>
                <w:rFonts w:cstheme="minorHAnsi"/>
                <w:sz w:val="24"/>
                <w:szCs w:val="24"/>
              </w:rPr>
              <w:t>PR-R8</w:t>
            </w:r>
          </w:p>
        </w:tc>
        <w:tc>
          <w:tcPr>
            <w:tcW w:w="2190" w:type="dxa"/>
            <w:vAlign w:val="center"/>
          </w:tcPr>
          <w:p w14:paraId="69096A81" w14:textId="77777777" w:rsidR="00E914C4" w:rsidRPr="00E1388B" w:rsidRDefault="00E914C4" w:rsidP="00E1388B">
            <w:pPr>
              <w:rPr>
                <w:rFonts w:cstheme="minorHAnsi"/>
                <w:sz w:val="24"/>
                <w:szCs w:val="24"/>
              </w:rPr>
            </w:pPr>
            <w:r w:rsidRPr="00E1388B">
              <w:rPr>
                <w:rFonts w:cstheme="minorHAnsi"/>
                <w:sz w:val="24"/>
                <w:szCs w:val="24"/>
              </w:rPr>
              <w:t>Team Turnover</w:t>
            </w:r>
          </w:p>
        </w:tc>
        <w:tc>
          <w:tcPr>
            <w:tcW w:w="2693" w:type="dxa"/>
            <w:vAlign w:val="center"/>
          </w:tcPr>
          <w:p w14:paraId="2947B892" w14:textId="77777777" w:rsidR="00E914C4" w:rsidRPr="00E1388B" w:rsidRDefault="00E914C4" w:rsidP="00E1388B">
            <w:pPr>
              <w:rPr>
                <w:rFonts w:cstheme="minorHAnsi"/>
                <w:sz w:val="24"/>
                <w:szCs w:val="24"/>
              </w:rPr>
            </w:pPr>
            <w:r w:rsidRPr="00E1388B">
              <w:rPr>
                <w:rFonts w:cstheme="minorHAnsi"/>
                <w:sz w:val="24"/>
                <w:szCs w:val="24"/>
              </w:rPr>
              <w:t>Long timeline (18 months) may lead to staff attrition.</w:t>
            </w:r>
          </w:p>
        </w:tc>
        <w:tc>
          <w:tcPr>
            <w:tcW w:w="933" w:type="dxa"/>
            <w:vAlign w:val="center"/>
          </w:tcPr>
          <w:p w14:paraId="3F808D7C"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41C09CB9"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15493469" w14:textId="77777777" w:rsidR="00E914C4" w:rsidRPr="00E1388B" w:rsidRDefault="00E914C4" w:rsidP="00E1388B">
            <w:pPr>
              <w:rPr>
                <w:rFonts w:cstheme="minorHAnsi"/>
                <w:sz w:val="24"/>
                <w:szCs w:val="24"/>
              </w:rPr>
            </w:pPr>
            <w:r w:rsidRPr="00E1388B">
              <w:rPr>
                <w:rFonts w:cstheme="minorHAnsi"/>
                <w:sz w:val="24"/>
                <w:szCs w:val="24"/>
              </w:rPr>
              <w:t>Maintain knowledge base and process documentation.</w:t>
            </w:r>
          </w:p>
        </w:tc>
      </w:tr>
      <w:tr w:rsidR="00E1388B" w:rsidRPr="00E1388B" w14:paraId="79F213AD" w14:textId="77777777" w:rsidTr="00F04900">
        <w:tc>
          <w:tcPr>
            <w:tcW w:w="895" w:type="dxa"/>
            <w:vAlign w:val="center"/>
          </w:tcPr>
          <w:p w14:paraId="3AC82CD2" w14:textId="77777777" w:rsidR="00E914C4" w:rsidRPr="00E1388B" w:rsidRDefault="00E914C4" w:rsidP="00E1388B">
            <w:pPr>
              <w:rPr>
                <w:rFonts w:cstheme="minorHAnsi"/>
                <w:sz w:val="24"/>
                <w:szCs w:val="24"/>
              </w:rPr>
            </w:pPr>
            <w:r w:rsidRPr="00E1388B">
              <w:rPr>
                <w:rFonts w:cstheme="minorHAnsi"/>
                <w:sz w:val="24"/>
                <w:szCs w:val="24"/>
              </w:rPr>
              <w:t>PR-R9</w:t>
            </w:r>
          </w:p>
        </w:tc>
        <w:tc>
          <w:tcPr>
            <w:tcW w:w="2190" w:type="dxa"/>
            <w:vAlign w:val="center"/>
          </w:tcPr>
          <w:p w14:paraId="2C6C5A0B" w14:textId="77777777" w:rsidR="00E914C4" w:rsidRPr="00E1388B" w:rsidRDefault="00E914C4" w:rsidP="00E1388B">
            <w:pPr>
              <w:rPr>
                <w:rFonts w:cstheme="minorHAnsi"/>
                <w:sz w:val="24"/>
                <w:szCs w:val="24"/>
              </w:rPr>
            </w:pPr>
            <w:r w:rsidRPr="00E1388B">
              <w:rPr>
                <w:rFonts w:cstheme="minorHAnsi"/>
                <w:sz w:val="24"/>
                <w:szCs w:val="24"/>
              </w:rPr>
              <w:t>Budget Overrun</w:t>
            </w:r>
          </w:p>
        </w:tc>
        <w:tc>
          <w:tcPr>
            <w:tcW w:w="2693" w:type="dxa"/>
            <w:vAlign w:val="center"/>
          </w:tcPr>
          <w:p w14:paraId="53C72519" w14:textId="77777777" w:rsidR="00E914C4" w:rsidRPr="00E1388B" w:rsidRDefault="00E914C4" w:rsidP="00E1388B">
            <w:pPr>
              <w:rPr>
                <w:rFonts w:cstheme="minorHAnsi"/>
                <w:sz w:val="24"/>
                <w:szCs w:val="24"/>
              </w:rPr>
            </w:pPr>
            <w:r w:rsidRPr="00E1388B">
              <w:rPr>
                <w:rFonts w:cstheme="minorHAnsi"/>
                <w:sz w:val="24"/>
                <w:szCs w:val="24"/>
              </w:rPr>
              <w:t xml:space="preserve">Unexpected costs (UI/UX, field testing, logistics) may push </w:t>
            </w:r>
            <w:r w:rsidRPr="00E1388B">
              <w:rPr>
                <w:rFonts w:cstheme="minorHAnsi"/>
                <w:sz w:val="24"/>
                <w:szCs w:val="24"/>
              </w:rPr>
              <w:lastRenderedPageBreak/>
              <w:t>budget.</w:t>
            </w:r>
          </w:p>
        </w:tc>
        <w:tc>
          <w:tcPr>
            <w:tcW w:w="933" w:type="dxa"/>
            <w:vAlign w:val="center"/>
          </w:tcPr>
          <w:p w14:paraId="19E70667" w14:textId="77777777" w:rsidR="00E914C4" w:rsidRPr="00E1388B" w:rsidRDefault="00E914C4" w:rsidP="00E1388B">
            <w:pPr>
              <w:rPr>
                <w:rFonts w:cstheme="minorHAnsi"/>
                <w:sz w:val="24"/>
                <w:szCs w:val="24"/>
              </w:rPr>
            </w:pPr>
            <w:r w:rsidRPr="00E1388B">
              <w:rPr>
                <w:rFonts w:cstheme="minorHAnsi"/>
                <w:sz w:val="24"/>
                <w:szCs w:val="24"/>
              </w:rPr>
              <w:lastRenderedPageBreak/>
              <w:t>Medium</w:t>
            </w:r>
          </w:p>
        </w:tc>
        <w:tc>
          <w:tcPr>
            <w:tcW w:w="1477" w:type="dxa"/>
            <w:vAlign w:val="center"/>
          </w:tcPr>
          <w:p w14:paraId="4EED5A7C"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02B52250" w14:textId="77777777" w:rsidR="00E914C4" w:rsidRPr="00E1388B" w:rsidRDefault="00E914C4" w:rsidP="00E1388B">
            <w:pPr>
              <w:rPr>
                <w:rFonts w:cstheme="minorHAnsi"/>
                <w:sz w:val="24"/>
                <w:szCs w:val="24"/>
              </w:rPr>
            </w:pPr>
            <w:r w:rsidRPr="00E1388B">
              <w:rPr>
                <w:rFonts w:cstheme="minorHAnsi"/>
                <w:sz w:val="24"/>
                <w:szCs w:val="24"/>
              </w:rPr>
              <w:t>Keep 15% contingency in financial plan.</w:t>
            </w:r>
          </w:p>
        </w:tc>
      </w:tr>
      <w:tr w:rsidR="00E1388B" w:rsidRPr="00E1388B" w14:paraId="4B8C8887" w14:textId="77777777" w:rsidTr="00F04900">
        <w:tc>
          <w:tcPr>
            <w:tcW w:w="895" w:type="dxa"/>
            <w:vAlign w:val="center"/>
          </w:tcPr>
          <w:p w14:paraId="56E9D207" w14:textId="77777777" w:rsidR="00E914C4" w:rsidRPr="00E1388B" w:rsidRDefault="00E914C4" w:rsidP="00E1388B">
            <w:pPr>
              <w:rPr>
                <w:rFonts w:cstheme="minorHAnsi"/>
                <w:sz w:val="24"/>
                <w:szCs w:val="24"/>
              </w:rPr>
            </w:pPr>
            <w:r w:rsidRPr="00E1388B">
              <w:rPr>
                <w:rFonts w:cstheme="minorHAnsi"/>
                <w:sz w:val="24"/>
                <w:szCs w:val="24"/>
              </w:rPr>
              <w:t>PR-R10</w:t>
            </w:r>
          </w:p>
        </w:tc>
        <w:tc>
          <w:tcPr>
            <w:tcW w:w="2190" w:type="dxa"/>
            <w:vAlign w:val="center"/>
          </w:tcPr>
          <w:p w14:paraId="632B42F6" w14:textId="77777777" w:rsidR="00E914C4" w:rsidRPr="00E1388B" w:rsidRDefault="00E914C4" w:rsidP="00E1388B">
            <w:pPr>
              <w:rPr>
                <w:rFonts w:cstheme="minorHAnsi"/>
                <w:sz w:val="24"/>
                <w:szCs w:val="24"/>
              </w:rPr>
            </w:pPr>
            <w:r w:rsidRPr="00E1388B">
              <w:rPr>
                <w:rFonts w:cstheme="minorHAnsi"/>
                <w:sz w:val="24"/>
                <w:szCs w:val="24"/>
              </w:rPr>
              <w:t>CSR Vision Drift</w:t>
            </w:r>
          </w:p>
        </w:tc>
        <w:tc>
          <w:tcPr>
            <w:tcW w:w="2693" w:type="dxa"/>
            <w:vAlign w:val="center"/>
          </w:tcPr>
          <w:p w14:paraId="0DB4D134" w14:textId="77777777" w:rsidR="00E914C4" w:rsidRPr="00E1388B" w:rsidRDefault="00E914C4" w:rsidP="00E1388B">
            <w:pPr>
              <w:rPr>
                <w:rFonts w:cstheme="minorHAnsi"/>
                <w:sz w:val="24"/>
                <w:szCs w:val="24"/>
              </w:rPr>
            </w:pPr>
            <w:r w:rsidRPr="00E1388B">
              <w:rPr>
                <w:rFonts w:cstheme="minorHAnsi"/>
                <w:sz w:val="24"/>
                <w:szCs w:val="24"/>
              </w:rPr>
              <w:t>Changing expectations from Mr. Henry/SOONY may shift project goals.</w:t>
            </w:r>
          </w:p>
        </w:tc>
        <w:tc>
          <w:tcPr>
            <w:tcW w:w="933" w:type="dxa"/>
            <w:vAlign w:val="center"/>
          </w:tcPr>
          <w:p w14:paraId="6CCA78B4" w14:textId="77777777" w:rsidR="00E914C4" w:rsidRPr="00E1388B" w:rsidRDefault="00E914C4" w:rsidP="00E1388B">
            <w:pPr>
              <w:rPr>
                <w:rFonts w:cstheme="minorHAnsi"/>
                <w:sz w:val="24"/>
                <w:szCs w:val="24"/>
              </w:rPr>
            </w:pPr>
            <w:r w:rsidRPr="00E1388B">
              <w:rPr>
                <w:rFonts w:cstheme="minorHAnsi"/>
                <w:sz w:val="24"/>
                <w:szCs w:val="24"/>
              </w:rPr>
              <w:t>Medium</w:t>
            </w:r>
          </w:p>
        </w:tc>
        <w:tc>
          <w:tcPr>
            <w:tcW w:w="1477" w:type="dxa"/>
            <w:vAlign w:val="center"/>
          </w:tcPr>
          <w:p w14:paraId="2E856FCD" w14:textId="77777777" w:rsidR="00E914C4" w:rsidRPr="00E1388B" w:rsidRDefault="00E914C4" w:rsidP="00E1388B">
            <w:pPr>
              <w:rPr>
                <w:rFonts w:cstheme="minorHAnsi"/>
                <w:sz w:val="24"/>
                <w:szCs w:val="24"/>
              </w:rPr>
            </w:pPr>
            <w:r w:rsidRPr="00E1388B">
              <w:rPr>
                <w:rFonts w:cstheme="minorHAnsi"/>
                <w:sz w:val="24"/>
                <w:szCs w:val="24"/>
              </w:rPr>
              <w:t>Medium</w:t>
            </w:r>
          </w:p>
        </w:tc>
        <w:tc>
          <w:tcPr>
            <w:tcW w:w="2494" w:type="dxa"/>
            <w:vAlign w:val="center"/>
          </w:tcPr>
          <w:p w14:paraId="501EE037" w14:textId="77777777" w:rsidR="00E914C4" w:rsidRPr="00E1388B" w:rsidRDefault="00E914C4" w:rsidP="00E1388B">
            <w:pPr>
              <w:rPr>
                <w:rFonts w:cstheme="minorHAnsi"/>
                <w:sz w:val="24"/>
                <w:szCs w:val="24"/>
              </w:rPr>
            </w:pPr>
            <w:r w:rsidRPr="00E1388B">
              <w:rPr>
                <w:rFonts w:cstheme="minorHAnsi"/>
                <w:sz w:val="24"/>
                <w:szCs w:val="24"/>
              </w:rPr>
              <w:t>Lock CSR scope formally and review with sponsor quarterly.</w:t>
            </w:r>
          </w:p>
        </w:tc>
      </w:tr>
    </w:tbl>
    <w:p w14:paraId="695E881E" w14:textId="77777777" w:rsidR="00E914C4" w:rsidRPr="00E1388B" w:rsidRDefault="00E914C4" w:rsidP="00E1388B">
      <w:pPr>
        <w:spacing w:after="0" w:line="240" w:lineRule="auto"/>
        <w:rPr>
          <w:rFonts w:cstheme="minorHAnsi"/>
          <w:b/>
          <w:bCs/>
          <w:sz w:val="24"/>
          <w:szCs w:val="24"/>
        </w:rPr>
      </w:pPr>
    </w:p>
    <w:p w14:paraId="2B933A6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Categorization Summary:</w:t>
      </w:r>
    </w:p>
    <w:p w14:paraId="4A35628E"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BA Risks: Requirement clarity, usability focus, stakeholder communication</w:t>
      </w:r>
    </w:p>
    <w:p w14:paraId="7D12BE32"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Waterfall Risks: Requirement freeze, delayed approvals, testing bottlenecks</w:t>
      </w:r>
    </w:p>
    <w:p w14:paraId="5317717C"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End-User Risks: Farmer adoption, training, internet access</w:t>
      </w:r>
    </w:p>
    <w:p w14:paraId="45697C7C" w14:textId="77777777" w:rsidR="00E914C4" w:rsidRPr="00E1388B" w:rsidRDefault="00E914C4" w:rsidP="00E1388B">
      <w:pPr>
        <w:pStyle w:val="ListParagraph"/>
        <w:numPr>
          <w:ilvl w:val="0"/>
          <w:numId w:val="13"/>
        </w:numPr>
        <w:spacing w:after="0" w:line="240" w:lineRule="auto"/>
        <w:rPr>
          <w:rFonts w:cstheme="minorHAnsi"/>
          <w:sz w:val="24"/>
          <w:szCs w:val="24"/>
        </w:rPr>
      </w:pPr>
      <w:r w:rsidRPr="00E1388B">
        <w:rPr>
          <w:rFonts w:cstheme="minorHAnsi"/>
          <w:sz w:val="24"/>
          <w:szCs w:val="24"/>
        </w:rPr>
        <w:t>External Risks: Delivery logistics, policy changes, vendor dependencies.</w:t>
      </w:r>
    </w:p>
    <w:p w14:paraId="7AD98419" w14:textId="77777777" w:rsidR="00E914C4" w:rsidRPr="00E1388B" w:rsidRDefault="00E914C4" w:rsidP="00E1388B">
      <w:pPr>
        <w:spacing w:after="0" w:line="240" w:lineRule="auto"/>
        <w:rPr>
          <w:rFonts w:cstheme="minorHAnsi"/>
          <w:sz w:val="24"/>
          <w:szCs w:val="24"/>
        </w:rPr>
      </w:pPr>
    </w:p>
    <w:p w14:paraId="05ADB83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Risk Mitigation:</w:t>
      </w:r>
    </w:p>
    <w:p w14:paraId="748180BA"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Maintain a Risk Register with owners and mitigation status.</w:t>
      </w:r>
    </w:p>
    <w:p w14:paraId="273462D9"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Introduce toll-gate reviews after each Waterfall phase to assess risks before proceeding.</w:t>
      </w:r>
    </w:p>
    <w:p w14:paraId="1FC0DB4D"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Document Change Request (CR) process for mid-project updates.</w:t>
      </w:r>
    </w:p>
    <w:p w14:paraId="44A9E2DA"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Pilot app with a sample farmer group before final rollout.</w:t>
      </w:r>
    </w:p>
    <w:p w14:paraId="4470A2C8" w14:textId="77777777" w:rsidR="00E914C4" w:rsidRPr="00E1388B" w:rsidRDefault="00E914C4" w:rsidP="00E1388B">
      <w:pPr>
        <w:pStyle w:val="ListParagraph"/>
        <w:numPr>
          <w:ilvl w:val="0"/>
          <w:numId w:val="12"/>
        </w:numPr>
        <w:spacing w:after="0" w:line="240" w:lineRule="auto"/>
        <w:rPr>
          <w:rFonts w:cstheme="minorHAnsi"/>
          <w:sz w:val="24"/>
          <w:szCs w:val="24"/>
        </w:rPr>
      </w:pPr>
      <w:r w:rsidRPr="00E1388B">
        <w:rPr>
          <w:rFonts w:cstheme="minorHAnsi"/>
          <w:sz w:val="24"/>
          <w:szCs w:val="24"/>
        </w:rPr>
        <w:t>Allocate a dedicated training &amp; support team during deployment.</w:t>
      </w:r>
    </w:p>
    <w:bookmarkEnd w:id="6"/>
    <w:p w14:paraId="3021A77A" w14:textId="77777777" w:rsidR="00E914C4" w:rsidRPr="00E1388B" w:rsidRDefault="00E914C4" w:rsidP="00E1388B">
      <w:pPr>
        <w:spacing w:after="0" w:line="240" w:lineRule="auto"/>
        <w:rPr>
          <w:rFonts w:cstheme="minorHAnsi"/>
          <w:sz w:val="24"/>
          <w:szCs w:val="24"/>
        </w:rPr>
      </w:pPr>
    </w:p>
    <w:p w14:paraId="1622BE7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6 – Stakeholder Analysis (RACI Matrix):</w:t>
      </w:r>
    </w:p>
    <w:p w14:paraId="4DF208E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Perform stakeholder analysis (RACI Matrix) to find out the key stakeholders who can take Decisions and Who are the influencers</w:t>
      </w:r>
    </w:p>
    <w:p w14:paraId="594CD47E" w14:textId="77777777" w:rsidR="00E914C4" w:rsidRPr="00E1388B" w:rsidRDefault="00E914C4" w:rsidP="00E1388B">
      <w:pPr>
        <w:spacing w:after="0" w:line="240" w:lineRule="auto"/>
        <w:rPr>
          <w:rFonts w:cstheme="minorHAnsi"/>
          <w:sz w:val="24"/>
          <w:szCs w:val="24"/>
        </w:rPr>
      </w:pPr>
    </w:p>
    <w:p w14:paraId="7380DDA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RACI Matrix for Stakeholder Roles:</w:t>
      </w:r>
    </w:p>
    <w:p w14:paraId="31C467D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Roles Used in RACI:</w:t>
      </w:r>
    </w:p>
    <w:p w14:paraId="56D0C66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R – Responsible: A person who perform the task or activity</w:t>
      </w:r>
    </w:p>
    <w:p w14:paraId="225722D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 – Accountable: A person who is ultimately answerable for the task’s success.</w:t>
      </w:r>
    </w:p>
    <w:p w14:paraId="03E0ADB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 – Consulted: A person whose opinions are sought (two-way communication)</w:t>
      </w:r>
    </w:p>
    <w:p w14:paraId="5D75C30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 – Informed: A person who are kept updated (one-way communication).</w:t>
      </w:r>
    </w:p>
    <w:p w14:paraId="09C823E3" w14:textId="77777777" w:rsidR="00E914C4" w:rsidRPr="00E1388B" w:rsidRDefault="00E914C4" w:rsidP="00E1388B">
      <w:pPr>
        <w:spacing w:after="0" w:line="240" w:lineRule="auto"/>
        <w:rPr>
          <w:rFonts w:cstheme="minorHAnsi"/>
          <w:sz w:val="24"/>
          <w:szCs w:val="24"/>
        </w:rPr>
      </w:pPr>
    </w:p>
    <w:tbl>
      <w:tblPr>
        <w:tblStyle w:val="TableGrid"/>
        <w:tblW w:w="0" w:type="auto"/>
        <w:tblLook w:val="04A0" w:firstRow="1" w:lastRow="0" w:firstColumn="1" w:lastColumn="0" w:noHBand="0" w:noVBand="1"/>
      </w:tblPr>
      <w:tblGrid>
        <w:gridCol w:w="1602"/>
        <w:gridCol w:w="2431"/>
        <w:gridCol w:w="2336"/>
        <w:gridCol w:w="4313"/>
      </w:tblGrid>
      <w:tr w:rsidR="00E1388B" w:rsidRPr="00E1388B" w14:paraId="176BC8BF" w14:textId="77777777" w:rsidTr="00AA249A">
        <w:tc>
          <w:tcPr>
            <w:tcW w:w="1602" w:type="dxa"/>
            <w:vAlign w:val="center"/>
          </w:tcPr>
          <w:p w14:paraId="5E15795B" w14:textId="77777777" w:rsidR="00E914C4" w:rsidRPr="00E1388B" w:rsidRDefault="00E914C4" w:rsidP="00E1388B">
            <w:pPr>
              <w:rPr>
                <w:rFonts w:cstheme="minorHAnsi"/>
                <w:sz w:val="24"/>
                <w:szCs w:val="24"/>
              </w:rPr>
            </w:pPr>
            <w:r w:rsidRPr="00E1388B">
              <w:rPr>
                <w:rFonts w:cstheme="minorHAnsi"/>
                <w:b/>
                <w:bCs/>
                <w:sz w:val="24"/>
                <w:szCs w:val="24"/>
              </w:rPr>
              <w:t>RACI Role</w:t>
            </w:r>
          </w:p>
        </w:tc>
        <w:tc>
          <w:tcPr>
            <w:tcW w:w="2431" w:type="dxa"/>
            <w:vAlign w:val="center"/>
          </w:tcPr>
          <w:p w14:paraId="78DD733E" w14:textId="77777777" w:rsidR="00E914C4" w:rsidRPr="00E1388B" w:rsidRDefault="00E914C4" w:rsidP="00E1388B">
            <w:pPr>
              <w:rPr>
                <w:rFonts w:cstheme="minorHAnsi"/>
                <w:sz w:val="24"/>
                <w:szCs w:val="24"/>
              </w:rPr>
            </w:pPr>
            <w:r w:rsidRPr="00E1388B">
              <w:rPr>
                <w:rFonts w:cstheme="minorHAnsi"/>
                <w:b/>
                <w:bCs/>
                <w:sz w:val="24"/>
                <w:szCs w:val="24"/>
              </w:rPr>
              <w:t>Stakeholder Name</w:t>
            </w:r>
          </w:p>
        </w:tc>
        <w:tc>
          <w:tcPr>
            <w:tcW w:w="2336" w:type="dxa"/>
          </w:tcPr>
          <w:p w14:paraId="629B13E6" w14:textId="77777777" w:rsidR="00E914C4" w:rsidRPr="00E1388B" w:rsidRDefault="00E914C4" w:rsidP="00E1388B">
            <w:pPr>
              <w:rPr>
                <w:rFonts w:cstheme="minorHAnsi"/>
                <w:b/>
                <w:bCs/>
                <w:sz w:val="24"/>
                <w:szCs w:val="24"/>
              </w:rPr>
            </w:pPr>
            <w:r w:rsidRPr="00E1388B">
              <w:rPr>
                <w:rFonts w:cstheme="minorHAnsi"/>
                <w:b/>
                <w:bCs/>
                <w:sz w:val="24"/>
                <w:szCs w:val="24"/>
              </w:rPr>
              <w:t>Designation / Role</w:t>
            </w:r>
          </w:p>
        </w:tc>
        <w:tc>
          <w:tcPr>
            <w:tcW w:w="4313" w:type="dxa"/>
            <w:vAlign w:val="center"/>
          </w:tcPr>
          <w:p w14:paraId="72573A7D" w14:textId="77777777" w:rsidR="00E914C4" w:rsidRPr="00E1388B" w:rsidRDefault="00E914C4" w:rsidP="00E1388B">
            <w:pPr>
              <w:rPr>
                <w:rFonts w:cstheme="minorHAnsi"/>
                <w:sz w:val="24"/>
                <w:szCs w:val="24"/>
              </w:rPr>
            </w:pPr>
            <w:r w:rsidRPr="00E1388B">
              <w:rPr>
                <w:rFonts w:cstheme="minorHAnsi"/>
                <w:b/>
                <w:bCs/>
                <w:sz w:val="24"/>
                <w:szCs w:val="24"/>
              </w:rPr>
              <w:t>Key Notes</w:t>
            </w:r>
          </w:p>
        </w:tc>
      </w:tr>
      <w:tr w:rsidR="00E1388B" w:rsidRPr="00E1388B" w14:paraId="00294D2D" w14:textId="77777777" w:rsidTr="00AA249A">
        <w:tc>
          <w:tcPr>
            <w:tcW w:w="1602" w:type="dxa"/>
          </w:tcPr>
          <w:p w14:paraId="1D00FA44"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498DC2FE" w14:textId="77777777" w:rsidR="00E914C4" w:rsidRPr="00E1388B" w:rsidRDefault="00E914C4" w:rsidP="00E1388B">
            <w:pPr>
              <w:rPr>
                <w:rFonts w:cstheme="minorHAnsi"/>
                <w:sz w:val="24"/>
                <w:szCs w:val="24"/>
              </w:rPr>
            </w:pPr>
            <w:r w:rsidRPr="00E1388B">
              <w:rPr>
                <w:rFonts w:cstheme="minorHAnsi"/>
                <w:sz w:val="24"/>
                <w:szCs w:val="24"/>
              </w:rPr>
              <w:t>Mr. Henry</w:t>
            </w:r>
          </w:p>
        </w:tc>
        <w:tc>
          <w:tcPr>
            <w:tcW w:w="2336" w:type="dxa"/>
          </w:tcPr>
          <w:p w14:paraId="5E7E5E44" w14:textId="77777777" w:rsidR="00E914C4" w:rsidRPr="00E1388B" w:rsidRDefault="00E914C4" w:rsidP="00E1388B">
            <w:pPr>
              <w:rPr>
                <w:rFonts w:cstheme="minorHAnsi"/>
                <w:sz w:val="24"/>
                <w:szCs w:val="24"/>
              </w:rPr>
            </w:pPr>
            <w:r w:rsidRPr="00E1388B">
              <w:rPr>
                <w:rFonts w:cstheme="minorHAnsi"/>
                <w:sz w:val="24"/>
                <w:szCs w:val="24"/>
              </w:rPr>
              <w:t>Sponsor (SOONY)</w:t>
            </w:r>
          </w:p>
        </w:tc>
        <w:tc>
          <w:tcPr>
            <w:tcW w:w="4313" w:type="dxa"/>
          </w:tcPr>
          <w:p w14:paraId="30F3484C" w14:textId="77777777" w:rsidR="00E914C4" w:rsidRPr="00E1388B" w:rsidRDefault="00E914C4" w:rsidP="00E1388B">
            <w:pPr>
              <w:rPr>
                <w:rFonts w:cstheme="minorHAnsi"/>
                <w:sz w:val="24"/>
                <w:szCs w:val="24"/>
              </w:rPr>
            </w:pPr>
            <w:r w:rsidRPr="00E1388B">
              <w:rPr>
                <w:rFonts w:cstheme="minorHAnsi"/>
                <w:sz w:val="24"/>
                <w:szCs w:val="24"/>
              </w:rPr>
              <w:t>Final decision-maker; approves budget, scope, UAT, and go-live.</w:t>
            </w:r>
          </w:p>
        </w:tc>
      </w:tr>
      <w:tr w:rsidR="00E1388B" w:rsidRPr="00E1388B" w14:paraId="24BC11CB" w14:textId="77777777" w:rsidTr="00AA249A">
        <w:tc>
          <w:tcPr>
            <w:tcW w:w="1602" w:type="dxa"/>
          </w:tcPr>
          <w:p w14:paraId="4B82685A"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64EA1697" w14:textId="77777777" w:rsidR="00E914C4" w:rsidRPr="00E1388B" w:rsidRDefault="00E914C4" w:rsidP="00E1388B">
            <w:pPr>
              <w:rPr>
                <w:rFonts w:cstheme="minorHAnsi"/>
                <w:sz w:val="24"/>
                <w:szCs w:val="24"/>
              </w:rPr>
            </w:pPr>
            <w:r w:rsidRPr="00E1388B">
              <w:rPr>
                <w:rFonts w:cstheme="minorHAnsi"/>
                <w:sz w:val="24"/>
                <w:szCs w:val="24"/>
              </w:rPr>
              <w:t>Mr. Pandu</w:t>
            </w:r>
          </w:p>
        </w:tc>
        <w:tc>
          <w:tcPr>
            <w:tcW w:w="2336" w:type="dxa"/>
          </w:tcPr>
          <w:p w14:paraId="03719B8A" w14:textId="77777777" w:rsidR="00E914C4" w:rsidRPr="00E1388B" w:rsidRDefault="00E914C4" w:rsidP="00E1388B">
            <w:pPr>
              <w:rPr>
                <w:rFonts w:cstheme="minorHAnsi"/>
                <w:sz w:val="24"/>
                <w:szCs w:val="24"/>
              </w:rPr>
            </w:pPr>
            <w:r w:rsidRPr="00E1388B">
              <w:rPr>
                <w:rFonts w:cstheme="minorHAnsi"/>
                <w:sz w:val="24"/>
                <w:szCs w:val="24"/>
              </w:rPr>
              <w:t>Financial Head (SOONY)</w:t>
            </w:r>
          </w:p>
        </w:tc>
        <w:tc>
          <w:tcPr>
            <w:tcW w:w="4313" w:type="dxa"/>
          </w:tcPr>
          <w:p w14:paraId="3868BA33" w14:textId="77777777" w:rsidR="00E914C4" w:rsidRPr="00E1388B" w:rsidRDefault="00E914C4" w:rsidP="00E1388B">
            <w:pPr>
              <w:rPr>
                <w:rFonts w:cstheme="minorHAnsi"/>
                <w:sz w:val="24"/>
                <w:szCs w:val="24"/>
              </w:rPr>
            </w:pPr>
            <w:r w:rsidRPr="00E1388B">
              <w:rPr>
                <w:rFonts w:cstheme="minorHAnsi"/>
                <w:sz w:val="24"/>
                <w:szCs w:val="24"/>
              </w:rPr>
              <w:t>Co-accountable for budget approvals and financial oversight.</w:t>
            </w:r>
          </w:p>
        </w:tc>
      </w:tr>
      <w:tr w:rsidR="00E1388B" w:rsidRPr="00E1388B" w14:paraId="58F71B40" w14:textId="77777777" w:rsidTr="00AA249A">
        <w:tc>
          <w:tcPr>
            <w:tcW w:w="1602" w:type="dxa"/>
          </w:tcPr>
          <w:p w14:paraId="5E03555D"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40EEA89A" w14:textId="77777777" w:rsidR="00E914C4" w:rsidRPr="00E1388B" w:rsidRDefault="00E914C4" w:rsidP="00E1388B">
            <w:pPr>
              <w:rPr>
                <w:rFonts w:cstheme="minorHAnsi"/>
                <w:sz w:val="24"/>
                <w:szCs w:val="24"/>
              </w:rPr>
            </w:pPr>
            <w:r w:rsidRPr="00E1388B">
              <w:rPr>
                <w:rFonts w:cstheme="minorHAnsi"/>
                <w:sz w:val="24"/>
                <w:szCs w:val="24"/>
              </w:rPr>
              <w:t>Mr. Dooku</w:t>
            </w:r>
          </w:p>
        </w:tc>
        <w:tc>
          <w:tcPr>
            <w:tcW w:w="2336" w:type="dxa"/>
          </w:tcPr>
          <w:p w14:paraId="1EC6F14A" w14:textId="77777777" w:rsidR="00E914C4" w:rsidRPr="00E1388B" w:rsidRDefault="00E914C4" w:rsidP="00E1388B">
            <w:pPr>
              <w:rPr>
                <w:rFonts w:cstheme="minorHAnsi"/>
                <w:sz w:val="24"/>
                <w:szCs w:val="24"/>
              </w:rPr>
            </w:pPr>
            <w:r w:rsidRPr="00E1388B">
              <w:rPr>
                <w:rFonts w:cstheme="minorHAnsi"/>
                <w:sz w:val="24"/>
                <w:szCs w:val="24"/>
              </w:rPr>
              <w:t>Project Coordinator</w:t>
            </w:r>
          </w:p>
        </w:tc>
        <w:tc>
          <w:tcPr>
            <w:tcW w:w="4313" w:type="dxa"/>
          </w:tcPr>
          <w:p w14:paraId="51237973" w14:textId="77777777" w:rsidR="00E914C4" w:rsidRPr="00E1388B" w:rsidRDefault="00E914C4" w:rsidP="00E1388B">
            <w:pPr>
              <w:rPr>
                <w:rFonts w:cstheme="minorHAnsi"/>
                <w:sz w:val="24"/>
                <w:szCs w:val="24"/>
              </w:rPr>
            </w:pPr>
            <w:r w:rsidRPr="00E1388B">
              <w:rPr>
                <w:rFonts w:cstheme="minorHAnsi"/>
                <w:sz w:val="24"/>
                <w:szCs w:val="24"/>
              </w:rPr>
              <w:t>Acts as liaison between SOONY and APT IT Solutions; influences direction.</w:t>
            </w:r>
          </w:p>
        </w:tc>
      </w:tr>
      <w:tr w:rsidR="00E1388B" w:rsidRPr="00E1388B" w14:paraId="43EED682" w14:textId="77777777" w:rsidTr="00AA249A">
        <w:tc>
          <w:tcPr>
            <w:tcW w:w="1602" w:type="dxa"/>
          </w:tcPr>
          <w:p w14:paraId="1ADD445D"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35945CA8"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2336" w:type="dxa"/>
          </w:tcPr>
          <w:p w14:paraId="17B36DB4" w14:textId="77777777" w:rsidR="00E914C4" w:rsidRPr="00E1388B" w:rsidRDefault="00E914C4" w:rsidP="00E1388B">
            <w:pPr>
              <w:rPr>
                <w:rFonts w:cstheme="minorHAnsi"/>
                <w:sz w:val="24"/>
                <w:szCs w:val="24"/>
              </w:rPr>
            </w:pPr>
            <w:r w:rsidRPr="00E1388B">
              <w:rPr>
                <w:rFonts w:cstheme="minorHAnsi"/>
                <w:sz w:val="24"/>
                <w:szCs w:val="24"/>
              </w:rPr>
              <w:t>Delivery Head</w:t>
            </w:r>
          </w:p>
        </w:tc>
        <w:tc>
          <w:tcPr>
            <w:tcW w:w="4313" w:type="dxa"/>
          </w:tcPr>
          <w:p w14:paraId="59844F9B" w14:textId="77777777" w:rsidR="00E914C4" w:rsidRPr="00E1388B" w:rsidRDefault="00E914C4" w:rsidP="00E1388B">
            <w:pPr>
              <w:rPr>
                <w:rFonts w:cstheme="minorHAnsi"/>
                <w:sz w:val="24"/>
                <w:szCs w:val="24"/>
              </w:rPr>
            </w:pPr>
            <w:r w:rsidRPr="00E1388B">
              <w:rPr>
                <w:rFonts w:cstheme="minorHAnsi"/>
                <w:sz w:val="24"/>
                <w:szCs w:val="24"/>
              </w:rPr>
              <w:t>Owns successful delivery and overall client satisfaction.</w:t>
            </w:r>
          </w:p>
        </w:tc>
      </w:tr>
      <w:tr w:rsidR="00E1388B" w:rsidRPr="00E1388B" w14:paraId="1761CF02" w14:textId="77777777" w:rsidTr="00AA249A">
        <w:tc>
          <w:tcPr>
            <w:tcW w:w="1602" w:type="dxa"/>
          </w:tcPr>
          <w:p w14:paraId="3CA813F7"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1712C34C" w14:textId="77777777" w:rsidR="00E914C4" w:rsidRPr="00E1388B" w:rsidRDefault="00E914C4" w:rsidP="00E1388B">
            <w:pPr>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Vandanam</w:t>
            </w:r>
            <w:proofErr w:type="spellEnd"/>
          </w:p>
        </w:tc>
        <w:tc>
          <w:tcPr>
            <w:tcW w:w="2336" w:type="dxa"/>
          </w:tcPr>
          <w:p w14:paraId="45DB08E9" w14:textId="77777777" w:rsidR="00E914C4" w:rsidRPr="00E1388B" w:rsidRDefault="00E914C4" w:rsidP="00E1388B">
            <w:pPr>
              <w:rPr>
                <w:rFonts w:cstheme="minorHAnsi"/>
                <w:sz w:val="24"/>
                <w:szCs w:val="24"/>
              </w:rPr>
            </w:pPr>
            <w:r w:rsidRPr="00E1388B">
              <w:rPr>
                <w:rFonts w:cstheme="minorHAnsi"/>
                <w:sz w:val="24"/>
                <w:szCs w:val="24"/>
              </w:rPr>
              <w:t>Project Manager</w:t>
            </w:r>
          </w:p>
        </w:tc>
        <w:tc>
          <w:tcPr>
            <w:tcW w:w="4313" w:type="dxa"/>
          </w:tcPr>
          <w:p w14:paraId="7EF1A55D" w14:textId="77777777" w:rsidR="00E914C4" w:rsidRPr="00E1388B" w:rsidRDefault="00E914C4" w:rsidP="00E1388B">
            <w:pPr>
              <w:rPr>
                <w:rFonts w:cstheme="minorHAnsi"/>
                <w:sz w:val="24"/>
                <w:szCs w:val="24"/>
              </w:rPr>
            </w:pPr>
            <w:r w:rsidRPr="00E1388B">
              <w:rPr>
                <w:rFonts w:cstheme="minorHAnsi"/>
                <w:sz w:val="24"/>
                <w:szCs w:val="24"/>
              </w:rPr>
              <w:t>Executes daily project activities; manages the team and timeline.</w:t>
            </w:r>
          </w:p>
        </w:tc>
      </w:tr>
      <w:tr w:rsidR="00E1388B" w:rsidRPr="00E1388B" w14:paraId="33EB290D" w14:textId="77777777" w:rsidTr="00AA249A">
        <w:tc>
          <w:tcPr>
            <w:tcW w:w="1602" w:type="dxa"/>
          </w:tcPr>
          <w:p w14:paraId="1E4F3AB3" w14:textId="77777777" w:rsidR="00E914C4" w:rsidRPr="00E1388B" w:rsidRDefault="00E914C4" w:rsidP="00E1388B">
            <w:pPr>
              <w:rPr>
                <w:rFonts w:cstheme="minorHAnsi"/>
                <w:sz w:val="24"/>
                <w:szCs w:val="24"/>
              </w:rPr>
            </w:pPr>
            <w:r w:rsidRPr="00E1388B">
              <w:rPr>
                <w:rFonts w:cstheme="minorHAnsi"/>
                <w:sz w:val="24"/>
                <w:szCs w:val="24"/>
              </w:rPr>
              <w:t>Responsible &amp; consulted</w:t>
            </w:r>
          </w:p>
        </w:tc>
        <w:tc>
          <w:tcPr>
            <w:tcW w:w="2431" w:type="dxa"/>
          </w:tcPr>
          <w:p w14:paraId="608B96A1" w14:textId="36700992" w:rsidR="00E914C4" w:rsidRPr="00E1388B" w:rsidRDefault="00C5404B" w:rsidP="00E1388B">
            <w:pPr>
              <w:rPr>
                <w:rFonts w:cstheme="minorHAnsi"/>
                <w:sz w:val="24"/>
                <w:szCs w:val="24"/>
              </w:rPr>
            </w:pPr>
            <w:r>
              <w:rPr>
                <w:rFonts w:cstheme="minorHAnsi"/>
                <w:sz w:val="24"/>
                <w:szCs w:val="24"/>
              </w:rPr>
              <w:t>Sham Kailas</w:t>
            </w:r>
          </w:p>
        </w:tc>
        <w:tc>
          <w:tcPr>
            <w:tcW w:w="2336" w:type="dxa"/>
          </w:tcPr>
          <w:p w14:paraId="661E81C4" w14:textId="77777777" w:rsidR="00E914C4" w:rsidRPr="00E1388B" w:rsidRDefault="00E914C4" w:rsidP="00E1388B">
            <w:pPr>
              <w:rPr>
                <w:rFonts w:cstheme="minorHAnsi"/>
                <w:sz w:val="24"/>
                <w:szCs w:val="24"/>
              </w:rPr>
            </w:pPr>
            <w:r w:rsidRPr="00E1388B">
              <w:rPr>
                <w:rFonts w:cstheme="minorHAnsi"/>
                <w:sz w:val="24"/>
                <w:szCs w:val="24"/>
              </w:rPr>
              <w:t>Business Analyst</w:t>
            </w:r>
          </w:p>
        </w:tc>
        <w:tc>
          <w:tcPr>
            <w:tcW w:w="4313" w:type="dxa"/>
          </w:tcPr>
          <w:p w14:paraId="3B652FE5" w14:textId="77777777" w:rsidR="00E914C4" w:rsidRPr="00E1388B" w:rsidRDefault="00E914C4" w:rsidP="00E1388B">
            <w:pPr>
              <w:rPr>
                <w:rFonts w:cstheme="minorHAnsi"/>
                <w:sz w:val="24"/>
                <w:szCs w:val="24"/>
              </w:rPr>
            </w:pPr>
            <w:r w:rsidRPr="00E1388B">
              <w:rPr>
                <w:rFonts w:cstheme="minorHAnsi"/>
                <w:sz w:val="24"/>
                <w:szCs w:val="24"/>
              </w:rPr>
              <w:t>Gathers requirements, model business processes, consults users.</w:t>
            </w:r>
          </w:p>
        </w:tc>
      </w:tr>
      <w:tr w:rsidR="00E1388B" w:rsidRPr="00E1388B" w14:paraId="3149149C" w14:textId="77777777" w:rsidTr="00AA249A">
        <w:tc>
          <w:tcPr>
            <w:tcW w:w="1602" w:type="dxa"/>
          </w:tcPr>
          <w:p w14:paraId="5F92AECA"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194857C6" w14:textId="77777777" w:rsidR="00E914C4" w:rsidRPr="00E1388B" w:rsidRDefault="00E914C4" w:rsidP="00E1388B">
            <w:pPr>
              <w:rPr>
                <w:rFonts w:cstheme="minorHAnsi"/>
                <w:sz w:val="24"/>
                <w:szCs w:val="24"/>
              </w:rPr>
            </w:pPr>
            <w:r w:rsidRPr="00E1388B">
              <w:rPr>
                <w:rFonts w:cstheme="minorHAnsi"/>
                <w:sz w:val="24"/>
                <w:szCs w:val="24"/>
              </w:rPr>
              <w:t>Peter, Kevin, Ben</w:t>
            </w:r>
          </w:p>
        </w:tc>
        <w:tc>
          <w:tcPr>
            <w:tcW w:w="2336" w:type="dxa"/>
          </w:tcPr>
          <w:p w14:paraId="075BF8FC" w14:textId="77777777" w:rsidR="00E914C4" w:rsidRPr="00E1388B" w:rsidRDefault="00E914C4" w:rsidP="00E1388B">
            <w:pPr>
              <w:rPr>
                <w:rFonts w:cstheme="minorHAnsi"/>
                <w:sz w:val="24"/>
                <w:szCs w:val="24"/>
              </w:rPr>
            </w:pPr>
            <w:r w:rsidRPr="00E1388B">
              <w:rPr>
                <w:rFonts w:cstheme="minorHAnsi"/>
                <w:sz w:val="24"/>
                <w:szCs w:val="24"/>
              </w:rPr>
              <w:t>Farmers (End Users / Stakeholder Advisors)</w:t>
            </w:r>
          </w:p>
        </w:tc>
        <w:tc>
          <w:tcPr>
            <w:tcW w:w="4313" w:type="dxa"/>
          </w:tcPr>
          <w:p w14:paraId="6E6B9BE8" w14:textId="77777777" w:rsidR="00E914C4" w:rsidRPr="00E1388B" w:rsidRDefault="00E914C4" w:rsidP="00E1388B">
            <w:pPr>
              <w:rPr>
                <w:rFonts w:cstheme="minorHAnsi"/>
                <w:sz w:val="24"/>
                <w:szCs w:val="24"/>
              </w:rPr>
            </w:pPr>
            <w:r w:rsidRPr="00E1388B">
              <w:rPr>
                <w:rFonts w:cstheme="minorHAnsi"/>
                <w:sz w:val="24"/>
                <w:szCs w:val="24"/>
              </w:rPr>
              <w:t>Provide domain-specific requirements; influence usability decisions.</w:t>
            </w:r>
          </w:p>
        </w:tc>
      </w:tr>
      <w:tr w:rsidR="00E1388B" w:rsidRPr="00E1388B" w14:paraId="2DD9A923" w14:textId="77777777" w:rsidTr="00AA249A">
        <w:tc>
          <w:tcPr>
            <w:tcW w:w="1602" w:type="dxa"/>
          </w:tcPr>
          <w:p w14:paraId="5BA86BED"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7415955" w14:textId="77777777" w:rsidR="00E914C4" w:rsidRPr="00E1388B" w:rsidRDefault="00E914C4" w:rsidP="00E1388B">
            <w:pPr>
              <w:rPr>
                <w:rFonts w:cstheme="minorHAnsi"/>
                <w:sz w:val="24"/>
                <w:szCs w:val="24"/>
              </w:rPr>
            </w:pPr>
            <w:r w:rsidRPr="00E1388B">
              <w:rPr>
                <w:rFonts w:cstheme="minorHAnsi"/>
                <w:sz w:val="24"/>
                <w:szCs w:val="24"/>
              </w:rPr>
              <w:t>Ms. Juhi</w:t>
            </w:r>
          </w:p>
        </w:tc>
        <w:tc>
          <w:tcPr>
            <w:tcW w:w="2336" w:type="dxa"/>
          </w:tcPr>
          <w:p w14:paraId="510D03D8" w14:textId="77777777" w:rsidR="00E914C4" w:rsidRPr="00E1388B" w:rsidRDefault="00E914C4" w:rsidP="00E1388B">
            <w:pPr>
              <w:rPr>
                <w:rFonts w:cstheme="minorHAnsi"/>
                <w:sz w:val="24"/>
                <w:szCs w:val="24"/>
              </w:rPr>
            </w:pPr>
            <w:r w:rsidRPr="00E1388B">
              <w:rPr>
                <w:rFonts w:cstheme="minorHAnsi"/>
                <w:sz w:val="24"/>
                <w:szCs w:val="24"/>
              </w:rPr>
              <w:t>Senior Java Developer</w:t>
            </w:r>
          </w:p>
        </w:tc>
        <w:tc>
          <w:tcPr>
            <w:tcW w:w="4313" w:type="dxa"/>
          </w:tcPr>
          <w:p w14:paraId="7B5959DF" w14:textId="77777777" w:rsidR="00E914C4" w:rsidRPr="00E1388B" w:rsidRDefault="00E914C4" w:rsidP="00E1388B">
            <w:pPr>
              <w:rPr>
                <w:rFonts w:cstheme="minorHAnsi"/>
                <w:sz w:val="24"/>
                <w:szCs w:val="24"/>
              </w:rPr>
            </w:pPr>
            <w:r w:rsidRPr="00E1388B">
              <w:rPr>
                <w:rFonts w:cstheme="minorHAnsi"/>
                <w:sz w:val="24"/>
                <w:szCs w:val="24"/>
              </w:rPr>
              <w:t>Leads development tasks and guides dev team.</w:t>
            </w:r>
          </w:p>
        </w:tc>
      </w:tr>
      <w:tr w:rsidR="00E1388B" w:rsidRPr="00E1388B" w14:paraId="4115A41C" w14:textId="77777777" w:rsidTr="00AA249A">
        <w:tc>
          <w:tcPr>
            <w:tcW w:w="1602" w:type="dxa"/>
          </w:tcPr>
          <w:p w14:paraId="123A7790"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8098C9A" w14:textId="77777777" w:rsidR="00E914C4" w:rsidRPr="00E1388B" w:rsidRDefault="00E914C4" w:rsidP="00E1388B">
            <w:pPr>
              <w:rPr>
                <w:rFonts w:cstheme="minorHAnsi"/>
                <w:sz w:val="24"/>
                <w:szCs w:val="24"/>
              </w:rPr>
            </w:pPr>
            <w:proofErr w:type="spellStart"/>
            <w:r w:rsidRPr="00E1388B">
              <w:rPr>
                <w:rFonts w:cstheme="minorHAnsi"/>
                <w:sz w:val="24"/>
                <w:szCs w:val="24"/>
              </w:rPr>
              <w:t>Teyson</w:t>
            </w:r>
            <w:proofErr w:type="spellEnd"/>
            <w:r w:rsidRPr="00E1388B">
              <w:rPr>
                <w:rFonts w:cstheme="minorHAnsi"/>
                <w:sz w:val="24"/>
                <w:szCs w:val="24"/>
              </w:rPr>
              <w:t>, Lucie, Tucker, Bravo</w:t>
            </w:r>
          </w:p>
        </w:tc>
        <w:tc>
          <w:tcPr>
            <w:tcW w:w="2336" w:type="dxa"/>
          </w:tcPr>
          <w:p w14:paraId="5163E01D" w14:textId="77777777" w:rsidR="00E914C4" w:rsidRPr="00E1388B" w:rsidRDefault="00E914C4" w:rsidP="00E1388B">
            <w:pPr>
              <w:rPr>
                <w:rFonts w:cstheme="minorHAnsi"/>
                <w:sz w:val="24"/>
                <w:szCs w:val="24"/>
              </w:rPr>
            </w:pPr>
            <w:r w:rsidRPr="00E1388B">
              <w:rPr>
                <w:rFonts w:cstheme="minorHAnsi"/>
                <w:sz w:val="24"/>
                <w:szCs w:val="24"/>
              </w:rPr>
              <w:t>Java Developers</w:t>
            </w:r>
          </w:p>
        </w:tc>
        <w:tc>
          <w:tcPr>
            <w:tcW w:w="4313" w:type="dxa"/>
          </w:tcPr>
          <w:p w14:paraId="7F998F26" w14:textId="77777777" w:rsidR="00E914C4" w:rsidRPr="00E1388B" w:rsidRDefault="00E914C4" w:rsidP="00E1388B">
            <w:pPr>
              <w:rPr>
                <w:rFonts w:cstheme="minorHAnsi"/>
                <w:sz w:val="24"/>
                <w:szCs w:val="24"/>
              </w:rPr>
            </w:pPr>
            <w:r w:rsidRPr="00E1388B">
              <w:rPr>
                <w:rFonts w:cstheme="minorHAnsi"/>
                <w:sz w:val="24"/>
                <w:szCs w:val="24"/>
              </w:rPr>
              <w:t>Implement core functionality and backend logic.</w:t>
            </w:r>
          </w:p>
        </w:tc>
      </w:tr>
      <w:tr w:rsidR="00E1388B" w:rsidRPr="00E1388B" w14:paraId="2B51B821" w14:textId="77777777" w:rsidTr="00AA249A">
        <w:tc>
          <w:tcPr>
            <w:tcW w:w="1602" w:type="dxa"/>
          </w:tcPr>
          <w:p w14:paraId="76459106"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65D97EA0" w14:textId="77777777" w:rsidR="00E914C4" w:rsidRPr="00E1388B" w:rsidRDefault="00E914C4" w:rsidP="00E1388B">
            <w:pPr>
              <w:rPr>
                <w:rFonts w:cstheme="minorHAnsi"/>
                <w:sz w:val="24"/>
                <w:szCs w:val="24"/>
              </w:rPr>
            </w:pPr>
            <w:r w:rsidRPr="00E1388B">
              <w:rPr>
                <w:rFonts w:cstheme="minorHAnsi"/>
                <w:sz w:val="24"/>
                <w:szCs w:val="24"/>
              </w:rPr>
              <w:t>Mr. Jason &amp; Ms. Alekya</w:t>
            </w:r>
          </w:p>
        </w:tc>
        <w:tc>
          <w:tcPr>
            <w:tcW w:w="2336" w:type="dxa"/>
          </w:tcPr>
          <w:p w14:paraId="63DBAC3F" w14:textId="77777777" w:rsidR="00E914C4" w:rsidRPr="00E1388B" w:rsidRDefault="00E914C4" w:rsidP="00E1388B">
            <w:pPr>
              <w:rPr>
                <w:rFonts w:cstheme="minorHAnsi"/>
                <w:sz w:val="24"/>
                <w:szCs w:val="24"/>
              </w:rPr>
            </w:pPr>
            <w:r w:rsidRPr="00E1388B">
              <w:rPr>
                <w:rFonts w:cstheme="minorHAnsi"/>
                <w:sz w:val="24"/>
                <w:szCs w:val="24"/>
              </w:rPr>
              <w:t>QA/Testers</w:t>
            </w:r>
          </w:p>
        </w:tc>
        <w:tc>
          <w:tcPr>
            <w:tcW w:w="4313" w:type="dxa"/>
          </w:tcPr>
          <w:p w14:paraId="7D6BCAD8" w14:textId="77777777" w:rsidR="00E914C4" w:rsidRPr="00E1388B" w:rsidRDefault="00E914C4" w:rsidP="00E1388B">
            <w:pPr>
              <w:rPr>
                <w:rFonts w:cstheme="minorHAnsi"/>
                <w:sz w:val="24"/>
                <w:szCs w:val="24"/>
              </w:rPr>
            </w:pPr>
            <w:r w:rsidRPr="00E1388B">
              <w:rPr>
                <w:rFonts w:cstheme="minorHAnsi"/>
                <w:sz w:val="24"/>
                <w:szCs w:val="24"/>
              </w:rPr>
              <w:t>Perform functional and regression testing.</w:t>
            </w:r>
          </w:p>
        </w:tc>
      </w:tr>
      <w:tr w:rsidR="00E1388B" w:rsidRPr="00E1388B" w14:paraId="6B88B045" w14:textId="77777777" w:rsidTr="00AA249A">
        <w:tc>
          <w:tcPr>
            <w:tcW w:w="1602" w:type="dxa"/>
          </w:tcPr>
          <w:p w14:paraId="7911A6F9" w14:textId="77777777" w:rsidR="00E914C4" w:rsidRPr="00E1388B" w:rsidRDefault="00E914C4" w:rsidP="00E1388B">
            <w:pPr>
              <w:rPr>
                <w:rFonts w:cstheme="minorHAnsi"/>
                <w:sz w:val="24"/>
                <w:szCs w:val="24"/>
              </w:rPr>
            </w:pPr>
            <w:r w:rsidRPr="00E1388B">
              <w:rPr>
                <w:rFonts w:cstheme="minorHAnsi"/>
                <w:sz w:val="24"/>
                <w:szCs w:val="24"/>
              </w:rPr>
              <w:t>Responsible</w:t>
            </w:r>
          </w:p>
        </w:tc>
        <w:tc>
          <w:tcPr>
            <w:tcW w:w="2431" w:type="dxa"/>
          </w:tcPr>
          <w:p w14:paraId="353F8842" w14:textId="77777777" w:rsidR="00E914C4" w:rsidRPr="00E1388B" w:rsidRDefault="00E914C4" w:rsidP="00E1388B">
            <w:pPr>
              <w:rPr>
                <w:rFonts w:cstheme="minorHAnsi"/>
                <w:sz w:val="24"/>
                <w:szCs w:val="24"/>
              </w:rPr>
            </w:pPr>
            <w:r w:rsidRPr="00E1388B">
              <w:rPr>
                <w:rFonts w:cstheme="minorHAnsi"/>
                <w:sz w:val="24"/>
                <w:szCs w:val="24"/>
              </w:rPr>
              <w:t>Mr. Mike</w:t>
            </w:r>
          </w:p>
        </w:tc>
        <w:tc>
          <w:tcPr>
            <w:tcW w:w="2336" w:type="dxa"/>
          </w:tcPr>
          <w:p w14:paraId="615B11BC" w14:textId="77777777" w:rsidR="00E914C4" w:rsidRPr="00E1388B" w:rsidRDefault="00E914C4" w:rsidP="00E1388B">
            <w:pPr>
              <w:rPr>
                <w:rFonts w:cstheme="minorHAnsi"/>
                <w:sz w:val="24"/>
                <w:szCs w:val="24"/>
              </w:rPr>
            </w:pPr>
            <w:r w:rsidRPr="00E1388B">
              <w:rPr>
                <w:rFonts w:cstheme="minorHAnsi"/>
                <w:sz w:val="24"/>
                <w:szCs w:val="24"/>
              </w:rPr>
              <w:t xml:space="preserve">Network </w:t>
            </w:r>
            <w:r w:rsidRPr="00E1388B">
              <w:rPr>
                <w:rFonts w:cstheme="minorHAnsi"/>
                <w:sz w:val="24"/>
                <w:szCs w:val="24"/>
              </w:rPr>
              <w:lastRenderedPageBreak/>
              <w:t>Administrator</w:t>
            </w:r>
          </w:p>
        </w:tc>
        <w:tc>
          <w:tcPr>
            <w:tcW w:w="4313" w:type="dxa"/>
          </w:tcPr>
          <w:p w14:paraId="7DC43741" w14:textId="77777777" w:rsidR="00E914C4" w:rsidRPr="00E1388B" w:rsidRDefault="00E914C4" w:rsidP="00E1388B">
            <w:pPr>
              <w:rPr>
                <w:rFonts w:cstheme="minorHAnsi"/>
                <w:sz w:val="24"/>
                <w:szCs w:val="24"/>
              </w:rPr>
            </w:pPr>
            <w:r w:rsidRPr="00E1388B">
              <w:rPr>
                <w:rFonts w:cstheme="minorHAnsi"/>
                <w:sz w:val="24"/>
                <w:szCs w:val="24"/>
              </w:rPr>
              <w:lastRenderedPageBreak/>
              <w:t xml:space="preserve">Sets up hosting, networking, and app </w:t>
            </w:r>
            <w:r w:rsidRPr="00E1388B">
              <w:rPr>
                <w:rFonts w:cstheme="minorHAnsi"/>
                <w:sz w:val="24"/>
                <w:szCs w:val="24"/>
              </w:rPr>
              <w:lastRenderedPageBreak/>
              <w:t>deployment infrastructure.</w:t>
            </w:r>
          </w:p>
        </w:tc>
      </w:tr>
      <w:tr w:rsidR="00E1388B" w:rsidRPr="00E1388B" w14:paraId="3C60509F" w14:textId="77777777" w:rsidTr="00AA249A">
        <w:tc>
          <w:tcPr>
            <w:tcW w:w="1602" w:type="dxa"/>
          </w:tcPr>
          <w:p w14:paraId="75DF4A6A" w14:textId="77777777" w:rsidR="00E914C4" w:rsidRPr="00E1388B" w:rsidRDefault="00E914C4" w:rsidP="00E1388B">
            <w:pPr>
              <w:rPr>
                <w:rFonts w:cstheme="minorHAnsi"/>
                <w:sz w:val="24"/>
                <w:szCs w:val="24"/>
              </w:rPr>
            </w:pPr>
            <w:r w:rsidRPr="00E1388B">
              <w:rPr>
                <w:rFonts w:cstheme="minorHAnsi"/>
                <w:sz w:val="24"/>
                <w:szCs w:val="24"/>
              </w:rPr>
              <w:lastRenderedPageBreak/>
              <w:t>Responsible</w:t>
            </w:r>
          </w:p>
        </w:tc>
        <w:tc>
          <w:tcPr>
            <w:tcW w:w="2431" w:type="dxa"/>
          </w:tcPr>
          <w:p w14:paraId="1236AE62" w14:textId="77777777" w:rsidR="00E914C4" w:rsidRPr="00E1388B" w:rsidRDefault="00E914C4" w:rsidP="00E1388B">
            <w:pPr>
              <w:rPr>
                <w:rFonts w:cstheme="minorHAnsi"/>
                <w:sz w:val="24"/>
                <w:szCs w:val="24"/>
              </w:rPr>
            </w:pPr>
            <w:r w:rsidRPr="00E1388B">
              <w:rPr>
                <w:rFonts w:cstheme="minorHAnsi"/>
                <w:sz w:val="24"/>
                <w:szCs w:val="24"/>
              </w:rPr>
              <w:t>Mr. John</w:t>
            </w:r>
          </w:p>
        </w:tc>
        <w:tc>
          <w:tcPr>
            <w:tcW w:w="2336" w:type="dxa"/>
          </w:tcPr>
          <w:p w14:paraId="56CCB267" w14:textId="77777777" w:rsidR="00E914C4" w:rsidRPr="00E1388B" w:rsidRDefault="00E914C4" w:rsidP="00E1388B">
            <w:pPr>
              <w:rPr>
                <w:rFonts w:cstheme="minorHAnsi"/>
                <w:sz w:val="24"/>
                <w:szCs w:val="24"/>
              </w:rPr>
            </w:pPr>
            <w:r w:rsidRPr="00E1388B">
              <w:rPr>
                <w:rFonts w:cstheme="minorHAnsi"/>
                <w:sz w:val="24"/>
                <w:szCs w:val="24"/>
              </w:rPr>
              <w:t>Database Administrator</w:t>
            </w:r>
          </w:p>
        </w:tc>
        <w:tc>
          <w:tcPr>
            <w:tcW w:w="4313" w:type="dxa"/>
          </w:tcPr>
          <w:p w14:paraId="05E4FA3B" w14:textId="77777777" w:rsidR="00E914C4" w:rsidRPr="00E1388B" w:rsidRDefault="00E914C4" w:rsidP="00E1388B">
            <w:pPr>
              <w:rPr>
                <w:rFonts w:cstheme="minorHAnsi"/>
                <w:sz w:val="24"/>
                <w:szCs w:val="24"/>
              </w:rPr>
            </w:pPr>
            <w:r w:rsidRPr="00E1388B">
              <w:rPr>
                <w:rFonts w:cstheme="minorHAnsi"/>
                <w:sz w:val="24"/>
                <w:szCs w:val="24"/>
              </w:rPr>
              <w:t>Designs and maintains data layer and database security.</w:t>
            </w:r>
          </w:p>
        </w:tc>
      </w:tr>
      <w:tr w:rsidR="00E1388B" w:rsidRPr="00E1388B" w14:paraId="74A8380D" w14:textId="77777777" w:rsidTr="00AA249A">
        <w:tc>
          <w:tcPr>
            <w:tcW w:w="1602" w:type="dxa"/>
          </w:tcPr>
          <w:p w14:paraId="5601BD86" w14:textId="77777777" w:rsidR="00E914C4" w:rsidRPr="00E1388B" w:rsidRDefault="00E914C4" w:rsidP="00E1388B">
            <w:pPr>
              <w:rPr>
                <w:rFonts w:cstheme="minorHAnsi"/>
                <w:sz w:val="24"/>
                <w:szCs w:val="24"/>
              </w:rPr>
            </w:pPr>
            <w:r w:rsidRPr="00E1388B">
              <w:rPr>
                <w:rFonts w:cstheme="minorHAnsi"/>
                <w:sz w:val="24"/>
                <w:szCs w:val="24"/>
              </w:rPr>
              <w:t>Consulted</w:t>
            </w:r>
          </w:p>
        </w:tc>
        <w:tc>
          <w:tcPr>
            <w:tcW w:w="2431" w:type="dxa"/>
          </w:tcPr>
          <w:p w14:paraId="1BD0AEC0" w14:textId="77777777" w:rsidR="00E914C4" w:rsidRPr="00E1388B" w:rsidRDefault="00E914C4" w:rsidP="00E1388B">
            <w:pPr>
              <w:rPr>
                <w:rFonts w:cstheme="minorHAnsi"/>
                <w:sz w:val="24"/>
                <w:szCs w:val="24"/>
              </w:rPr>
            </w:pPr>
            <w:r w:rsidRPr="00E1388B">
              <w:rPr>
                <w:rFonts w:cstheme="minorHAnsi"/>
                <w:sz w:val="24"/>
                <w:szCs w:val="24"/>
              </w:rPr>
              <w:t>UI/UX Designer</w:t>
            </w:r>
          </w:p>
        </w:tc>
        <w:tc>
          <w:tcPr>
            <w:tcW w:w="2336" w:type="dxa"/>
          </w:tcPr>
          <w:p w14:paraId="2FCCB2E6" w14:textId="77777777" w:rsidR="00E914C4" w:rsidRPr="00E1388B" w:rsidRDefault="00E914C4" w:rsidP="00E1388B">
            <w:pPr>
              <w:rPr>
                <w:rFonts w:cstheme="minorHAnsi"/>
                <w:sz w:val="24"/>
                <w:szCs w:val="24"/>
              </w:rPr>
            </w:pPr>
            <w:r w:rsidRPr="00E1388B">
              <w:rPr>
                <w:rFonts w:cstheme="minorHAnsi"/>
                <w:sz w:val="24"/>
                <w:szCs w:val="24"/>
              </w:rPr>
              <w:t>(To be onboarded / outsourced)</w:t>
            </w:r>
          </w:p>
        </w:tc>
        <w:tc>
          <w:tcPr>
            <w:tcW w:w="4313" w:type="dxa"/>
          </w:tcPr>
          <w:p w14:paraId="5AF7EF67" w14:textId="77777777" w:rsidR="00E914C4" w:rsidRPr="00E1388B" w:rsidRDefault="00E914C4" w:rsidP="00E1388B">
            <w:pPr>
              <w:rPr>
                <w:rFonts w:cstheme="minorHAnsi"/>
                <w:sz w:val="24"/>
                <w:szCs w:val="24"/>
              </w:rPr>
            </w:pPr>
            <w:r w:rsidRPr="00E1388B">
              <w:rPr>
                <w:rFonts w:cstheme="minorHAnsi"/>
                <w:sz w:val="24"/>
                <w:szCs w:val="24"/>
              </w:rPr>
              <w:t>Provides insights into layout, accessibility, and rural usability.</w:t>
            </w:r>
          </w:p>
        </w:tc>
      </w:tr>
      <w:tr w:rsidR="00E1388B" w:rsidRPr="00E1388B" w14:paraId="2660467E" w14:textId="77777777" w:rsidTr="00AA249A">
        <w:tc>
          <w:tcPr>
            <w:tcW w:w="1602" w:type="dxa"/>
          </w:tcPr>
          <w:p w14:paraId="747B51AA" w14:textId="77777777" w:rsidR="00E914C4" w:rsidRPr="00E1388B" w:rsidRDefault="00E914C4" w:rsidP="00E1388B">
            <w:pPr>
              <w:rPr>
                <w:rFonts w:cstheme="minorHAnsi"/>
                <w:sz w:val="24"/>
                <w:szCs w:val="24"/>
              </w:rPr>
            </w:pPr>
            <w:r w:rsidRPr="00E1388B">
              <w:rPr>
                <w:rFonts w:cstheme="minorHAnsi"/>
                <w:sz w:val="24"/>
                <w:szCs w:val="24"/>
              </w:rPr>
              <w:t>Informed</w:t>
            </w:r>
          </w:p>
        </w:tc>
        <w:tc>
          <w:tcPr>
            <w:tcW w:w="2431" w:type="dxa"/>
          </w:tcPr>
          <w:p w14:paraId="39F8EC35" w14:textId="77777777" w:rsidR="00E914C4" w:rsidRPr="00E1388B" w:rsidRDefault="00E914C4" w:rsidP="00E1388B">
            <w:pPr>
              <w:rPr>
                <w:rFonts w:cstheme="minorHAnsi"/>
                <w:sz w:val="24"/>
                <w:szCs w:val="24"/>
              </w:rPr>
            </w:pPr>
            <w:r w:rsidRPr="00E1388B">
              <w:rPr>
                <w:rFonts w:cstheme="minorHAnsi"/>
                <w:sz w:val="24"/>
                <w:szCs w:val="24"/>
              </w:rPr>
              <w:t>APT IT Legal / Finance</w:t>
            </w:r>
          </w:p>
        </w:tc>
        <w:tc>
          <w:tcPr>
            <w:tcW w:w="2336" w:type="dxa"/>
          </w:tcPr>
          <w:p w14:paraId="1D8A7410" w14:textId="77777777" w:rsidR="00E914C4" w:rsidRPr="00E1388B" w:rsidRDefault="00E914C4" w:rsidP="00E1388B">
            <w:pPr>
              <w:rPr>
                <w:rFonts w:cstheme="minorHAnsi"/>
                <w:sz w:val="24"/>
                <w:szCs w:val="24"/>
              </w:rPr>
            </w:pPr>
            <w:r w:rsidRPr="00E1388B">
              <w:rPr>
                <w:rFonts w:cstheme="minorHAnsi"/>
                <w:sz w:val="24"/>
                <w:szCs w:val="24"/>
              </w:rPr>
              <w:t>Corporate Finance &amp; Compliance (internal)</w:t>
            </w:r>
          </w:p>
        </w:tc>
        <w:tc>
          <w:tcPr>
            <w:tcW w:w="4313" w:type="dxa"/>
          </w:tcPr>
          <w:p w14:paraId="6393563D" w14:textId="77777777" w:rsidR="00E914C4" w:rsidRPr="00E1388B" w:rsidRDefault="00E914C4" w:rsidP="00E1388B">
            <w:pPr>
              <w:rPr>
                <w:rFonts w:cstheme="minorHAnsi"/>
                <w:sz w:val="24"/>
                <w:szCs w:val="24"/>
              </w:rPr>
            </w:pPr>
            <w:r w:rsidRPr="00E1388B">
              <w:rPr>
                <w:rFonts w:cstheme="minorHAnsi"/>
                <w:sz w:val="24"/>
                <w:szCs w:val="24"/>
              </w:rPr>
              <w:t>Updated on fund utilization, legal compliance, etc.</w:t>
            </w:r>
          </w:p>
        </w:tc>
      </w:tr>
      <w:tr w:rsidR="00E1388B" w:rsidRPr="00E1388B" w14:paraId="707017E7" w14:textId="77777777" w:rsidTr="00AA249A">
        <w:tc>
          <w:tcPr>
            <w:tcW w:w="1602" w:type="dxa"/>
          </w:tcPr>
          <w:p w14:paraId="567D0B91" w14:textId="77777777" w:rsidR="00E914C4" w:rsidRPr="00E1388B" w:rsidRDefault="00E914C4" w:rsidP="00E1388B">
            <w:pPr>
              <w:rPr>
                <w:rFonts w:cstheme="minorHAnsi"/>
                <w:sz w:val="24"/>
                <w:szCs w:val="24"/>
              </w:rPr>
            </w:pPr>
            <w:r w:rsidRPr="00E1388B">
              <w:rPr>
                <w:rFonts w:cstheme="minorHAnsi"/>
                <w:sz w:val="24"/>
                <w:szCs w:val="24"/>
              </w:rPr>
              <w:t>Accountable</w:t>
            </w:r>
          </w:p>
        </w:tc>
        <w:tc>
          <w:tcPr>
            <w:tcW w:w="2431" w:type="dxa"/>
          </w:tcPr>
          <w:p w14:paraId="16319192" w14:textId="77777777" w:rsidR="00E914C4" w:rsidRPr="00E1388B" w:rsidRDefault="00E914C4" w:rsidP="00E1388B">
            <w:pPr>
              <w:rPr>
                <w:rFonts w:cstheme="minorHAnsi"/>
                <w:sz w:val="24"/>
                <w:szCs w:val="24"/>
              </w:rPr>
            </w:pPr>
            <w:r w:rsidRPr="00E1388B">
              <w:rPr>
                <w:rFonts w:cstheme="minorHAnsi"/>
                <w:sz w:val="24"/>
                <w:szCs w:val="24"/>
              </w:rPr>
              <w:t>SOONY Committee</w:t>
            </w:r>
          </w:p>
        </w:tc>
        <w:tc>
          <w:tcPr>
            <w:tcW w:w="2336" w:type="dxa"/>
          </w:tcPr>
          <w:p w14:paraId="06AA43FE" w14:textId="77777777" w:rsidR="00E914C4" w:rsidRPr="00E1388B" w:rsidRDefault="00E914C4" w:rsidP="00E1388B">
            <w:pPr>
              <w:rPr>
                <w:rFonts w:cstheme="minorHAnsi"/>
                <w:sz w:val="24"/>
                <w:szCs w:val="24"/>
              </w:rPr>
            </w:pPr>
            <w:r w:rsidRPr="00E1388B">
              <w:rPr>
                <w:rFonts w:cstheme="minorHAnsi"/>
                <w:sz w:val="24"/>
                <w:szCs w:val="24"/>
              </w:rPr>
              <w:t>CSR Board (Henry, Pandu, Dooku)</w:t>
            </w:r>
          </w:p>
        </w:tc>
        <w:tc>
          <w:tcPr>
            <w:tcW w:w="4313" w:type="dxa"/>
          </w:tcPr>
          <w:p w14:paraId="4CFF125B" w14:textId="77777777" w:rsidR="00E914C4" w:rsidRPr="00E1388B" w:rsidRDefault="00E914C4" w:rsidP="00E1388B">
            <w:pPr>
              <w:rPr>
                <w:rFonts w:cstheme="minorHAnsi"/>
                <w:sz w:val="24"/>
                <w:szCs w:val="24"/>
              </w:rPr>
            </w:pPr>
            <w:r w:rsidRPr="00E1388B">
              <w:rPr>
                <w:rFonts w:cstheme="minorHAnsi"/>
                <w:sz w:val="24"/>
                <w:szCs w:val="24"/>
              </w:rPr>
              <w:t>Collective accountability for CSR success and project vision.</w:t>
            </w:r>
          </w:p>
        </w:tc>
      </w:tr>
    </w:tbl>
    <w:p w14:paraId="3231174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Summary by Category:</w:t>
      </w:r>
    </w:p>
    <w:p w14:paraId="2057DEC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Responsible (R) – Executes the Tasks:</w:t>
      </w:r>
    </w:p>
    <w:p w14:paraId="660B6C0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Vandanam</w:t>
      </w:r>
      <w:proofErr w:type="spellEnd"/>
      <w:r w:rsidRPr="00E1388B">
        <w:rPr>
          <w:rFonts w:cstheme="minorHAnsi"/>
          <w:sz w:val="24"/>
          <w:szCs w:val="24"/>
        </w:rPr>
        <w:t xml:space="preserve"> (Project Manager)</w:t>
      </w:r>
    </w:p>
    <w:p w14:paraId="5F3B8D7F" w14:textId="2C49A4FE"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Business Analyst (Sham Kailas)</w:t>
      </w:r>
    </w:p>
    <w:p w14:paraId="0AB03C3F"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Ms. Juhi (Senior Developer)</w:t>
      </w:r>
    </w:p>
    <w:p w14:paraId="2604011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Java Developers (</w:t>
      </w:r>
      <w:proofErr w:type="spellStart"/>
      <w:r w:rsidRPr="00E1388B">
        <w:rPr>
          <w:rFonts w:cstheme="minorHAnsi"/>
          <w:sz w:val="24"/>
          <w:szCs w:val="24"/>
        </w:rPr>
        <w:t>Teyson</w:t>
      </w:r>
      <w:proofErr w:type="spellEnd"/>
      <w:r w:rsidRPr="00E1388B">
        <w:rPr>
          <w:rFonts w:cstheme="minorHAnsi"/>
          <w:sz w:val="24"/>
          <w:szCs w:val="24"/>
        </w:rPr>
        <w:t>, Lucie, Tucker, Bravo)</w:t>
      </w:r>
    </w:p>
    <w:p w14:paraId="02A9F49F"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QA/Testers (Jason, Alekya)</w:t>
      </w:r>
    </w:p>
    <w:p w14:paraId="4D1A2C83"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Mr. Mike (Network Admin)</w:t>
      </w:r>
    </w:p>
    <w:p w14:paraId="002A72A4" w14:textId="77777777" w:rsidR="00E914C4" w:rsidRPr="00E1388B" w:rsidRDefault="00E914C4" w:rsidP="00E1388B">
      <w:pPr>
        <w:numPr>
          <w:ilvl w:val="0"/>
          <w:numId w:val="14"/>
        </w:numPr>
        <w:tabs>
          <w:tab w:val="clear" w:pos="720"/>
        </w:tabs>
        <w:spacing w:after="0" w:line="240" w:lineRule="auto"/>
        <w:rPr>
          <w:rFonts w:cstheme="minorHAnsi"/>
          <w:sz w:val="24"/>
          <w:szCs w:val="24"/>
        </w:rPr>
      </w:pPr>
      <w:r w:rsidRPr="00E1388B">
        <w:rPr>
          <w:rFonts w:cstheme="minorHAnsi"/>
          <w:sz w:val="24"/>
          <w:szCs w:val="24"/>
        </w:rPr>
        <w:t>Mr. John (DBA)</w:t>
      </w:r>
    </w:p>
    <w:p w14:paraId="777CA7E9" w14:textId="77777777" w:rsidR="00E914C4" w:rsidRPr="00E1388B" w:rsidRDefault="00E914C4" w:rsidP="00E1388B">
      <w:pPr>
        <w:spacing w:after="0" w:line="240" w:lineRule="auto"/>
        <w:rPr>
          <w:rFonts w:cstheme="minorHAnsi"/>
          <w:sz w:val="24"/>
          <w:szCs w:val="24"/>
        </w:rPr>
      </w:pPr>
    </w:p>
    <w:p w14:paraId="0442878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Accountable (A) – Final Decision-Makers:</w:t>
      </w:r>
    </w:p>
    <w:p w14:paraId="07567E98"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Henry (Sponsor)</w:t>
      </w:r>
    </w:p>
    <w:p w14:paraId="1C434F4F"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Pandu (Finance Head)</w:t>
      </w:r>
    </w:p>
    <w:p w14:paraId="5D46451E"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Mr. Karthik (Delivery Head)</w:t>
      </w:r>
    </w:p>
    <w:p w14:paraId="6BD66B4F" w14:textId="77777777" w:rsidR="00E914C4" w:rsidRPr="00E1388B" w:rsidRDefault="00E914C4" w:rsidP="00E1388B">
      <w:pPr>
        <w:numPr>
          <w:ilvl w:val="0"/>
          <w:numId w:val="15"/>
        </w:numPr>
        <w:tabs>
          <w:tab w:val="clear" w:pos="720"/>
        </w:tabs>
        <w:spacing w:after="0" w:line="240" w:lineRule="auto"/>
        <w:rPr>
          <w:rFonts w:cstheme="minorHAnsi"/>
          <w:sz w:val="24"/>
          <w:szCs w:val="24"/>
        </w:rPr>
      </w:pPr>
      <w:r w:rsidRPr="00E1388B">
        <w:rPr>
          <w:rFonts w:cstheme="minorHAnsi"/>
          <w:sz w:val="24"/>
          <w:szCs w:val="24"/>
        </w:rPr>
        <w:t>SOONY Committee (CSR Governance Board)</w:t>
      </w:r>
    </w:p>
    <w:p w14:paraId="1BDFA69E" w14:textId="77777777" w:rsidR="00E914C4" w:rsidRPr="00E1388B" w:rsidRDefault="00E914C4" w:rsidP="00E1388B">
      <w:pPr>
        <w:spacing w:after="0" w:line="240" w:lineRule="auto"/>
        <w:rPr>
          <w:rFonts w:cstheme="minorHAnsi"/>
          <w:sz w:val="24"/>
          <w:szCs w:val="24"/>
        </w:rPr>
      </w:pPr>
    </w:p>
    <w:p w14:paraId="6E07CB0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Consulted (C) – Influence the Work:</w:t>
      </w:r>
    </w:p>
    <w:p w14:paraId="3C05686C"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Mr. Dooku (Project Coordinator)</w:t>
      </w:r>
    </w:p>
    <w:p w14:paraId="3683C1CA"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Business Analyst (during requirement gathering)</w:t>
      </w:r>
    </w:p>
    <w:p w14:paraId="77AE31F4"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Peter, Kevin, Ben (Farmer Stakeholders)</w:t>
      </w:r>
    </w:p>
    <w:p w14:paraId="70BF5A18" w14:textId="77777777" w:rsidR="00E914C4" w:rsidRPr="00E1388B" w:rsidRDefault="00E914C4" w:rsidP="00E1388B">
      <w:pPr>
        <w:numPr>
          <w:ilvl w:val="0"/>
          <w:numId w:val="16"/>
        </w:numPr>
        <w:tabs>
          <w:tab w:val="clear" w:pos="720"/>
        </w:tabs>
        <w:spacing w:after="0" w:line="240" w:lineRule="auto"/>
        <w:rPr>
          <w:rFonts w:cstheme="minorHAnsi"/>
          <w:sz w:val="24"/>
          <w:szCs w:val="24"/>
        </w:rPr>
      </w:pPr>
      <w:r w:rsidRPr="00E1388B">
        <w:rPr>
          <w:rFonts w:cstheme="minorHAnsi"/>
          <w:sz w:val="24"/>
          <w:szCs w:val="24"/>
        </w:rPr>
        <w:t>UI/UX Designer</w:t>
      </w:r>
    </w:p>
    <w:p w14:paraId="77F03FAE" w14:textId="77777777" w:rsidR="00E914C4" w:rsidRPr="00E1388B" w:rsidRDefault="00E914C4" w:rsidP="00E1388B">
      <w:pPr>
        <w:spacing w:after="0" w:line="240" w:lineRule="auto"/>
        <w:rPr>
          <w:rFonts w:cstheme="minorHAnsi"/>
          <w:sz w:val="24"/>
          <w:szCs w:val="24"/>
        </w:rPr>
      </w:pPr>
    </w:p>
    <w:p w14:paraId="56C7E4E1"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Informed (I) – Need Updates, Not Involved in Decisions:</w:t>
      </w:r>
    </w:p>
    <w:p w14:paraId="4DA47084"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APT IT Legal / Finance Team</w:t>
      </w:r>
    </w:p>
    <w:p w14:paraId="387D5D8F"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Internal HR / Admin for staffing</w:t>
      </w:r>
    </w:p>
    <w:p w14:paraId="3C7AF61D" w14:textId="77777777" w:rsidR="00E914C4" w:rsidRPr="00E1388B" w:rsidRDefault="00E914C4" w:rsidP="00E1388B">
      <w:pPr>
        <w:numPr>
          <w:ilvl w:val="0"/>
          <w:numId w:val="17"/>
        </w:numPr>
        <w:tabs>
          <w:tab w:val="clear" w:pos="720"/>
        </w:tabs>
        <w:spacing w:after="0" w:line="240" w:lineRule="auto"/>
        <w:rPr>
          <w:rFonts w:cstheme="minorHAnsi"/>
          <w:sz w:val="24"/>
          <w:szCs w:val="24"/>
        </w:rPr>
      </w:pPr>
      <w:r w:rsidRPr="00E1388B">
        <w:rPr>
          <w:rFonts w:cstheme="minorHAnsi"/>
          <w:sz w:val="24"/>
          <w:szCs w:val="24"/>
        </w:rPr>
        <w:t>Support staff for training delivery (later phase)</w:t>
      </w:r>
    </w:p>
    <w:p w14:paraId="54409518" w14:textId="77777777" w:rsidR="00E914C4" w:rsidRPr="00E1388B" w:rsidRDefault="00E914C4" w:rsidP="00E1388B">
      <w:pPr>
        <w:spacing w:after="0" w:line="240" w:lineRule="auto"/>
        <w:rPr>
          <w:rFonts w:cstheme="minorHAnsi"/>
          <w:sz w:val="24"/>
          <w:szCs w:val="24"/>
        </w:rPr>
      </w:pPr>
    </w:p>
    <w:p w14:paraId="4CA49C6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Decision Makers:</w:t>
      </w:r>
    </w:p>
    <w:p w14:paraId="6210D75C" w14:textId="77777777" w:rsidR="00E914C4" w:rsidRPr="00E1388B" w:rsidRDefault="00E914C4" w:rsidP="00E1388B">
      <w:pPr>
        <w:numPr>
          <w:ilvl w:val="0"/>
          <w:numId w:val="18"/>
        </w:numPr>
        <w:tabs>
          <w:tab w:val="clear" w:pos="720"/>
        </w:tabs>
        <w:spacing w:after="0" w:line="240" w:lineRule="auto"/>
        <w:rPr>
          <w:rFonts w:cstheme="minorHAnsi"/>
          <w:sz w:val="24"/>
          <w:szCs w:val="24"/>
        </w:rPr>
      </w:pPr>
      <w:r w:rsidRPr="00E1388B">
        <w:rPr>
          <w:rFonts w:cstheme="minorHAnsi"/>
          <w:sz w:val="24"/>
          <w:szCs w:val="24"/>
        </w:rPr>
        <w:t>Mr. Henry, Mr. Pandu, and Mr. Karthik are the main accountable stakeholders — they have decision-making authority at all key phases (budget, design approval, UAT sign-off, go-live).</w:t>
      </w:r>
    </w:p>
    <w:p w14:paraId="3B22CA4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Key Influencers:</w:t>
      </w:r>
    </w:p>
    <w:p w14:paraId="40B5CD52" w14:textId="77777777" w:rsidR="00E914C4" w:rsidRPr="00E1388B" w:rsidRDefault="00E914C4" w:rsidP="00E1388B">
      <w:pPr>
        <w:numPr>
          <w:ilvl w:val="0"/>
          <w:numId w:val="19"/>
        </w:numPr>
        <w:tabs>
          <w:tab w:val="clear" w:pos="720"/>
        </w:tabs>
        <w:spacing w:after="0" w:line="240" w:lineRule="auto"/>
        <w:rPr>
          <w:rFonts w:cstheme="minorHAnsi"/>
          <w:sz w:val="24"/>
          <w:szCs w:val="24"/>
        </w:rPr>
      </w:pPr>
      <w:r w:rsidRPr="00E1388B">
        <w:rPr>
          <w:rFonts w:cstheme="minorHAnsi"/>
          <w:sz w:val="24"/>
          <w:szCs w:val="24"/>
        </w:rPr>
        <w:t>Mr. Dooku, Peter/Kevin/Ben, and UI/UX Designer are consulted regularly — they influence feature design, accessibility, and usability decisions.</w:t>
      </w:r>
    </w:p>
    <w:p w14:paraId="199294FD" w14:textId="77777777" w:rsidR="00E914C4" w:rsidRPr="00E1388B" w:rsidRDefault="00E914C4" w:rsidP="00E1388B">
      <w:pPr>
        <w:spacing w:after="0" w:line="240" w:lineRule="auto"/>
        <w:rPr>
          <w:rFonts w:cstheme="minorHAnsi"/>
          <w:sz w:val="24"/>
          <w:szCs w:val="24"/>
        </w:rPr>
      </w:pPr>
    </w:p>
    <w:p w14:paraId="276A6B5A" w14:textId="77777777" w:rsidR="00E914C4" w:rsidRPr="00E1388B" w:rsidRDefault="00E914C4" w:rsidP="00E1388B">
      <w:pPr>
        <w:spacing w:after="0" w:line="240" w:lineRule="auto"/>
        <w:rPr>
          <w:rFonts w:cstheme="minorHAnsi"/>
          <w:b/>
          <w:bCs/>
          <w:sz w:val="24"/>
          <w:szCs w:val="24"/>
        </w:rPr>
      </w:pPr>
      <w:r w:rsidRPr="00C0226A">
        <w:rPr>
          <w:rFonts w:cstheme="minorHAnsi"/>
          <w:b/>
          <w:bCs/>
          <w:sz w:val="24"/>
          <w:szCs w:val="24"/>
        </w:rPr>
        <w:t>Question 7 – Business Case Document:</w:t>
      </w:r>
    </w:p>
    <w:p w14:paraId="38A5337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Help Mr Karthik to prepare a business case document.</w:t>
      </w:r>
    </w:p>
    <w:p w14:paraId="34B31E10" w14:textId="77777777" w:rsidR="00E914C4" w:rsidRDefault="00E914C4" w:rsidP="00E1388B">
      <w:pPr>
        <w:spacing w:after="0" w:line="240" w:lineRule="auto"/>
        <w:rPr>
          <w:rFonts w:cstheme="minorHAnsi"/>
          <w:sz w:val="24"/>
          <w:szCs w:val="24"/>
        </w:rPr>
      </w:pPr>
    </w:p>
    <w:p w14:paraId="168218F1" w14:textId="23583ADB" w:rsidR="007765E6" w:rsidRDefault="007765E6" w:rsidP="00E1388B">
      <w:pPr>
        <w:spacing w:after="0" w:line="240" w:lineRule="auto"/>
        <w:rPr>
          <w:rFonts w:cstheme="minorHAnsi"/>
          <w:sz w:val="24"/>
          <w:szCs w:val="24"/>
        </w:rPr>
      </w:pPr>
      <w:bookmarkStart w:id="7" w:name="_Hlk205479826"/>
      <w:r w:rsidRPr="007765E6">
        <w:rPr>
          <w:rFonts w:cstheme="minorHAnsi"/>
          <w:sz w:val="24"/>
          <w:szCs w:val="24"/>
        </w:rPr>
        <w:t>A Business Case Document is a formal written proposal that outlines the justification for initiating a project or task. It presents the problem or opportunity, evaluates various solution options, and recommends the best course of action with a clear explanation of costs, benefits, and risks.</w:t>
      </w:r>
    </w:p>
    <w:bookmarkEnd w:id="7"/>
    <w:p w14:paraId="653F0802" w14:textId="77777777" w:rsidR="007765E6" w:rsidRPr="00E1388B" w:rsidRDefault="007765E6" w:rsidP="00E1388B">
      <w:pPr>
        <w:spacing w:after="0" w:line="240" w:lineRule="auto"/>
        <w:rPr>
          <w:rFonts w:cstheme="minorHAnsi"/>
          <w:sz w:val="24"/>
          <w:szCs w:val="24"/>
        </w:rPr>
      </w:pPr>
    </w:p>
    <w:p w14:paraId="56952580"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Business Case Document:</w:t>
      </w:r>
    </w:p>
    <w:p w14:paraId="32CC899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Project Title: Online Agriculture Products Store</w:t>
      </w:r>
    </w:p>
    <w:p w14:paraId="6BC7943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lastRenderedPageBreak/>
        <w:t>Submitted By: Mr. Karthik, Delivery Head, APT IT SOLUTIONS</w:t>
      </w:r>
    </w:p>
    <w:p w14:paraId="628DCF7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Client: SOONY CSR Committee (Mr. Henry, Mr. Pandu, Mr. Dooku)</w:t>
      </w:r>
    </w:p>
    <w:p w14:paraId="755C8E7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Date: 25/07/2025</w:t>
      </w:r>
    </w:p>
    <w:p w14:paraId="7AD1AE8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Model: Waterfall Development Approach</w:t>
      </w:r>
    </w:p>
    <w:p w14:paraId="5921B92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Budget: ₹2 Crores INR</w:t>
      </w:r>
    </w:p>
    <w:p w14:paraId="7DC9D37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Duration: 18 Months</w:t>
      </w:r>
    </w:p>
    <w:p w14:paraId="42C2F13F" w14:textId="77777777" w:rsidR="00E914C4" w:rsidRDefault="00E914C4" w:rsidP="00E1388B">
      <w:pPr>
        <w:spacing w:after="0" w:line="240" w:lineRule="auto"/>
        <w:rPr>
          <w:rFonts w:cstheme="minorHAnsi"/>
          <w:sz w:val="24"/>
          <w:szCs w:val="24"/>
        </w:rPr>
      </w:pPr>
    </w:p>
    <w:p w14:paraId="4F99073B" w14:textId="2AC1597D" w:rsidR="00F73590" w:rsidRDefault="00F73590" w:rsidP="00E1388B">
      <w:pPr>
        <w:spacing w:after="0" w:line="240" w:lineRule="auto"/>
        <w:rPr>
          <w:rFonts w:cstheme="minorHAnsi"/>
          <w:sz w:val="24"/>
          <w:szCs w:val="24"/>
        </w:rPr>
      </w:pPr>
      <w:bookmarkStart w:id="8" w:name="_Hlk205480038"/>
      <w:r w:rsidRPr="00F73590">
        <w:rPr>
          <w:rFonts w:cstheme="minorHAnsi"/>
          <w:sz w:val="24"/>
          <w:szCs w:val="24"/>
        </w:rPr>
        <w:t>A Business Case Document is a formal, structured document used to justify the initiation of a project or investment. It provides evidence-based reasoning for why a project is needed, what it aims to achieve, and how it aligns with business goals.</w:t>
      </w:r>
    </w:p>
    <w:bookmarkEnd w:id="8"/>
    <w:p w14:paraId="583AE415" w14:textId="77777777" w:rsidR="00F73590" w:rsidRPr="00E1388B" w:rsidRDefault="00F73590" w:rsidP="00E1388B">
      <w:pPr>
        <w:spacing w:after="0" w:line="240" w:lineRule="auto"/>
        <w:rPr>
          <w:rFonts w:cstheme="minorHAnsi"/>
          <w:sz w:val="24"/>
          <w:szCs w:val="24"/>
        </w:rPr>
      </w:pPr>
    </w:p>
    <w:p w14:paraId="4BADD687" w14:textId="77777777" w:rsidR="00E914C4" w:rsidRPr="00E1388B" w:rsidRDefault="00E914C4" w:rsidP="00E1388B">
      <w:pPr>
        <w:spacing w:after="0" w:line="240" w:lineRule="auto"/>
        <w:rPr>
          <w:rFonts w:cstheme="minorHAnsi"/>
          <w:b/>
          <w:bCs/>
          <w:sz w:val="24"/>
          <w:szCs w:val="24"/>
        </w:rPr>
      </w:pPr>
      <w:bookmarkStart w:id="9" w:name="_Hlk205480233"/>
      <w:r w:rsidRPr="00E1388B">
        <w:rPr>
          <w:rFonts w:cstheme="minorHAnsi"/>
          <w:b/>
          <w:bCs/>
          <w:sz w:val="24"/>
          <w:szCs w:val="24"/>
        </w:rPr>
        <w:t>Why is this project initiated?</w:t>
      </w:r>
    </w:p>
    <w:p w14:paraId="670BCE4F" w14:textId="77777777" w:rsidR="00E914C4" w:rsidRDefault="00E914C4" w:rsidP="00E1388B">
      <w:pPr>
        <w:spacing w:after="0" w:line="240" w:lineRule="auto"/>
        <w:rPr>
          <w:rFonts w:cstheme="minorHAnsi"/>
          <w:sz w:val="24"/>
          <w:szCs w:val="24"/>
        </w:rPr>
      </w:pPr>
      <w:r w:rsidRPr="00E1388B">
        <w:rPr>
          <w:rFonts w:cstheme="minorHAnsi"/>
          <w:sz w:val="24"/>
          <w:szCs w:val="24"/>
        </w:rPr>
        <w:t>This business case outlines the justification for developing an Online Agriculture Products Store, a CSR initiative by SOONY aimed at addressing the supply challenges faced by farmers in remote villages. The platform will enable farmers to access and order fertilizers, seeds, and pesticides directly from manufacturers through a mobile/web application. This initiative supports rural empowerment, supply chain transparency, and digital inclusion.</w:t>
      </w:r>
    </w:p>
    <w:p w14:paraId="778181D3" w14:textId="77777777" w:rsidR="002E1D74" w:rsidRPr="00E1388B" w:rsidRDefault="002E1D74" w:rsidP="00E1388B">
      <w:pPr>
        <w:spacing w:after="0" w:line="240" w:lineRule="auto"/>
        <w:rPr>
          <w:rFonts w:cstheme="minorHAnsi"/>
          <w:sz w:val="24"/>
          <w:szCs w:val="24"/>
        </w:rPr>
      </w:pPr>
    </w:p>
    <w:p w14:paraId="72A4BEF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What are the current problems?</w:t>
      </w:r>
    </w:p>
    <w:p w14:paraId="353FCDA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Current Problem Statement Situation, Farmers like Peter, Kevin, and Ben currently face:</w:t>
      </w:r>
    </w:p>
    <w:p w14:paraId="6BC115C5"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 xml:space="preserve">Inconsistent supply and availability of </w:t>
      </w:r>
      <w:proofErr w:type="spellStart"/>
      <w:r w:rsidRPr="00E1388B">
        <w:rPr>
          <w:rFonts w:cstheme="minorHAnsi"/>
          <w:sz w:val="24"/>
          <w:szCs w:val="24"/>
        </w:rPr>
        <w:t>agri</w:t>
      </w:r>
      <w:proofErr w:type="spellEnd"/>
      <w:r w:rsidRPr="00E1388B">
        <w:rPr>
          <w:rFonts w:cstheme="minorHAnsi"/>
          <w:sz w:val="24"/>
          <w:szCs w:val="24"/>
        </w:rPr>
        <w:t>-products.</w:t>
      </w:r>
    </w:p>
    <w:p w14:paraId="696D16CF"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High cost due to multiple intermediaries.</w:t>
      </w:r>
    </w:p>
    <w:p w14:paraId="1910E0F0"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No product transparency or after-sales support.</w:t>
      </w:r>
    </w:p>
    <w:p w14:paraId="37921395"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Travel burden and limited local inventory.</w:t>
      </w:r>
    </w:p>
    <w:p w14:paraId="7A05FE09" w14:textId="77777777" w:rsidR="00E914C4" w:rsidRPr="00E1388B" w:rsidRDefault="00E914C4" w:rsidP="00E1388B">
      <w:pPr>
        <w:numPr>
          <w:ilvl w:val="0"/>
          <w:numId w:val="20"/>
        </w:numPr>
        <w:tabs>
          <w:tab w:val="clear" w:pos="720"/>
        </w:tabs>
        <w:spacing w:after="0" w:line="240" w:lineRule="auto"/>
        <w:rPr>
          <w:rFonts w:cstheme="minorHAnsi"/>
          <w:sz w:val="24"/>
          <w:szCs w:val="24"/>
        </w:rPr>
      </w:pPr>
      <w:r w:rsidRPr="00E1388B">
        <w:rPr>
          <w:rFonts w:cstheme="minorHAnsi"/>
          <w:sz w:val="24"/>
          <w:szCs w:val="24"/>
        </w:rPr>
        <w:t>Low digital access and literacy for modern procurement methods.</w:t>
      </w:r>
    </w:p>
    <w:p w14:paraId="52EFA757" w14:textId="77777777" w:rsidR="00E914C4" w:rsidRPr="00E1388B" w:rsidRDefault="00E914C4" w:rsidP="00E1388B">
      <w:pPr>
        <w:spacing w:after="0" w:line="240" w:lineRule="auto"/>
        <w:rPr>
          <w:rFonts w:cstheme="minorHAnsi"/>
          <w:sz w:val="24"/>
          <w:szCs w:val="24"/>
        </w:rPr>
      </w:pPr>
    </w:p>
    <w:p w14:paraId="4EF3890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With this project, how many problems could be solved?</w:t>
      </w:r>
    </w:p>
    <w:p w14:paraId="6FDD8665"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Project Objectives:</w:t>
      </w:r>
    </w:p>
    <w:p w14:paraId="2079C642"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Enable remote farmers to purchase agriculture products digitally.</w:t>
      </w:r>
    </w:p>
    <w:p w14:paraId="7AB7854D"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Connect farmers directly with manufacturers (bypassing middlemen).</w:t>
      </w:r>
    </w:p>
    <w:p w14:paraId="6D81C512"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Promote transparency in pricing and availability.</w:t>
      </w:r>
    </w:p>
    <w:p w14:paraId="2672252C"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Build a scalable, user-friendly digital ecosystem accessible even in rural areas.</w:t>
      </w:r>
    </w:p>
    <w:p w14:paraId="0408D68A" w14:textId="77777777" w:rsidR="00E914C4" w:rsidRPr="00E1388B" w:rsidRDefault="00E914C4" w:rsidP="00E1388B">
      <w:pPr>
        <w:numPr>
          <w:ilvl w:val="0"/>
          <w:numId w:val="21"/>
        </w:numPr>
        <w:tabs>
          <w:tab w:val="clear" w:pos="720"/>
        </w:tabs>
        <w:spacing w:after="0" w:line="240" w:lineRule="auto"/>
        <w:rPr>
          <w:rFonts w:cstheme="minorHAnsi"/>
          <w:sz w:val="24"/>
          <w:szCs w:val="24"/>
        </w:rPr>
      </w:pPr>
      <w:r w:rsidRPr="00E1388B">
        <w:rPr>
          <w:rFonts w:cstheme="minorHAnsi"/>
          <w:sz w:val="24"/>
          <w:szCs w:val="24"/>
        </w:rPr>
        <w:t>Support SOONY's CSR goal of sustainable rural development.</w:t>
      </w:r>
    </w:p>
    <w:p w14:paraId="621B1F88" w14:textId="77777777" w:rsidR="00E914C4" w:rsidRPr="00E1388B" w:rsidRDefault="00E914C4" w:rsidP="00E1388B">
      <w:pPr>
        <w:spacing w:after="0" w:line="240" w:lineRule="auto"/>
        <w:rPr>
          <w:rFonts w:cstheme="minorHAnsi"/>
          <w:sz w:val="24"/>
          <w:szCs w:val="24"/>
        </w:rPr>
      </w:pPr>
    </w:p>
    <w:p w14:paraId="45959579"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Waterfall-model-based application:</w:t>
      </w:r>
    </w:p>
    <w:p w14:paraId="16942078"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Digitally lists products from certified manufacturers.</w:t>
      </w:r>
    </w:p>
    <w:p w14:paraId="4BAE6972"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Allows farmers to browse, compare, and purchase online.</w:t>
      </w:r>
    </w:p>
    <w:p w14:paraId="7D1009AF"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Supports regional language, simple UI, mobile-first design.</w:t>
      </w:r>
    </w:p>
    <w:p w14:paraId="6B508585"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Facilitates direct communication and feedback with vendors.</w:t>
      </w:r>
    </w:p>
    <w:p w14:paraId="0B1F1E67" w14:textId="77777777" w:rsidR="00E914C4" w:rsidRPr="00E1388B" w:rsidRDefault="00E914C4" w:rsidP="00E1388B">
      <w:pPr>
        <w:numPr>
          <w:ilvl w:val="0"/>
          <w:numId w:val="22"/>
        </w:numPr>
        <w:tabs>
          <w:tab w:val="clear" w:pos="720"/>
        </w:tabs>
        <w:spacing w:after="0" w:line="240" w:lineRule="auto"/>
        <w:rPr>
          <w:rFonts w:cstheme="minorHAnsi"/>
          <w:sz w:val="24"/>
          <w:szCs w:val="24"/>
        </w:rPr>
      </w:pPr>
      <w:r w:rsidRPr="00E1388B">
        <w:rPr>
          <w:rFonts w:cstheme="minorHAnsi"/>
          <w:sz w:val="24"/>
          <w:szCs w:val="24"/>
        </w:rPr>
        <w:t>Provides delivery tracking and customer service.</w:t>
      </w:r>
    </w:p>
    <w:p w14:paraId="43DE1C3A" w14:textId="77777777" w:rsidR="00E914C4" w:rsidRPr="00E1388B" w:rsidRDefault="00E914C4" w:rsidP="00E1388B">
      <w:pPr>
        <w:spacing w:after="0" w:line="240" w:lineRule="auto"/>
        <w:rPr>
          <w:rFonts w:cstheme="minorHAnsi"/>
          <w:sz w:val="24"/>
          <w:szCs w:val="24"/>
        </w:rPr>
      </w:pPr>
    </w:p>
    <w:p w14:paraId="4A8C517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What are the resources required?</w:t>
      </w:r>
    </w:p>
    <w:p w14:paraId="041E246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To successfully deliver the Online Agriculture Products Store project under the Waterfall model, a combination of human, technical, financial, and external resources is essential. </w:t>
      </w:r>
    </w:p>
    <w:p w14:paraId="1366C1DC" w14:textId="77777777" w:rsidR="00E914C4" w:rsidRPr="00E1388B" w:rsidRDefault="00E914C4" w:rsidP="00E1388B">
      <w:pPr>
        <w:spacing w:after="0" w:line="240" w:lineRule="auto"/>
        <w:rPr>
          <w:rFonts w:cstheme="minorHAnsi"/>
          <w:sz w:val="24"/>
          <w:szCs w:val="24"/>
        </w:rPr>
      </w:pPr>
    </w:p>
    <w:p w14:paraId="6827CAD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Key human resources include a project sponsor, financial head, project coordinator, project manager, business analyst, UI/UX designer, senior and junior Java developers, QA testers, database and network administrators, as well as trainers for farmer onboarding. </w:t>
      </w:r>
    </w:p>
    <w:p w14:paraId="599E9E75" w14:textId="77777777" w:rsidR="00E914C4" w:rsidRPr="00E1388B" w:rsidRDefault="00E914C4" w:rsidP="00E1388B">
      <w:pPr>
        <w:spacing w:after="0" w:line="240" w:lineRule="auto"/>
        <w:rPr>
          <w:rFonts w:cstheme="minorHAnsi"/>
          <w:sz w:val="24"/>
          <w:szCs w:val="24"/>
        </w:rPr>
      </w:pPr>
    </w:p>
    <w:p w14:paraId="3531D95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Technical resources such as development machines, cloud hosting infrastructure, mobile test devices, databases, version control systems, project management tools (like JIRA), testing tools (e.g., Selenium, Postman), and UI/UX design platforms (like Figma or Adobe XD) will be required to support system design </w:t>
      </w:r>
      <w:r w:rsidRPr="00E1388B">
        <w:rPr>
          <w:rFonts w:cstheme="minorHAnsi"/>
          <w:sz w:val="24"/>
          <w:szCs w:val="24"/>
        </w:rPr>
        <w:lastRenderedPageBreak/>
        <w:t xml:space="preserve">and development. For training and support, localized guides, visual tutorials, help desk platforms, and community engagement resources will ensure farmer adoption and post-launch assistance. </w:t>
      </w:r>
    </w:p>
    <w:p w14:paraId="546C2C48" w14:textId="77777777" w:rsidR="00E914C4" w:rsidRPr="00E1388B" w:rsidRDefault="00E914C4" w:rsidP="00E1388B">
      <w:pPr>
        <w:spacing w:after="0" w:line="240" w:lineRule="auto"/>
        <w:rPr>
          <w:rFonts w:cstheme="minorHAnsi"/>
          <w:sz w:val="24"/>
          <w:szCs w:val="24"/>
        </w:rPr>
      </w:pPr>
    </w:p>
    <w:p w14:paraId="54EBB72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the project will be financed through a ₹2 Crore CSR budget, covering salaries, infrastructure costs, training expenses, and a contingency buffer. Comprehensive documentation such as Business Requirement Documents (BRD), Software Requirement Specifications (SRS), traceability matrices, test plans, user manuals, and CSR impact reports will ensure alignment and transparency throughout the project lifecycle. Additionally, external resources such as logistics partners for last-mile delivery, manufacturer APIs for product listings, and legal support for compliance and data privacy are vital for end-to-end functionality and scalability.</w:t>
      </w:r>
    </w:p>
    <w:p w14:paraId="71DE0358" w14:textId="77777777" w:rsidR="00E914C4" w:rsidRPr="00E1388B" w:rsidRDefault="00E914C4" w:rsidP="00E1388B">
      <w:pPr>
        <w:spacing w:after="0" w:line="240" w:lineRule="auto"/>
        <w:rPr>
          <w:rFonts w:cstheme="minorHAnsi"/>
          <w:b/>
          <w:bCs/>
          <w:sz w:val="24"/>
          <w:szCs w:val="24"/>
        </w:rPr>
      </w:pPr>
    </w:p>
    <w:p w14:paraId="6D333F4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How much organizational changes is required to adopt this technology?</w:t>
      </w:r>
    </w:p>
    <w:p w14:paraId="62106262"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Scope of the Project:</w:t>
      </w:r>
    </w:p>
    <w:p w14:paraId="299B3BB8"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In Scope:</w:t>
      </w:r>
    </w:p>
    <w:p w14:paraId="434ECDD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Requirement analysis, UI/UX design, backend development using Java.</w:t>
      </w:r>
    </w:p>
    <w:p w14:paraId="413AD22C"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Android-based mobile app &amp; responsive web portal.</w:t>
      </w:r>
    </w:p>
    <w:p w14:paraId="089DB68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Admin panel for manufacturers and CSR reporting.</w:t>
      </w:r>
    </w:p>
    <w:p w14:paraId="256F4882"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Order management, inventory view, delivery request features.</w:t>
      </w:r>
    </w:p>
    <w:p w14:paraId="393D6E4E" w14:textId="77777777" w:rsidR="00E914C4" w:rsidRPr="00E1388B" w:rsidRDefault="00E914C4" w:rsidP="00E1388B">
      <w:pPr>
        <w:numPr>
          <w:ilvl w:val="0"/>
          <w:numId w:val="23"/>
        </w:numPr>
        <w:tabs>
          <w:tab w:val="clear" w:pos="720"/>
        </w:tabs>
        <w:spacing w:after="0" w:line="240" w:lineRule="auto"/>
        <w:rPr>
          <w:rFonts w:cstheme="minorHAnsi"/>
          <w:sz w:val="24"/>
          <w:szCs w:val="24"/>
        </w:rPr>
      </w:pPr>
      <w:r w:rsidRPr="00E1388B">
        <w:rPr>
          <w:rFonts w:cstheme="minorHAnsi"/>
          <w:sz w:val="24"/>
          <w:szCs w:val="24"/>
        </w:rPr>
        <w:t>Training and onboarding support.</w:t>
      </w:r>
    </w:p>
    <w:p w14:paraId="04BD805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Out of Scope:</w:t>
      </w:r>
    </w:p>
    <w:p w14:paraId="74F0CFC2"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Offline manual orders.</w:t>
      </w:r>
    </w:p>
    <w:p w14:paraId="555F3CFC"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Hardware/device distribution to farmers.</w:t>
      </w:r>
    </w:p>
    <w:p w14:paraId="41B384F6" w14:textId="77777777" w:rsidR="00E914C4" w:rsidRPr="00E1388B" w:rsidRDefault="00E914C4" w:rsidP="00E1388B">
      <w:pPr>
        <w:numPr>
          <w:ilvl w:val="0"/>
          <w:numId w:val="24"/>
        </w:numPr>
        <w:tabs>
          <w:tab w:val="clear" w:pos="720"/>
        </w:tabs>
        <w:spacing w:after="0" w:line="240" w:lineRule="auto"/>
        <w:rPr>
          <w:rFonts w:cstheme="minorHAnsi"/>
          <w:sz w:val="24"/>
          <w:szCs w:val="24"/>
        </w:rPr>
      </w:pPr>
      <w:r w:rsidRPr="00E1388B">
        <w:rPr>
          <w:rFonts w:cstheme="minorHAnsi"/>
          <w:sz w:val="24"/>
          <w:szCs w:val="24"/>
        </w:rPr>
        <w:t>Integration with government subsidy or KYC systems.</w:t>
      </w:r>
    </w:p>
    <w:p w14:paraId="1F009D0C" w14:textId="77777777" w:rsidR="00E914C4" w:rsidRPr="00E1388B" w:rsidRDefault="00E914C4" w:rsidP="00E1388B">
      <w:pPr>
        <w:spacing w:after="0" w:line="240" w:lineRule="auto"/>
        <w:rPr>
          <w:rFonts w:cstheme="minorHAnsi"/>
          <w:sz w:val="24"/>
          <w:szCs w:val="24"/>
        </w:rPr>
      </w:pPr>
    </w:p>
    <w:p w14:paraId="75959A5E"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What is the time frame to recover ROI (Return on Investments)?</w:t>
      </w:r>
    </w:p>
    <w:p w14:paraId="074FED28"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Timeline (Waterfall Phases)</w:t>
      </w:r>
    </w:p>
    <w:p w14:paraId="2049C551"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Requirement Gathering: 2 months duration</w:t>
      </w:r>
    </w:p>
    <w:p w14:paraId="4923673A"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System &amp; UI Design: 2 months duration</w:t>
      </w:r>
    </w:p>
    <w:p w14:paraId="6E3BFBC0"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Development: 6 months duration</w:t>
      </w:r>
    </w:p>
    <w:p w14:paraId="0E35F33B"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Testing &amp; UAT: 3 months duration</w:t>
      </w:r>
    </w:p>
    <w:p w14:paraId="46C0E949"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Deployment &amp; Training: 3 months duration</w:t>
      </w:r>
    </w:p>
    <w:p w14:paraId="71C280F7" w14:textId="77777777" w:rsidR="00E914C4" w:rsidRPr="00E1388B" w:rsidRDefault="00E914C4" w:rsidP="00E1388B">
      <w:pPr>
        <w:pStyle w:val="ListParagraph"/>
        <w:numPr>
          <w:ilvl w:val="0"/>
          <w:numId w:val="25"/>
        </w:numPr>
        <w:spacing w:after="0" w:line="240" w:lineRule="auto"/>
        <w:rPr>
          <w:rFonts w:cstheme="minorHAnsi"/>
          <w:sz w:val="24"/>
          <w:szCs w:val="24"/>
        </w:rPr>
      </w:pPr>
      <w:r w:rsidRPr="00E1388B">
        <w:rPr>
          <w:rFonts w:cstheme="minorHAnsi"/>
          <w:sz w:val="24"/>
          <w:szCs w:val="24"/>
        </w:rPr>
        <w:t>Handover &amp; Closure: 2 months duration</w:t>
      </w:r>
    </w:p>
    <w:p w14:paraId="4DDA6FB4" w14:textId="77777777" w:rsidR="00E914C4" w:rsidRPr="00E1388B" w:rsidRDefault="00E914C4" w:rsidP="00E1388B">
      <w:pPr>
        <w:pStyle w:val="ListParagraph"/>
        <w:numPr>
          <w:ilvl w:val="0"/>
          <w:numId w:val="25"/>
        </w:numPr>
        <w:spacing w:after="0" w:line="240" w:lineRule="auto"/>
        <w:rPr>
          <w:rFonts w:cstheme="minorHAnsi"/>
          <w:b/>
          <w:bCs/>
          <w:sz w:val="24"/>
          <w:szCs w:val="24"/>
        </w:rPr>
      </w:pPr>
      <w:r w:rsidRPr="00E1388B">
        <w:rPr>
          <w:rFonts w:cstheme="minorHAnsi"/>
          <w:b/>
          <w:bCs/>
          <w:sz w:val="24"/>
          <w:szCs w:val="24"/>
        </w:rPr>
        <w:t xml:space="preserve">Total: 18 months </w:t>
      </w:r>
    </w:p>
    <w:p w14:paraId="4FFC1C7D" w14:textId="77777777" w:rsidR="00E914C4" w:rsidRPr="00E1388B" w:rsidRDefault="00E914C4" w:rsidP="00E1388B">
      <w:pPr>
        <w:spacing w:after="0" w:line="240" w:lineRule="auto"/>
        <w:rPr>
          <w:rFonts w:cstheme="minorHAnsi"/>
          <w:sz w:val="24"/>
          <w:szCs w:val="24"/>
        </w:rPr>
      </w:pPr>
    </w:p>
    <w:p w14:paraId="15DDC7EC"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How to identify Stakeholders?</w:t>
      </w:r>
    </w:p>
    <w:p w14:paraId="784B5A6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Stakeholder Analysis (Key Roles) RACI.</w:t>
      </w:r>
    </w:p>
    <w:tbl>
      <w:tblPr>
        <w:tblStyle w:val="TableGrid"/>
        <w:tblW w:w="0" w:type="auto"/>
        <w:tblLook w:val="04A0" w:firstRow="1" w:lastRow="0" w:firstColumn="1" w:lastColumn="0" w:noHBand="0" w:noVBand="1"/>
      </w:tblPr>
      <w:tblGrid>
        <w:gridCol w:w="2518"/>
        <w:gridCol w:w="5954"/>
      </w:tblGrid>
      <w:tr w:rsidR="00E1388B" w:rsidRPr="00E1388B" w14:paraId="4910739B" w14:textId="77777777" w:rsidTr="00AA249A">
        <w:tc>
          <w:tcPr>
            <w:tcW w:w="2518" w:type="dxa"/>
            <w:vAlign w:val="center"/>
          </w:tcPr>
          <w:p w14:paraId="7DD85864" w14:textId="77777777" w:rsidR="00E914C4" w:rsidRPr="00E1388B" w:rsidRDefault="00E914C4" w:rsidP="00E1388B">
            <w:pPr>
              <w:rPr>
                <w:rFonts w:cstheme="minorHAnsi"/>
                <w:sz w:val="24"/>
                <w:szCs w:val="24"/>
              </w:rPr>
            </w:pPr>
            <w:r w:rsidRPr="00E1388B">
              <w:rPr>
                <w:rFonts w:cstheme="minorHAnsi"/>
                <w:b/>
                <w:bCs/>
                <w:sz w:val="24"/>
                <w:szCs w:val="24"/>
              </w:rPr>
              <w:t>Stakeholder</w:t>
            </w:r>
          </w:p>
        </w:tc>
        <w:tc>
          <w:tcPr>
            <w:tcW w:w="5954" w:type="dxa"/>
            <w:vAlign w:val="center"/>
          </w:tcPr>
          <w:p w14:paraId="6FC3E40B" w14:textId="77777777" w:rsidR="00E914C4" w:rsidRPr="00E1388B" w:rsidRDefault="00E914C4" w:rsidP="00E1388B">
            <w:pPr>
              <w:rPr>
                <w:rFonts w:cstheme="minorHAnsi"/>
                <w:sz w:val="24"/>
                <w:szCs w:val="24"/>
              </w:rPr>
            </w:pPr>
            <w:r w:rsidRPr="00E1388B">
              <w:rPr>
                <w:rFonts w:cstheme="minorHAnsi"/>
                <w:b/>
                <w:bCs/>
                <w:sz w:val="24"/>
                <w:szCs w:val="24"/>
              </w:rPr>
              <w:t>Role</w:t>
            </w:r>
          </w:p>
        </w:tc>
      </w:tr>
      <w:tr w:rsidR="00E1388B" w:rsidRPr="00E1388B" w14:paraId="0B0B4EA6" w14:textId="77777777" w:rsidTr="00AA249A">
        <w:tc>
          <w:tcPr>
            <w:tcW w:w="2518" w:type="dxa"/>
            <w:vAlign w:val="center"/>
          </w:tcPr>
          <w:p w14:paraId="172FD3A8" w14:textId="77777777" w:rsidR="00E914C4" w:rsidRPr="00E1388B" w:rsidRDefault="00E914C4" w:rsidP="00E1388B">
            <w:pPr>
              <w:rPr>
                <w:rFonts w:cstheme="minorHAnsi"/>
                <w:sz w:val="24"/>
                <w:szCs w:val="24"/>
              </w:rPr>
            </w:pPr>
            <w:r w:rsidRPr="00E1388B">
              <w:rPr>
                <w:rFonts w:cstheme="minorHAnsi"/>
                <w:sz w:val="24"/>
                <w:szCs w:val="24"/>
              </w:rPr>
              <w:t>Mr. Henry</w:t>
            </w:r>
          </w:p>
        </w:tc>
        <w:tc>
          <w:tcPr>
            <w:tcW w:w="5954" w:type="dxa"/>
            <w:vAlign w:val="center"/>
          </w:tcPr>
          <w:p w14:paraId="20D79F69" w14:textId="77777777" w:rsidR="00E914C4" w:rsidRPr="00E1388B" w:rsidRDefault="00E914C4" w:rsidP="00E1388B">
            <w:pPr>
              <w:rPr>
                <w:rFonts w:cstheme="minorHAnsi"/>
                <w:sz w:val="24"/>
                <w:szCs w:val="24"/>
              </w:rPr>
            </w:pPr>
            <w:r w:rsidRPr="00E1388B">
              <w:rPr>
                <w:rFonts w:cstheme="minorHAnsi"/>
                <w:sz w:val="24"/>
                <w:szCs w:val="24"/>
              </w:rPr>
              <w:t>Project Sponsor &amp; CSR Lead</w:t>
            </w:r>
          </w:p>
        </w:tc>
      </w:tr>
      <w:tr w:rsidR="00E1388B" w:rsidRPr="00E1388B" w14:paraId="4B7B9C8A" w14:textId="77777777" w:rsidTr="00AA249A">
        <w:tc>
          <w:tcPr>
            <w:tcW w:w="2518" w:type="dxa"/>
            <w:vAlign w:val="center"/>
          </w:tcPr>
          <w:p w14:paraId="4BD4DF11" w14:textId="77777777" w:rsidR="00E914C4" w:rsidRPr="00E1388B" w:rsidRDefault="00E914C4" w:rsidP="00E1388B">
            <w:pPr>
              <w:rPr>
                <w:rFonts w:cstheme="minorHAnsi"/>
                <w:sz w:val="24"/>
                <w:szCs w:val="24"/>
              </w:rPr>
            </w:pPr>
            <w:r w:rsidRPr="00E1388B">
              <w:rPr>
                <w:rFonts w:cstheme="minorHAnsi"/>
                <w:sz w:val="24"/>
                <w:szCs w:val="24"/>
              </w:rPr>
              <w:t>Mr. Pandu</w:t>
            </w:r>
          </w:p>
        </w:tc>
        <w:tc>
          <w:tcPr>
            <w:tcW w:w="5954" w:type="dxa"/>
            <w:vAlign w:val="center"/>
          </w:tcPr>
          <w:p w14:paraId="407E61D2" w14:textId="77777777" w:rsidR="00E914C4" w:rsidRPr="00E1388B" w:rsidRDefault="00E914C4" w:rsidP="00E1388B">
            <w:pPr>
              <w:rPr>
                <w:rFonts w:cstheme="minorHAnsi"/>
                <w:sz w:val="24"/>
                <w:szCs w:val="24"/>
              </w:rPr>
            </w:pPr>
            <w:r w:rsidRPr="00E1388B">
              <w:rPr>
                <w:rFonts w:cstheme="minorHAnsi"/>
                <w:sz w:val="24"/>
                <w:szCs w:val="24"/>
              </w:rPr>
              <w:t>Financial Approver</w:t>
            </w:r>
          </w:p>
        </w:tc>
      </w:tr>
      <w:tr w:rsidR="00E1388B" w:rsidRPr="00E1388B" w14:paraId="29F7E38B" w14:textId="77777777" w:rsidTr="00AA249A">
        <w:tc>
          <w:tcPr>
            <w:tcW w:w="2518" w:type="dxa"/>
            <w:vAlign w:val="center"/>
          </w:tcPr>
          <w:p w14:paraId="60313F82" w14:textId="77777777" w:rsidR="00E914C4" w:rsidRPr="00E1388B" w:rsidRDefault="00E914C4" w:rsidP="00E1388B">
            <w:pPr>
              <w:rPr>
                <w:rFonts w:cstheme="minorHAnsi"/>
                <w:sz w:val="24"/>
                <w:szCs w:val="24"/>
              </w:rPr>
            </w:pPr>
            <w:r w:rsidRPr="00E1388B">
              <w:rPr>
                <w:rFonts w:cstheme="minorHAnsi"/>
                <w:sz w:val="24"/>
                <w:szCs w:val="24"/>
              </w:rPr>
              <w:t>Mr. Dooku</w:t>
            </w:r>
          </w:p>
        </w:tc>
        <w:tc>
          <w:tcPr>
            <w:tcW w:w="5954" w:type="dxa"/>
            <w:vAlign w:val="center"/>
          </w:tcPr>
          <w:p w14:paraId="5C5E5536" w14:textId="77777777" w:rsidR="00E914C4" w:rsidRPr="00E1388B" w:rsidRDefault="00E914C4" w:rsidP="00E1388B">
            <w:pPr>
              <w:rPr>
                <w:rFonts w:cstheme="minorHAnsi"/>
                <w:sz w:val="24"/>
                <w:szCs w:val="24"/>
              </w:rPr>
            </w:pPr>
            <w:r w:rsidRPr="00E1388B">
              <w:rPr>
                <w:rFonts w:cstheme="minorHAnsi"/>
                <w:sz w:val="24"/>
                <w:szCs w:val="24"/>
              </w:rPr>
              <w:t>Project Coordinator (SOONY)</w:t>
            </w:r>
          </w:p>
        </w:tc>
      </w:tr>
      <w:tr w:rsidR="00E1388B" w:rsidRPr="00E1388B" w14:paraId="26D62E1E" w14:textId="77777777" w:rsidTr="00AA249A">
        <w:tc>
          <w:tcPr>
            <w:tcW w:w="2518" w:type="dxa"/>
            <w:vAlign w:val="center"/>
          </w:tcPr>
          <w:p w14:paraId="25E106B1" w14:textId="77777777" w:rsidR="00E914C4" w:rsidRPr="00E1388B" w:rsidRDefault="00E914C4" w:rsidP="00E1388B">
            <w:pPr>
              <w:rPr>
                <w:rFonts w:cstheme="minorHAnsi"/>
                <w:sz w:val="24"/>
                <w:szCs w:val="24"/>
              </w:rPr>
            </w:pPr>
            <w:r w:rsidRPr="00E1388B">
              <w:rPr>
                <w:rFonts w:cstheme="minorHAnsi"/>
                <w:sz w:val="24"/>
                <w:szCs w:val="24"/>
              </w:rPr>
              <w:t>Mr. Karthik</w:t>
            </w:r>
          </w:p>
        </w:tc>
        <w:tc>
          <w:tcPr>
            <w:tcW w:w="5954" w:type="dxa"/>
            <w:vAlign w:val="center"/>
          </w:tcPr>
          <w:p w14:paraId="44CA7ACF" w14:textId="77777777" w:rsidR="00E914C4" w:rsidRPr="00E1388B" w:rsidRDefault="00E914C4" w:rsidP="00E1388B">
            <w:pPr>
              <w:rPr>
                <w:rFonts w:cstheme="minorHAnsi"/>
                <w:sz w:val="24"/>
                <w:szCs w:val="24"/>
              </w:rPr>
            </w:pPr>
            <w:r w:rsidRPr="00E1388B">
              <w:rPr>
                <w:rFonts w:cstheme="minorHAnsi"/>
                <w:sz w:val="24"/>
                <w:szCs w:val="24"/>
              </w:rPr>
              <w:t>Delivery Head (APT IT)</w:t>
            </w:r>
          </w:p>
        </w:tc>
      </w:tr>
      <w:tr w:rsidR="00E1388B" w:rsidRPr="00E1388B" w14:paraId="5149C8E4" w14:textId="77777777" w:rsidTr="00AA249A">
        <w:tc>
          <w:tcPr>
            <w:tcW w:w="2518" w:type="dxa"/>
            <w:vAlign w:val="center"/>
          </w:tcPr>
          <w:p w14:paraId="01B4035A" w14:textId="77777777" w:rsidR="00E914C4" w:rsidRPr="00E1388B" w:rsidRDefault="00E914C4" w:rsidP="00E1388B">
            <w:pPr>
              <w:rPr>
                <w:rFonts w:cstheme="minorHAnsi"/>
                <w:sz w:val="24"/>
                <w:szCs w:val="24"/>
              </w:rPr>
            </w:pPr>
            <w:r w:rsidRPr="00E1388B">
              <w:rPr>
                <w:rFonts w:cstheme="minorHAnsi"/>
                <w:sz w:val="24"/>
                <w:szCs w:val="24"/>
              </w:rPr>
              <w:t xml:space="preserve">Mr. </w:t>
            </w:r>
            <w:proofErr w:type="spellStart"/>
            <w:r w:rsidRPr="00E1388B">
              <w:rPr>
                <w:rFonts w:cstheme="minorHAnsi"/>
                <w:sz w:val="24"/>
                <w:szCs w:val="24"/>
              </w:rPr>
              <w:t>Vandanam</w:t>
            </w:r>
            <w:proofErr w:type="spellEnd"/>
          </w:p>
        </w:tc>
        <w:tc>
          <w:tcPr>
            <w:tcW w:w="5954" w:type="dxa"/>
            <w:vAlign w:val="center"/>
          </w:tcPr>
          <w:p w14:paraId="71F14DFD" w14:textId="77777777" w:rsidR="00E914C4" w:rsidRPr="00E1388B" w:rsidRDefault="00E914C4" w:rsidP="00E1388B">
            <w:pPr>
              <w:rPr>
                <w:rFonts w:cstheme="minorHAnsi"/>
                <w:sz w:val="24"/>
                <w:szCs w:val="24"/>
              </w:rPr>
            </w:pPr>
            <w:r w:rsidRPr="00E1388B">
              <w:rPr>
                <w:rFonts w:cstheme="minorHAnsi"/>
                <w:sz w:val="24"/>
                <w:szCs w:val="24"/>
              </w:rPr>
              <w:t>Project Manager</w:t>
            </w:r>
          </w:p>
        </w:tc>
      </w:tr>
      <w:tr w:rsidR="00E1388B" w:rsidRPr="00E1388B" w14:paraId="6F0FA8A1" w14:textId="77777777" w:rsidTr="00AA249A">
        <w:tc>
          <w:tcPr>
            <w:tcW w:w="2518" w:type="dxa"/>
            <w:vAlign w:val="center"/>
          </w:tcPr>
          <w:p w14:paraId="16ACA57A" w14:textId="77777777" w:rsidR="00E914C4" w:rsidRPr="00E1388B" w:rsidRDefault="00E914C4" w:rsidP="00E1388B">
            <w:pPr>
              <w:rPr>
                <w:rFonts w:cstheme="minorHAnsi"/>
                <w:sz w:val="24"/>
                <w:szCs w:val="24"/>
              </w:rPr>
            </w:pPr>
            <w:r w:rsidRPr="00E1388B">
              <w:rPr>
                <w:rFonts w:cstheme="minorHAnsi"/>
                <w:sz w:val="24"/>
                <w:szCs w:val="24"/>
              </w:rPr>
              <w:t xml:space="preserve">BA </w:t>
            </w:r>
          </w:p>
        </w:tc>
        <w:tc>
          <w:tcPr>
            <w:tcW w:w="5954" w:type="dxa"/>
            <w:vAlign w:val="center"/>
          </w:tcPr>
          <w:p w14:paraId="7854FA35" w14:textId="77777777" w:rsidR="00E914C4" w:rsidRPr="00E1388B" w:rsidRDefault="00E914C4" w:rsidP="00E1388B">
            <w:pPr>
              <w:rPr>
                <w:rFonts w:cstheme="minorHAnsi"/>
                <w:sz w:val="24"/>
                <w:szCs w:val="24"/>
              </w:rPr>
            </w:pPr>
            <w:r w:rsidRPr="00E1388B">
              <w:rPr>
                <w:rFonts w:cstheme="minorHAnsi"/>
                <w:sz w:val="24"/>
                <w:szCs w:val="24"/>
              </w:rPr>
              <w:t>Requirements &amp; Process Modelling</w:t>
            </w:r>
          </w:p>
        </w:tc>
      </w:tr>
      <w:tr w:rsidR="00E1388B" w:rsidRPr="00E1388B" w14:paraId="392F960F" w14:textId="77777777" w:rsidTr="00AA249A">
        <w:tc>
          <w:tcPr>
            <w:tcW w:w="2518" w:type="dxa"/>
            <w:vAlign w:val="center"/>
          </w:tcPr>
          <w:p w14:paraId="46C51F8D" w14:textId="77777777" w:rsidR="00E914C4" w:rsidRPr="00E1388B" w:rsidRDefault="00E914C4" w:rsidP="00E1388B">
            <w:pPr>
              <w:rPr>
                <w:rFonts w:cstheme="minorHAnsi"/>
                <w:sz w:val="24"/>
                <w:szCs w:val="24"/>
              </w:rPr>
            </w:pPr>
            <w:r w:rsidRPr="00E1388B">
              <w:rPr>
                <w:rFonts w:cstheme="minorHAnsi"/>
                <w:sz w:val="24"/>
                <w:szCs w:val="24"/>
              </w:rPr>
              <w:t>Dev/QA/Infra Team</w:t>
            </w:r>
          </w:p>
        </w:tc>
        <w:tc>
          <w:tcPr>
            <w:tcW w:w="5954" w:type="dxa"/>
            <w:vAlign w:val="center"/>
          </w:tcPr>
          <w:p w14:paraId="13582FD4" w14:textId="77777777" w:rsidR="00E914C4" w:rsidRPr="00E1388B" w:rsidRDefault="00E914C4" w:rsidP="00E1388B">
            <w:pPr>
              <w:rPr>
                <w:rFonts w:cstheme="minorHAnsi"/>
                <w:sz w:val="24"/>
                <w:szCs w:val="24"/>
              </w:rPr>
            </w:pPr>
            <w:r w:rsidRPr="00E1388B">
              <w:rPr>
                <w:rFonts w:cstheme="minorHAnsi"/>
                <w:sz w:val="24"/>
                <w:szCs w:val="24"/>
              </w:rPr>
              <w:t>Technical Execution</w:t>
            </w:r>
          </w:p>
        </w:tc>
      </w:tr>
      <w:tr w:rsidR="00E1388B" w:rsidRPr="00E1388B" w14:paraId="4AF791CD" w14:textId="77777777" w:rsidTr="00AA249A">
        <w:tc>
          <w:tcPr>
            <w:tcW w:w="2518" w:type="dxa"/>
            <w:vAlign w:val="center"/>
          </w:tcPr>
          <w:p w14:paraId="719C8035" w14:textId="77777777" w:rsidR="00E914C4" w:rsidRPr="00E1388B" w:rsidRDefault="00E914C4" w:rsidP="00E1388B">
            <w:pPr>
              <w:rPr>
                <w:rFonts w:cstheme="minorHAnsi"/>
                <w:sz w:val="24"/>
                <w:szCs w:val="24"/>
              </w:rPr>
            </w:pPr>
            <w:r w:rsidRPr="00E1388B">
              <w:rPr>
                <w:rFonts w:cstheme="minorHAnsi"/>
                <w:sz w:val="24"/>
                <w:szCs w:val="24"/>
              </w:rPr>
              <w:t>Peter, Kevin, Ben</w:t>
            </w:r>
          </w:p>
        </w:tc>
        <w:tc>
          <w:tcPr>
            <w:tcW w:w="5954" w:type="dxa"/>
            <w:vAlign w:val="center"/>
          </w:tcPr>
          <w:p w14:paraId="1BEF6B64" w14:textId="7AE671DD" w:rsidR="00E914C4" w:rsidRPr="00E1388B" w:rsidRDefault="00E914C4" w:rsidP="00E1388B">
            <w:pPr>
              <w:rPr>
                <w:rFonts w:cstheme="minorHAnsi"/>
                <w:sz w:val="24"/>
                <w:szCs w:val="24"/>
              </w:rPr>
            </w:pPr>
            <w:r w:rsidRPr="00E1388B">
              <w:rPr>
                <w:rFonts w:cstheme="minorHAnsi"/>
                <w:sz w:val="24"/>
                <w:szCs w:val="24"/>
              </w:rPr>
              <w:t>Farmer Advisors (User)</w:t>
            </w:r>
          </w:p>
        </w:tc>
      </w:tr>
    </w:tbl>
    <w:p w14:paraId="101ACE15" w14:textId="77777777" w:rsidR="00E914C4" w:rsidRPr="00E1388B" w:rsidRDefault="00E914C4" w:rsidP="00E1388B">
      <w:pPr>
        <w:spacing w:after="0" w:line="240" w:lineRule="auto"/>
        <w:rPr>
          <w:rFonts w:cstheme="minorHAnsi"/>
          <w:b/>
          <w:bCs/>
          <w:sz w:val="24"/>
          <w:szCs w:val="24"/>
        </w:rPr>
      </w:pPr>
    </w:p>
    <w:p w14:paraId="40FAC382" w14:textId="77777777" w:rsidR="00E914C4" w:rsidRPr="00E1388B" w:rsidRDefault="00E914C4" w:rsidP="00E1388B">
      <w:pPr>
        <w:spacing w:after="0" w:line="240" w:lineRule="auto"/>
        <w:rPr>
          <w:rFonts w:cstheme="minorHAnsi"/>
          <w:sz w:val="24"/>
          <w:szCs w:val="24"/>
        </w:rPr>
      </w:pPr>
      <w:r w:rsidRPr="00E1388B">
        <w:rPr>
          <w:rFonts w:cstheme="minorHAnsi"/>
          <w:b/>
          <w:bCs/>
          <w:sz w:val="24"/>
          <w:szCs w:val="24"/>
        </w:rPr>
        <w:t>Resources Required:</w:t>
      </w:r>
    </w:p>
    <w:p w14:paraId="6F2B2625"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Skilled manpower: PM, BA, Dev, QA, UI/UX, Trainers, Infra</w:t>
      </w:r>
    </w:p>
    <w:p w14:paraId="65634410"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Technical assets: Cloud infra, devices, dev/test tools</w:t>
      </w:r>
    </w:p>
    <w:p w14:paraId="2C3705F0"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Financial planning: ₹2 Cr overall budget with 15% buffer</w:t>
      </w:r>
    </w:p>
    <w:p w14:paraId="55EB7FC9"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t>Documentation &amp; support systems for training and feedback</w:t>
      </w:r>
    </w:p>
    <w:p w14:paraId="46921351" w14:textId="77777777" w:rsidR="00E914C4" w:rsidRPr="00E1388B" w:rsidRDefault="00E914C4" w:rsidP="00E1388B">
      <w:pPr>
        <w:numPr>
          <w:ilvl w:val="0"/>
          <w:numId w:val="28"/>
        </w:numPr>
        <w:tabs>
          <w:tab w:val="clear" w:pos="720"/>
        </w:tabs>
        <w:spacing w:after="0" w:line="240" w:lineRule="auto"/>
        <w:rPr>
          <w:rFonts w:cstheme="minorHAnsi"/>
          <w:sz w:val="24"/>
          <w:szCs w:val="24"/>
        </w:rPr>
      </w:pPr>
      <w:r w:rsidRPr="00E1388B">
        <w:rPr>
          <w:rFonts w:cstheme="minorHAnsi"/>
          <w:sz w:val="24"/>
          <w:szCs w:val="24"/>
        </w:rPr>
        <w:lastRenderedPageBreak/>
        <w:t>Partnerships: Manufacturers, delivery agents, rural champions</w:t>
      </w:r>
    </w:p>
    <w:p w14:paraId="6CFBE756" w14:textId="77777777" w:rsidR="00E914C4" w:rsidRPr="00E1388B" w:rsidRDefault="00E914C4" w:rsidP="00E1388B">
      <w:pPr>
        <w:spacing w:after="0" w:line="240" w:lineRule="auto"/>
        <w:rPr>
          <w:rFonts w:cstheme="minorHAnsi"/>
          <w:sz w:val="24"/>
          <w:szCs w:val="24"/>
        </w:rPr>
      </w:pPr>
    </w:p>
    <w:p w14:paraId="28B0DCE7"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Benefits &amp; Value Creation:</w:t>
      </w:r>
    </w:p>
    <w:p w14:paraId="24173F7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Farmers: Easy access to quality products, better prices, reduced travel, improved yield.</w:t>
      </w:r>
    </w:p>
    <w:p w14:paraId="2AEB99B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SOONY (CSR): Visibility into impact metrics, rural empowerment, brand goodwill.</w:t>
      </w:r>
    </w:p>
    <w:p w14:paraId="2B75E7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Manufacturers: Direct market access to untapped rural buyers.</w:t>
      </w:r>
    </w:p>
    <w:p w14:paraId="65301C4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Local Economy: More efficient supply chain and reduced exploitation.</w:t>
      </w:r>
    </w:p>
    <w:bookmarkEnd w:id="9"/>
    <w:p w14:paraId="71A6D7C7" w14:textId="77777777" w:rsidR="00E914C4" w:rsidRPr="00E1388B" w:rsidRDefault="00E914C4" w:rsidP="00E1388B">
      <w:pPr>
        <w:spacing w:after="0" w:line="240" w:lineRule="auto"/>
        <w:rPr>
          <w:rFonts w:cstheme="minorHAnsi"/>
          <w:sz w:val="24"/>
          <w:szCs w:val="24"/>
        </w:rPr>
      </w:pPr>
    </w:p>
    <w:p w14:paraId="16E6B113" w14:textId="77777777" w:rsidR="00E914C4" w:rsidRPr="00E1388B" w:rsidRDefault="00E914C4" w:rsidP="00E1388B">
      <w:pPr>
        <w:spacing w:after="0" w:line="240" w:lineRule="auto"/>
        <w:rPr>
          <w:rFonts w:cstheme="minorHAnsi"/>
          <w:b/>
          <w:bCs/>
          <w:sz w:val="24"/>
          <w:szCs w:val="24"/>
        </w:rPr>
      </w:pPr>
      <w:bookmarkStart w:id="10" w:name="_Hlk205480400"/>
      <w:r w:rsidRPr="00C0226A">
        <w:rPr>
          <w:rFonts w:cstheme="minorHAnsi"/>
          <w:b/>
          <w:bCs/>
          <w:sz w:val="24"/>
          <w:szCs w:val="24"/>
        </w:rPr>
        <w:t>Question 8 – Four SDLC Methodologies:</w:t>
      </w:r>
    </w:p>
    <w:p w14:paraId="2B23EFD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The Committee of Mr. Henry, Mr Pandu, and Mr Dooku and Mr Karthik are having a discussion on Project Development Approach.</w:t>
      </w:r>
    </w:p>
    <w:p w14:paraId="1CB589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Mr Karthik explained to Mr. Henry about SDLC. And four methodologies like Sequential, Iterative, Evolutionary and Agile. Please share your thoughts and clarity on Methodologies.</w:t>
      </w:r>
    </w:p>
    <w:p w14:paraId="7B59EE3B" w14:textId="77777777" w:rsidR="00E914C4" w:rsidRPr="00E1388B" w:rsidRDefault="00E914C4" w:rsidP="00E1388B">
      <w:pPr>
        <w:spacing w:after="0" w:line="240" w:lineRule="auto"/>
        <w:rPr>
          <w:rFonts w:cstheme="minorHAnsi"/>
          <w:sz w:val="24"/>
          <w:szCs w:val="24"/>
        </w:rPr>
      </w:pPr>
    </w:p>
    <w:p w14:paraId="44153F5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Software Development Life Cycle (SDLC) is a structured process that defines the stages involved in developing a software solution — from planning stage to requirement analysis, design, development, testing, deployment, and maintenance. The SDLC helps teams deliver high-quality software that meets customer expectations, within time and budget constraints.</w:t>
      </w:r>
    </w:p>
    <w:p w14:paraId="22CB48E4" w14:textId="77777777" w:rsidR="00E914C4" w:rsidRPr="00E1388B" w:rsidRDefault="00E914C4" w:rsidP="00E1388B">
      <w:pPr>
        <w:spacing w:after="0" w:line="240" w:lineRule="auto"/>
        <w:rPr>
          <w:rFonts w:cstheme="minorHAnsi"/>
          <w:sz w:val="24"/>
          <w:szCs w:val="24"/>
        </w:rPr>
      </w:pPr>
    </w:p>
    <w:p w14:paraId="7E2B3096" w14:textId="01B89F7E" w:rsidR="00E914C4" w:rsidRPr="00E1388B" w:rsidRDefault="00E914C4" w:rsidP="00E1388B">
      <w:pPr>
        <w:spacing w:after="0" w:line="240" w:lineRule="auto"/>
        <w:rPr>
          <w:rFonts w:cstheme="minorHAnsi"/>
          <w:sz w:val="24"/>
          <w:szCs w:val="24"/>
        </w:rPr>
      </w:pPr>
      <w:r w:rsidRPr="00E1388B">
        <w:rPr>
          <w:rFonts w:cstheme="minorHAnsi"/>
          <w:sz w:val="24"/>
          <w:szCs w:val="24"/>
        </w:rPr>
        <w:t>There are various methodologies under SDLC to manage how these phases are executed. The choice of methodology depends on:</w:t>
      </w:r>
    </w:p>
    <w:p w14:paraId="59F3D7B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Complexity of the project</w:t>
      </w:r>
    </w:p>
    <w:p w14:paraId="7AA8413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Flexibility of scope</w:t>
      </w:r>
    </w:p>
    <w:p w14:paraId="23DA560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Stakeholder involvement</w:t>
      </w:r>
    </w:p>
    <w:p w14:paraId="0A2371B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Time and budget constraints</w:t>
      </w:r>
    </w:p>
    <w:p w14:paraId="0CCE0FD0" w14:textId="77777777" w:rsidR="00E914C4" w:rsidRPr="00E1388B" w:rsidRDefault="00E914C4" w:rsidP="00E1388B">
      <w:pPr>
        <w:spacing w:after="0" w:line="240" w:lineRule="auto"/>
        <w:rPr>
          <w:rFonts w:cstheme="minorHAnsi"/>
          <w:sz w:val="24"/>
          <w:szCs w:val="24"/>
        </w:rPr>
      </w:pPr>
    </w:p>
    <w:p w14:paraId="584156F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4 Types of Methodologies:</w:t>
      </w:r>
    </w:p>
    <w:p w14:paraId="5DB2D2C5" w14:textId="4CA69006" w:rsidR="00E914C4" w:rsidRPr="00E1388B" w:rsidRDefault="00E914C4" w:rsidP="00E1388B">
      <w:pPr>
        <w:spacing w:after="0" w:line="240" w:lineRule="auto"/>
        <w:rPr>
          <w:rFonts w:cstheme="minorHAnsi"/>
          <w:sz w:val="24"/>
          <w:szCs w:val="24"/>
        </w:rPr>
      </w:pPr>
      <w:r w:rsidRPr="00E1388B">
        <w:rPr>
          <w:rFonts w:cstheme="minorHAnsi"/>
          <w:b/>
          <w:bCs/>
          <w:sz w:val="24"/>
          <w:szCs w:val="24"/>
        </w:rPr>
        <w:t xml:space="preserve">Sequential </w:t>
      </w:r>
      <w:r w:rsidR="007A0B7A" w:rsidRPr="00E1388B">
        <w:rPr>
          <w:rFonts w:cstheme="minorHAnsi"/>
          <w:b/>
          <w:bCs/>
          <w:sz w:val="24"/>
          <w:szCs w:val="24"/>
        </w:rPr>
        <w:t>Methodolog</w:t>
      </w:r>
      <w:r w:rsidR="007A0B7A">
        <w:rPr>
          <w:rFonts w:cstheme="minorHAnsi"/>
          <w:b/>
          <w:bCs/>
          <w:sz w:val="24"/>
          <w:szCs w:val="24"/>
        </w:rPr>
        <w:t>y</w:t>
      </w:r>
      <w:r w:rsidRPr="00E1388B">
        <w:rPr>
          <w:rFonts w:cstheme="minorHAnsi"/>
          <w:b/>
          <w:bCs/>
          <w:sz w:val="24"/>
          <w:szCs w:val="24"/>
        </w:rPr>
        <w:t xml:space="preserve"> (Waterfall):</w:t>
      </w:r>
      <w:r w:rsidRPr="00E1388B">
        <w:rPr>
          <w:rFonts w:cstheme="minorHAnsi"/>
          <w:sz w:val="24"/>
          <w:szCs w:val="24"/>
        </w:rPr>
        <w:t xml:space="preserve"> The Sequential (Waterfall) model is the most traditional SDLC methodology. It follows a linear and step-by-step approach, where each phase (Requirements → Design → Development → Testing → Deployment) is completed before moving to the next.</w:t>
      </w:r>
    </w:p>
    <w:p w14:paraId="304CA58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0776532F"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Well-documented requirements at the beginning</w:t>
      </w:r>
    </w:p>
    <w:p w14:paraId="6161D53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Little to no overlap between phases</w:t>
      </w:r>
    </w:p>
    <w:p w14:paraId="013D801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Progress flows in one direction</w:t>
      </w:r>
    </w:p>
    <w:p w14:paraId="2F67B56B"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38A79327"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Projects with fixed scope, time, and budget</w:t>
      </w:r>
    </w:p>
    <w:p w14:paraId="0FC516E0"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Government or CSR-funded projects</w:t>
      </w:r>
    </w:p>
    <w:p w14:paraId="170B4720" w14:textId="77777777" w:rsidR="00E914C4" w:rsidRPr="00E1388B" w:rsidRDefault="00E914C4" w:rsidP="00E1388B">
      <w:pPr>
        <w:numPr>
          <w:ilvl w:val="0"/>
          <w:numId w:val="29"/>
        </w:numPr>
        <w:tabs>
          <w:tab w:val="clear" w:pos="720"/>
        </w:tabs>
        <w:spacing w:after="0" w:line="240" w:lineRule="auto"/>
        <w:rPr>
          <w:rFonts w:cstheme="minorHAnsi"/>
          <w:sz w:val="24"/>
          <w:szCs w:val="24"/>
        </w:rPr>
      </w:pPr>
      <w:r w:rsidRPr="00E1388B">
        <w:rPr>
          <w:rFonts w:cstheme="minorHAnsi"/>
          <w:sz w:val="24"/>
          <w:szCs w:val="24"/>
        </w:rPr>
        <w:t xml:space="preserve">Minimal stakeholder </w:t>
      </w:r>
      <w:proofErr w:type="gramStart"/>
      <w:r w:rsidRPr="00E1388B">
        <w:rPr>
          <w:rFonts w:cstheme="minorHAnsi"/>
          <w:sz w:val="24"/>
          <w:szCs w:val="24"/>
        </w:rPr>
        <w:t>change</w:t>
      </w:r>
      <w:proofErr w:type="gramEnd"/>
      <w:r w:rsidRPr="00E1388B">
        <w:rPr>
          <w:rFonts w:cstheme="minorHAnsi"/>
          <w:sz w:val="24"/>
          <w:szCs w:val="24"/>
        </w:rPr>
        <w:t xml:space="preserve"> requests</w:t>
      </w:r>
    </w:p>
    <w:p w14:paraId="26B44F7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6E5A8FCE"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Not flexible once development begins</w:t>
      </w:r>
    </w:p>
    <w:p w14:paraId="234BB56B"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Late detection of issues (during testing)</w:t>
      </w:r>
    </w:p>
    <w:p w14:paraId="2A7B8CC9" w14:textId="77777777" w:rsidR="00E914C4" w:rsidRPr="00E1388B" w:rsidRDefault="00E914C4" w:rsidP="00E1388B">
      <w:pPr>
        <w:numPr>
          <w:ilvl w:val="0"/>
          <w:numId w:val="31"/>
        </w:numPr>
        <w:tabs>
          <w:tab w:val="clear" w:pos="720"/>
        </w:tabs>
        <w:spacing w:after="0" w:line="240" w:lineRule="auto"/>
        <w:rPr>
          <w:rFonts w:cstheme="minorHAnsi"/>
          <w:sz w:val="24"/>
          <w:szCs w:val="24"/>
        </w:rPr>
      </w:pPr>
      <w:r w:rsidRPr="00E1388B">
        <w:rPr>
          <w:rFonts w:cstheme="minorHAnsi"/>
          <w:sz w:val="24"/>
          <w:szCs w:val="24"/>
        </w:rPr>
        <w:t>Not ideal when requirements are expected to evolve</w:t>
      </w:r>
    </w:p>
    <w:p w14:paraId="60D4B65C" w14:textId="77777777" w:rsidR="00E914C4" w:rsidRPr="00E1388B" w:rsidRDefault="00E914C4" w:rsidP="00E1388B">
      <w:pPr>
        <w:spacing w:after="0" w:line="240" w:lineRule="auto"/>
        <w:rPr>
          <w:rFonts w:cstheme="minorHAnsi"/>
          <w:sz w:val="24"/>
          <w:szCs w:val="24"/>
        </w:rPr>
      </w:pPr>
    </w:p>
    <w:p w14:paraId="5B64E23A" w14:textId="32E03BCB"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Iterative </w:t>
      </w:r>
      <w:r w:rsidR="007A0B7A" w:rsidRPr="00E1388B">
        <w:rPr>
          <w:rFonts w:cstheme="minorHAnsi"/>
          <w:b/>
          <w:bCs/>
          <w:sz w:val="24"/>
          <w:szCs w:val="24"/>
        </w:rPr>
        <w:t>Methodolog</w:t>
      </w:r>
      <w:r w:rsidR="007A0B7A">
        <w:rPr>
          <w:rFonts w:cstheme="minorHAnsi"/>
          <w:b/>
          <w:bCs/>
          <w:sz w:val="24"/>
          <w:szCs w:val="24"/>
        </w:rPr>
        <w:t>y</w:t>
      </w:r>
      <w:r w:rsidRPr="00E1388B">
        <w:rPr>
          <w:rFonts w:cstheme="minorHAnsi"/>
          <w:b/>
          <w:bCs/>
          <w:sz w:val="24"/>
          <w:szCs w:val="24"/>
        </w:rPr>
        <w:t xml:space="preserve">: </w:t>
      </w:r>
      <w:r w:rsidRPr="00E1388B">
        <w:rPr>
          <w:rFonts w:cstheme="minorHAnsi"/>
          <w:sz w:val="24"/>
          <w:szCs w:val="24"/>
        </w:rPr>
        <w:t>The Iterative model breaks the system into smaller sections called iterations. Each iteration passes through the complete SDLC cycle — and builds on the previous version — gradually improving the system.</w:t>
      </w:r>
    </w:p>
    <w:p w14:paraId="4847C01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03A1C160"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Partial implementation is delivered early</w:t>
      </w:r>
    </w:p>
    <w:p w14:paraId="6F843320"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New features or changes can be added in the next iteration</w:t>
      </w:r>
    </w:p>
    <w:p w14:paraId="3DAA35C1" w14:textId="77777777" w:rsidR="00E914C4" w:rsidRPr="00E1388B" w:rsidRDefault="00E914C4" w:rsidP="00E1388B">
      <w:pPr>
        <w:numPr>
          <w:ilvl w:val="0"/>
          <w:numId w:val="32"/>
        </w:numPr>
        <w:tabs>
          <w:tab w:val="clear" w:pos="720"/>
        </w:tabs>
        <w:spacing w:after="0" w:line="240" w:lineRule="auto"/>
        <w:rPr>
          <w:rFonts w:cstheme="minorHAnsi"/>
          <w:sz w:val="24"/>
          <w:szCs w:val="24"/>
        </w:rPr>
      </w:pPr>
      <w:r w:rsidRPr="00E1388B">
        <w:rPr>
          <w:rFonts w:cstheme="minorHAnsi"/>
          <w:sz w:val="24"/>
          <w:szCs w:val="24"/>
        </w:rPr>
        <w:t>Allows progressive learning and refinement</w:t>
      </w:r>
    </w:p>
    <w:p w14:paraId="45DD12F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4D2C7B9F" w14:textId="77777777" w:rsidR="00E914C4" w:rsidRPr="00E1388B" w:rsidRDefault="00E914C4" w:rsidP="00E1388B">
      <w:pPr>
        <w:numPr>
          <w:ilvl w:val="0"/>
          <w:numId w:val="33"/>
        </w:numPr>
        <w:tabs>
          <w:tab w:val="clear" w:pos="720"/>
        </w:tabs>
        <w:spacing w:after="0" w:line="240" w:lineRule="auto"/>
        <w:rPr>
          <w:rFonts w:cstheme="minorHAnsi"/>
          <w:sz w:val="24"/>
          <w:szCs w:val="24"/>
        </w:rPr>
      </w:pPr>
      <w:r w:rsidRPr="00E1388B">
        <w:rPr>
          <w:rFonts w:cstheme="minorHAnsi"/>
          <w:sz w:val="24"/>
          <w:szCs w:val="24"/>
        </w:rPr>
        <w:t>Projects where requirements evolve during development</w:t>
      </w:r>
    </w:p>
    <w:p w14:paraId="3E8F54F5" w14:textId="77777777" w:rsidR="00E914C4" w:rsidRPr="00E1388B" w:rsidRDefault="00E914C4" w:rsidP="00E1388B">
      <w:pPr>
        <w:numPr>
          <w:ilvl w:val="0"/>
          <w:numId w:val="33"/>
        </w:numPr>
        <w:tabs>
          <w:tab w:val="clear" w:pos="720"/>
        </w:tabs>
        <w:spacing w:after="0" w:line="240" w:lineRule="auto"/>
        <w:rPr>
          <w:rFonts w:cstheme="minorHAnsi"/>
          <w:sz w:val="24"/>
          <w:szCs w:val="24"/>
        </w:rPr>
      </w:pPr>
      <w:r w:rsidRPr="00E1388B">
        <w:rPr>
          <w:rFonts w:cstheme="minorHAnsi"/>
          <w:sz w:val="24"/>
          <w:szCs w:val="24"/>
        </w:rPr>
        <w:lastRenderedPageBreak/>
        <w:t>Situations where client wants early visibility of working features</w:t>
      </w:r>
    </w:p>
    <w:p w14:paraId="1BBB1ED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7499C2F0" w14:textId="77777777" w:rsidR="00E914C4" w:rsidRPr="00E1388B" w:rsidRDefault="00E914C4" w:rsidP="00E1388B">
      <w:pPr>
        <w:numPr>
          <w:ilvl w:val="0"/>
          <w:numId w:val="34"/>
        </w:numPr>
        <w:tabs>
          <w:tab w:val="clear" w:pos="720"/>
        </w:tabs>
        <w:spacing w:after="0" w:line="240" w:lineRule="auto"/>
        <w:rPr>
          <w:rFonts w:cstheme="minorHAnsi"/>
          <w:sz w:val="24"/>
          <w:szCs w:val="24"/>
        </w:rPr>
      </w:pPr>
      <w:r w:rsidRPr="00E1388B">
        <w:rPr>
          <w:rFonts w:cstheme="minorHAnsi"/>
          <w:sz w:val="24"/>
          <w:szCs w:val="24"/>
        </w:rPr>
        <w:t>Initial architecture needs to be robust</w:t>
      </w:r>
    </w:p>
    <w:p w14:paraId="49D865ED" w14:textId="77777777" w:rsidR="00E914C4" w:rsidRPr="00E1388B" w:rsidRDefault="00E914C4" w:rsidP="00E1388B">
      <w:pPr>
        <w:numPr>
          <w:ilvl w:val="0"/>
          <w:numId w:val="34"/>
        </w:numPr>
        <w:tabs>
          <w:tab w:val="clear" w:pos="720"/>
        </w:tabs>
        <w:spacing w:after="0" w:line="240" w:lineRule="auto"/>
        <w:rPr>
          <w:rFonts w:cstheme="minorHAnsi"/>
          <w:sz w:val="24"/>
          <w:szCs w:val="24"/>
        </w:rPr>
      </w:pPr>
      <w:r w:rsidRPr="00E1388B">
        <w:rPr>
          <w:rFonts w:cstheme="minorHAnsi"/>
          <w:sz w:val="24"/>
          <w:szCs w:val="24"/>
        </w:rPr>
        <w:t>Cost may increase if too many iterations occur</w:t>
      </w:r>
    </w:p>
    <w:p w14:paraId="0DCB0EF1" w14:textId="77777777" w:rsidR="00E914C4" w:rsidRPr="00E1388B" w:rsidRDefault="00E914C4" w:rsidP="00E1388B">
      <w:pPr>
        <w:spacing w:after="0" w:line="240" w:lineRule="auto"/>
        <w:rPr>
          <w:rFonts w:cstheme="minorHAnsi"/>
          <w:sz w:val="24"/>
          <w:szCs w:val="24"/>
        </w:rPr>
      </w:pPr>
    </w:p>
    <w:p w14:paraId="4208DEDC" w14:textId="64304448" w:rsidR="00E914C4" w:rsidRPr="00E1388B" w:rsidRDefault="00E914C4" w:rsidP="00E1388B">
      <w:pPr>
        <w:spacing w:after="0" w:line="240" w:lineRule="auto"/>
        <w:rPr>
          <w:rFonts w:cstheme="minorHAnsi"/>
          <w:sz w:val="24"/>
          <w:szCs w:val="24"/>
        </w:rPr>
      </w:pPr>
      <w:r w:rsidRPr="00E1388B">
        <w:rPr>
          <w:rFonts w:cstheme="minorHAnsi"/>
          <w:b/>
          <w:bCs/>
          <w:sz w:val="24"/>
          <w:szCs w:val="24"/>
        </w:rPr>
        <w:t xml:space="preserve">Evolutionary </w:t>
      </w:r>
      <w:r w:rsidR="007A0B7A" w:rsidRPr="00E1388B">
        <w:rPr>
          <w:rFonts w:cstheme="minorHAnsi"/>
          <w:b/>
          <w:bCs/>
          <w:sz w:val="24"/>
          <w:szCs w:val="24"/>
        </w:rPr>
        <w:t>Methodolog</w:t>
      </w:r>
      <w:r w:rsidR="007A0B7A">
        <w:rPr>
          <w:rFonts w:cstheme="minorHAnsi"/>
          <w:b/>
          <w:bCs/>
          <w:sz w:val="24"/>
          <w:szCs w:val="24"/>
        </w:rPr>
        <w:t>y</w:t>
      </w:r>
      <w:r w:rsidRPr="00E1388B">
        <w:rPr>
          <w:rFonts w:cstheme="minorHAnsi"/>
          <w:b/>
          <w:bCs/>
          <w:sz w:val="24"/>
          <w:szCs w:val="24"/>
        </w:rPr>
        <w:t xml:space="preserve">: </w:t>
      </w:r>
      <w:r w:rsidRPr="00E1388B">
        <w:rPr>
          <w:rFonts w:cstheme="minorHAnsi"/>
          <w:sz w:val="24"/>
          <w:szCs w:val="24"/>
        </w:rPr>
        <w:t>The Evolutionary model focuses on rapid prototyping and continuous refinement based on frequent customer feedback. The system evolves as user needs become clearer.</w:t>
      </w:r>
    </w:p>
    <w:p w14:paraId="695A774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4EA00649"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Early delivery of a working prototype</w:t>
      </w:r>
    </w:p>
    <w:p w14:paraId="6C1E10A2"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Feedback is collected regularly and implemented in subsequent versions</w:t>
      </w:r>
    </w:p>
    <w:p w14:paraId="58710931" w14:textId="77777777" w:rsidR="00E914C4" w:rsidRPr="00E1388B" w:rsidRDefault="00E914C4" w:rsidP="00E1388B">
      <w:pPr>
        <w:numPr>
          <w:ilvl w:val="0"/>
          <w:numId w:val="35"/>
        </w:numPr>
        <w:tabs>
          <w:tab w:val="clear" w:pos="720"/>
        </w:tabs>
        <w:spacing w:after="0" w:line="240" w:lineRule="auto"/>
        <w:rPr>
          <w:rFonts w:cstheme="minorHAnsi"/>
          <w:sz w:val="24"/>
          <w:szCs w:val="24"/>
        </w:rPr>
      </w:pPr>
      <w:r w:rsidRPr="00E1388B">
        <w:rPr>
          <w:rFonts w:cstheme="minorHAnsi"/>
          <w:sz w:val="24"/>
          <w:szCs w:val="24"/>
        </w:rPr>
        <w:t>Good for experimental or uncertain requirements</w:t>
      </w:r>
    </w:p>
    <w:p w14:paraId="037A7DD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0D3A36D7"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Pilot projects</w:t>
      </w:r>
    </w:p>
    <w:p w14:paraId="0D567D26"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Applications needing field validation (like this agriculture app)</w:t>
      </w:r>
    </w:p>
    <w:p w14:paraId="4A0BC045" w14:textId="77777777" w:rsidR="00E914C4" w:rsidRPr="00E1388B" w:rsidRDefault="00E914C4" w:rsidP="00E1388B">
      <w:pPr>
        <w:numPr>
          <w:ilvl w:val="0"/>
          <w:numId w:val="36"/>
        </w:numPr>
        <w:tabs>
          <w:tab w:val="clear" w:pos="720"/>
        </w:tabs>
        <w:spacing w:after="0" w:line="240" w:lineRule="auto"/>
        <w:rPr>
          <w:rFonts w:cstheme="minorHAnsi"/>
          <w:sz w:val="24"/>
          <w:szCs w:val="24"/>
        </w:rPr>
      </w:pPr>
      <w:r w:rsidRPr="00E1388B">
        <w:rPr>
          <w:rFonts w:cstheme="minorHAnsi"/>
          <w:sz w:val="24"/>
          <w:szCs w:val="24"/>
        </w:rPr>
        <w:t>Projects involving end-users with low digital literacy who benefit from seeing prototypes</w:t>
      </w:r>
    </w:p>
    <w:p w14:paraId="3FDBEA0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72AD51D9" w14:textId="77777777" w:rsidR="00E914C4" w:rsidRPr="00E1388B" w:rsidRDefault="00E914C4" w:rsidP="00E1388B">
      <w:pPr>
        <w:numPr>
          <w:ilvl w:val="0"/>
          <w:numId w:val="37"/>
        </w:numPr>
        <w:tabs>
          <w:tab w:val="clear" w:pos="720"/>
        </w:tabs>
        <w:spacing w:after="0" w:line="240" w:lineRule="auto"/>
        <w:rPr>
          <w:rFonts w:cstheme="minorHAnsi"/>
          <w:sz w:val="24"/>
          <w:szCs w:val="24"/>
        </w:rPr>
      </w:pPr>
      <w:r w:rsidRPr="00E1388B">
        <w:rPr>
          <w:rFonts w:cstheme="minorHAnsi"/>
          <w:sz w:val="24"/>
          <w:szCs w:val="24"/>
        </w:rPr>
        <w:t>Project scope may become unclear</w:t>
      </w:r>
    </w:p>
    <w:p w14:paraId="7E29ED16" w14:textId="77777777" w:rsidR="00E914C4" w:rsidRPr="00E1388B" w:rsidRDefault="00E914C4" w:rsidP="00E1388B">
      <w:pPr>
        <w:numPr>
          <w:ilvl w:val="0"/>
          <w:numId w:val="37"/>
        </w:numPr>
        <w:tabs>
          <w:tab w:val="clear" w:pos="720"/>
        </w:tabs>
        <w:spacing w:after="0" w:line="240" w:lineRule="auto"/>
        <w:rPr>
          <w:rFonts w:cstheme="minorHAnsi"/>
          <w:sz w:val="24"/>
          <w:szCs w:val="24"/>
        </w:rPr>
      </w:pPr>
      <w:r w:rsidRPr="00E1388B">
        <w:rPr>
          <w:rFonts w:cstheme="minorHAnsi"/>
          <w:sz w:val="24"/>
          <w:szCs w:val="24"/>
        </w:rPr>
        <w:t>Harder to manage and predict timelines or budget.</w:t>
      </w:r>
    </w:p>
    <w:p w14:paraId="3006CE1A"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 xml:space="preserve">Agile Scrum Methodology: </w:t>
      </w:r>
      <w:r w:rsidRPr="00E1388B">
        <w:rPr>
          <w:rFonts w:cstheme="minorHAnsi"/>
          <w:sz w:val="24"/>
          <w:szCs w:val="24"/>
        </w:rPr>
        <w:t>Agile Scrum is a collaborative, incremental, and flexible development methodology. Work is broken into sprints (typically 2–4 weeks), each delivering a functional piece of the system. Stakeholders are involved throughout.</w:t>
      </w:r>
    </w:p>
    <w:p w14:paraId="101D9A2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Key Features:</w:t>
      </w:r>
    </w:p>
    <w:p w14:paraId="5AAFBAC9"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Strong focus on customer feedback</w:t>
      </w:r>
    </w:p>
    <w:p w14:paraId="229D8B16"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Daily stand-up meetings, sprint planning, reviews</w:t>
      </w:r>
    </w:p>
    <w:p w14:paraId="10ED8B35"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Functional product delivered at end of each sprint</w:t>
      </w:r>
    </w:p>
    <w:p w14:paraId="04023D49"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Best For:</w:t>
      </w:r>
    </w:p>
    <w:p w14:paraId="64F5C281"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Projects requiring frequent changes or updates</w:t>
      </w:r>
    </w:p>
    <w:p w14:paraId="4333B66A"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Teams with high collaboration and communication</w:t>
      </w:r>
    </w:p>
    <w:p w14:paraId="31E9DB66" w14:textId="77777777" w:rsidR="00E914C4" w:rsidRPr="00E1388B" w:rsidRDefault="00E914C4" w:rsidP="00E1388B">
      <w:pPr>
        <w:numPr>
          <w:ilvl w:val="0"/>
          <w:numId w:val="39"/>
        </w:numPr>
        <w:tabs>
          <w:tab w:val="clear" w:pos="720"/>
        </w:tabs>
        <w:spacing w:after="0" w:line="240" w:lineRule="auto"/>
        <w:rPr>
          <w:rFonts w:cstheme="minorHAnsi"/>
          <w:sz w:val="24"/>
          <w:szCs w:val="24"/>
        </w:rPr>
      </w:pPr>
      <w:r w:rsidRPr="00E1388B">
        <w:rPr>
          <w:rFonts w:cstheme="minorHAnsi"/>
          <w:sz w:val="24"/>
          <w:szCs w:val="24"/>
        </w:rPr>
        <w:t>Products for dynamic user markets</w:t>
      </w:r>
    </w:p>
    <w:p w14:paraId="7392983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Limitations:</w:t>
      </w:r>
    </w:p>
    <w:p w14:paraId="59E57C39"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Requires close client involvement</w:t>
      </w:r>
    </w:p>
    <w:p w14:paraId="53DB6A40"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Harder to apply in fixed-cost CSR or government projects</w:t>
      </w:r>
    </w:p>
    <w:p w14:paraId="23880766" w14:textId="77777777" w:rsidR="00E914C4" w:rsidRPr="00E1388B" w:rsidRDefault="00E914C4" w:rsidP="00E1388B">
      <w:pPr>
        <w:numPr>
          <w:ilvl w:val="0"/>
          <w:numId w:val="40"/>
        </w:numPr>
        <w:tabs>
          <w:tab w:val="clear" w:pos="720"/>
        </w:tabs>
        <w:spacing w:after="0" w:line="240" w:lineRule="auto"/>
        <w:rPr>
          <w:rFonts w:cstheme="minorHAnsi"/>
          <w:sz w:val="24"/>
          <w:szCs w:val="24"/>
        </w:rPr>
      </w:pPr>
      <w:r w:rsidRPr="00E1388B">
        <w:rPr>
          <w:rFonts w:cstheme="minorHAnsi"/>
          <w:sz w:val="24"/>
          <w:szCs w:val="24"/>
        </w:rPr>
        <w:t>May lead to scope creep without tight control</w:t>
      </w:r>
    </w:p>
    <w:p w14:paraId="349087FB" w14:textId="77777777" w:rsidR="00E914C4" w:rsidRPr="00E1388B" w:rsidRDefault="00E914C4" w:rsidP="00E1388B">
      <w:pPr>
        <w:spacing w:after="0" w:line="240" w:lineRule="auto"/>
        <w:rPr>
          <w:rFonts w:cstheme="minorHAnsi"/>
          <w:sz w:val="24"/>
          <w:szCs w:val="24"/>
        </w:rPr>
      </w:pPr>
    </w:p>
    <w:p w14:paraId="728A2EC5" w14:textId="77777777" w:rsidR="00E914C4" w:rsidRPr="00E1388B" w:rsidRDefault="00E914C4" w:rsidP="00E1388B">
      <w:pPr>
        <w:spacing w:after="0" w:line="240" w:lineRule="auto"/>
        <w:rPr>
          <w:rFonts w:cstheme="minorHAnsi"/>
          <w:b/>
          <w:bCs/>
          <w:sz w:val="24"/>
          <w:szCs w:val="24"/>
        </w:rPr>
      </w:pPr>
      <w:r w:rsidRPr="00C0226A">
        <w:rPr>
          <w:rFonts w:cstheme="minorHAnsi"/>
          <w:b/>
          <w:bCs/>
          <w:sz w:val="24"/>
          <w:szCs w:val="24"/>
        </w:rPr>
        <w:t>Question 9 – Waterfall RUP Spiral and Scrum Models</w:t>
      </w:r>
    </w:p>
    <w:p w14:paraId="3A3127C3"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 xml:space="preserve">They discussed models in SDLC like waterfall RUP Spiral and Scrum. You put forth your understanding on these models </w:t>
      </w:r>
    </w:p>
    <w:p w14:paraId="0ACF48C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When the APT IT SOLUTIONS company got the project to make this online agriculture product store, there is a difference of opinion between a couple of SMEs and the project team regarding which methodology would be more suitable for this project. SMEs are stressing on using the V model and the project team is leaning more onto the side of waterfall model. As a business analyst, which methodology do you think would be better for this project?</w:t>
      </w:r>
    </w:p>
    <w:p w14:paraId="4D277ABE" w14:textId="77777777" w:rsidR="00E914C4" w:rsidRPr="00E1388B" w:rsidRDefault="00E914C4" w:rsidP="00E1388B">
      <w:pPr>
        <w:spacing w:after="0" w:line="240" w:lineRule="auto"/>
        <w:rPr>
          <w:rFonts w:cstheme="minorHAnsi"/>
          <w:sz w:val="24"/>
          <w:szCs w:val="24"/>
        </w:rPr>
      </w:pPr>
    </w:p>
    <w:p w14:paraId="7E9CA84E"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Business Analyst, it is my role to evaluate and recommend the most appropriate SDLC methodology for the project's success—balancing client expectations, project constraints, and technical feasibility.</w:t>
      </w:r>
    </w:p>
    <w:p w14:paraId="5AF1BE02" w14:textId="77777777" w:rsidR="00E914C4" w:rsidRPr="00E1388B" w:rsidRDefault="00E914C4" w:rsidP="00E1388B">
      <w:pPr>
        <w:spacing w:after="0" w:line="240" w:lineRule="auto"/>
        <w:rPr>
          <w:rFonts w:cstheme="minorHAnsi"/>
          <w:sz w:val="24"/>
          <w:szCs w:val="24"/>
        </w:rPr>
      </w:pPr>
    </w:p>
    <w:p w14:paraId="07132E5E" w14:textId="77777777" w:rsidR="00E914C4" w:rsidRPr="00E1388B" w:rsidRDefault="00E914C4" w:rsidP="00E1388B">
      <w:pPr>
        <w:spacing w:after="0" w:line="240" w:lineRule="auto"/>
        <w:rPr>
          <w:rFonts w:cstheme="minorHAnsi"/>
          <w:b/>
          <w:bCs/>
          <w:sz w:val="24"/>
          <w:szCs w:val="24"/>
          <w:u w:val="single"/>
        </w:rPr>
      </w:pPr>
      <w:r w:rsidRPr="00E1388B">
        <w:rPr>
          <w:rFonts w:cstheme="minorHAnsi"/>
          <w:b/>
          <w:bCs/>
          <w:sz w:val="24"/>
          <w:szCs w:val="24"/>
          <w:u w:val="single"/>
        </w:rPr>
        <w:t>Understanding of SDLC Models (Waterfall, RUP, Spiral, Scrum, V-Model):</w:t>
      </w:r>
    </w:p>
    <w:p w14:paraId="05E6853F"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Waterfall Model:</w:t>
      </w:r>
    </w:p>
    <w:p w14:paraId="77928518"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Linear and phase-based, where each stage (requirements, design, development, testing, deployment) must be completed before moving to the next.</w:t>
      </w:r>
    </w:p>
    <w:p w14:paraId="4B08E74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Works best when requirements are stable, scope is well-defined, and changes are minimal.</w:t>
      </w:r>
    </w:p>
    <w:p w14:paraId="2F9E38EF"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Suited for fixed-budget and timeline projects like CSR initiatives.</w:t>
      </w:r>
    </w:p>
    <w:p w14:paraId="2E2F361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lastRenderedPageBreak/>
        <w:t>V-Model (Validation &amp; Verification Model):</w:t>
      </w:r>
    </w:p>
    <w:p w14:paraId="643BCA74"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An extension of the Waterfall model, where each development phase has a directly associated testing phase.</w:t>
      </w:r>
    </w:p>
    <w:p w14:paraId="64D2AEC3"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Offers strong quality assurance, and supports early test planning.</w:t>
      </w:r>
    </w:p>
    <w:p w14:paraId="01875AE4"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Suitable for projects with minimal changes, strong compliance needs, and structured requirements.</w:t>
      </w:r>
    </w:p>
    <w:p w14:paraId="40B68D75" w14:textId="77777777" w:rsidR="00E914C4" w:rsidRPr="00E1388B" w:rsidRDefault="00E914C4" w:rsidP="00E1388B">
      <w:pPr>
        <w:spacing w:after="0" w:line="240" w:lineRule="auto"/>
        <w:rPr>
          <w:rFonts w:cstheme="minorHAnsi"/>
          <w:sz w:val="24"/>
          <w:szCs w:val="24"/>
        </w:rPr>
      </w:pPr>
    </w:p>
    <w:p w14:paraId="365D96ED"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RUP (Rational Unified Process):</w:t>
      </w:r>
    </w:p>
    <w:p w14:paraId="3F73C3B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A framework-based iterative model with four phases: Inception, Elaboration, Construction, Transition.</w:t>
      </w:r>
    </w:p>
    <w:p w14:paraId="5728E1A1"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Emphasizes risk reduction and reuse, but needs skilled teams and may be overkill for smaller or medium projects.</w:t>
      </w:r>
    </w:p>
    <w:p w14:paraId="5664D1A0"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Best for complex, enterprise-scale systems.</w:t>
      </w:r>
    </w:p>
    <w:p w14:paraId="74CAD5CB" w14:textId="77777777" w:rsidR="00E914C4" w:rsidRPr="00E1388B" w:rsidRDefault="00E914C4" w:rsidP="00E1388B">
      <w:pPr>
        <w:spacing w:after="0" w:line="240" w:lineRule="auto"/>
        <w:rPr>
          <w:rFonts w:cstheme="minorHAnsi"/>
          <w:sz w:val="24"/>
          <w:szCs w:val="24"/>
        </w:rPr>
      </w:pPr>
    </w:p>
    <w:p w14:paraId="2478B174"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Spiral Model:</w:t>
      </w:r>
    </w:p>
    <w:p w14:paraId="453C6769"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Combines iterative development with risk analysis.</w:t>
      </w:r>
    </w:p>
    <w:p w14:paraId="395810C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Ideal for projects with high risk, evolving requirements, and frequent reassessments.</w:t>
      </w:r>
    </w:p>
    <w:p w14:paraId="028919EF"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Less suitable for CSR projects with limited resources and short timelines.</w:t>
      </w:r>
    </w:p>
    <w:p w14:paraId="60B4A5A9" w14:textId="77777777" w:rsidR="00E914C4" w:rsidRPr="00E1388B" w:rsidRDefault="00E914C4" w:rsidP="00E1388B">
      <w:pPr>
        <w:spacing w:after="0" w:line="240" w:lineRule="auto"/>
        <w:rPr>
          <w:rFonts w:cstheme="minorHAnsi"/>
          <w:sz w:val="24"/>
          <w:szCs w:val="24"/>
        </w:rPr>
      </w:pPr>
    </w:p>
    <w:p w14:paraId="0D443B50"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Scrum (Agile Methodology):</w:t>
      </w:r>
    </w:p>
    <w:p w14:paraId="0DA41A4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Incremental and iterative, involving short sprints and continuous user feedback.</w:t>
      </w:r>
    </w:p>
    <w:p w14:paraId="6B918BD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Encourages collaboration, flexibility, and early delivery.</w:t>
      </w:r>
    </w:p>
    <w:p w14:paraId="49AF3DE1"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Needs high stakeholder involvement and quick turnaround — not always feasible with non-tech-savvy users (farmers) or government-style CSR models.</w:t>
      </w:r>
    </w:p>
    <w:p w14:paraId="62E5BB2D" w14:textId="77777777" w:rsidR="00E914C4" w:rsidRPr="00E1388B" w:rsidRDefault="00E914C4" w:rsidP="00E1388B">
      <w:pPr>
        <w:spacing w:after="0" w:line="240" w:lineRule="auto"/>
        <w:rPr>
          <w:rFonts w:cstheme="minorHAnsi"/>
          <w:sz w:val="24"/>
          <w:szCs w:val="24"/>
        </w:rPr>
      </w:pPr>
    </w:p>
    <w:p w14:paraId="224A9068" w14:textId="437E38FF" w:rsidR="00E914C4" w:rsidRPr="00E1388B" w:rsidRDefault="00E914C4" w:rsidP="00E1388B">
      <w:pPr>
        <w:spacing w:after="0" w:line="240" w:lineRule="auto"/>
        <w:rPr>
          <w:rFonts w:cstheme="minorHAnsi"/>
          <w:b/>
          <w:bCs/>
          <w:sz w:val="24"/>
          <w:szCs w:val="24"/>
          <w:u w:val="single"/>
        </w:rPr>
      </w:pPr>
      <w:r w:rsidRPr="00E1388B">
        <w:rPr>
          <w:rFonts w:cstheme="minorHAnsi"/>
          <w:b/>
          <w:bCs/>
          <w:sz w:val="24"/>
          <w:szCs w:val="24"/>
          <w:u w:val="single"/>
        </w:rPr>
        <w:t>The Conflict: V-Model vs Waterfall – Which One to Choose?</w:t>
      </w:r>
    </w:p>
    <w:p w14:paraId="21929E34" w14:textId="77777777" w:rsidR="00E914C4" w:rsidRPr="00E1388B" w:rsidRDefault="00E914C4" w:rsidP="00E1388B">
      <w:pPr>
        <w:numPr>
          <w:ilvl w:val="0"/>
          <w:numId w:val="41"/>
        </w:numPr>
        <w:tabs>
          <w:tab w:val="clear" w:pos="720"/>
        </w:tabs>
        <w:spacing w:after="0" w:line="240" w:lineRule="auto"/>
        <w:rPr>
          <w:rFonts w:cstheme="minorHAnsi"/>
          <w:sz w:val="24"/>
          <w:szCs w:val="24"/>
        </w:rPr>
      </w:pPr>
      <w:r w:rsidRPr="00E1388B">
        <w:rPr>
          <w:rFonts w:cstheme="minorHAnsi"/>
          <w:b/>
          <w:bCs/>
          <w:sz w:val="24"/>
          <w:szCs w:val="24"/>
        </w:rPr>
        <w:t>SMEs prefer the V-Model</w:t>
      </w:r>
      <w:r w:rsidRPr="00E1388B">
        <w:rPr>
          <w:rFonts w:cstheme="minorHAnsi"/>
          <w:sz w:val="24"/>
          <w:szCs w:val="24"/>
        </w:rPr>
        <w:t>:</w:t>
      </w:r>
      <w:r w:rsidRPr="00E1388B">
        <w:rPr>
          <w:rFonts w:cstheme="minorHAnsi"/>
          <w:sz w:val="24"/>
          <w:szCs w:val="24"/>
        </w:rPr>
        <w:br/>
        <w:t>Because it emphasizes testing and validation at every step, it reduces the risk of defects reaching the end user, which is especially important for systems used by non-technical rural farmers.</w:t>
      </w:r>
    </w:p>
    <w:p w14:paraId="10CC021E" w14:textId="77777777" w:rsidR="00E914C4" w:rsidRPr="00E1388B" w:rsidRDefault="00E914C4" w:rsidP="00E1388B">
      <w:pPr>
        <w:numPr>
          <w:ilvl w:val="0"/>
          <w:numId w:val="41"/>
        </w:numPr>
        <w:tabs>
          <w:tab w:val="clear" w:pos="720"/>
        </w:tabs>
        <w:spacing w:after="0" w:line="240" w:lineRule="auto"/>
        <w:rPr>
          <w:rFonts w:cstheme="minorHAnsi"/>
          <w:sz w:val="24"/>
          <w:szCs w:val="24"/>
        </w:rPr>
      </w:pPr>
      <w:r w:rsidRPr="00E1388B">
        <w:rPr>
          <w:rFonts w:cstheme="minorHAnsi"/>
          <w:b/>
          <w:bCs/>
          <w:sz w:val="24"/>
          <w:szCs w:val="24"/>
        </w:rPr>
        <w:t>Project Team leans toward Waterfall</w:t>
      </w:r>
      <w:r w:rsidRPr="00E1388B">
        <w:rPr>
          <w:rFonts w:cstheme="minorHAnsi"/>
          <w:sz w:val="24"/>
          <w:szCs w:val="24"/>
        </w:rPr>
        <w:t>:</w:t>
      </w:r>
      <w:r w:rsidRPr="00E1388B">
        <w:rPr>
          <w:rFonts w:cstheme="minorHAnsi"/>
          <w:sz w:val="24"/>
          <w:szCs w:val="24"/>
        </w:rPr>
        <w:br/>
        <w:t>Likely due to its simplicity, cost predictability, and alignment with the CSR contract's structure (fixed scope, budget, and time).</w:t>
      </w:r>
    </w:p>
    <w:p w14:paraId="48D87746" w14:textId="77777777" w:rsidR="00E914C4" w:rsidRPr="00E1388B" w:rsidRDefault="00E914C4" w:rsidP="00E1388B">
      <w:pPr>
        <w:spacing w:after="0" w:line="240" w:lineRule="auto"/>
        <w:rPr>
          <w:rFonts w:cstheme="minorHAnsi"/>
          <w:sz w:val="24"/>
          <w:szCs w:val="24"/>
        </w:rPr>
      </w:pPr>
    </w:p>
    <w:p w14:paraId="33648216"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Business Analyst, I would support the SMEs' suggestion to use the V-Model, for the following reasons:</w:t>
      </w:r>
    </w:p>
    <w:p w14:paraId="31DF4EAC"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Farmers are non-technical users — system must be bug-free and reliable.</w:t>
      </w:r>
    </w:p>
    <w:p w14:paraId="5ED9FDAA"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The V-Model ensures rigorous testing at each stage — reducing post-deployment failures.</w:t>
      </w:r>
    </w:p>
    <w:p w14:paraId="6BE55326"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Requirements are well-defined — perfect for the structured nature of the V-Model.</w:t>
      </w:r>
    </w:p>
    <w:p w14:paraId="57B3C453"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Matches Waterfall in structure but adds early quality assurance, improving user trust.</w:t>
      </w:r>
    </w:p>
    <w:p w14:paraId="267F972B" w14:textId="77777777" w:rsidR="00E914C4" w:rsidRPr="00E1388B" w:rsidRDefault="00E914C4" w:rsidP="00E1388B">
      <w:pPr>
        <w:numPr>
          <w:ilvl w:val="0"/>
          <w:numId w:val="38"/>
        </w:numPr>
        <w:tabs>
          <w:tab w:val="clear" w:pos="720"/>
        </w:tabs>
        <w:spacing w:after="0" w:line="240" w:lineRule="auto"/>
        <w:rPr>
          <w:rFonts w:cstheme="minorHAnsi"/>
          <w:sz w:val="24"/>
          <w:szCs w:val="24"/>
        </w:rPr>
      </w:pPr>
      <w:r w:rsidRPr="00E1388B">
        <w:rPr>
          <w:rFonts w:cstheme="minorHAnsi"/>
          <w:sz w:val="24"/>
          <w:szCs w:val="24"/>
        </w:rPr>
        <w:t>The project has limited timeline and budget, so catching bugs early avoids costly rework.</w:t>
      </w:r>
    </w:p>
    <w:p w14:paraId="07D71F7F" w14:textId="77777777" w:rsidR="00E914C4" w:rsidRPr="00E1388B" w:rsidRDefault="00E914C4" w:rsidP="00E1388B">
      <w:pPr>
        <w:spacing w:after="0" w:line="240" w:lineRule="auto"/>
        <w:rPr>
          <w:rFonts w:cstheme="minorHAnsi"/>
          <w:sz w:val="24"/>
          <w:szCs w:val="24"/>
        </w:rPr>
      </w:pPr>
    </w:p>
    <w:p w14:paraId="62DFFA91"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In short, the V-Model provides all the predictability of Waterfall, but with the added strength of early and parallel testing, which is vital for a public-facing rural CSR project.</w:t>
      </w:r>
    </w:p>
    <w:bookmarkEnd w:id="10"/>
    <w:p w14:paraId="34140970" w14:textId="77777777" w:rsidR="00E914C4" w:rsidRPr="00E1388B" w:rsidRDefault="00E914C4" w:rsidP="00E1388B">
      <w:pPr>
        <w:spacing w:after="0" w:line="240" w:lineRule="auto"/>
        <w:rPr>
          <w:rFonts w:cstheme="minorHAnsi"/>
          <w:sz w:val="24"/>
          <w:szCs w:val="24"/>
        </w:rPr>
      </w:pPr>
    </w:p>
    <w:p w14:paraId="7FBAE414"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10 – Waterfall Vs V-Model:</w:t>
      </w:r>
    </w:p>
    <w:p w14:paraId="3FCCBDAA"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20 Write down the differences between waterfall model and V model.</w:t>
      </w:r>
    </w:p>
    <w:p w14:paraId="2C94F9E7" w14:textId="77777777" w:rsidR="00E914C4" w:rsidRPr="00E1388B" w:rsidRDefault="00E914C4" w:rsidP="00E1388B">
      <w:pPr>
        <w:spacing w:after="0" w:line="240" w:lineRule="auto"/>
        <w:rPr>
          <w:rFonts w:cstheme="minorHAnsi"/>
          <w:sz w:val="24"/>
          <w:szCs w:val="24"/>
        </w:rPr>
      </w:pPr>
    </w:p>
    <w:p w14:paraId="6A43CFE8"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Differences between Waterfall Model and V-Model as below:</w:t>
      </w:r>
    </w:p>
    <w:tbl>
      <w:tblPr>
        <w:tblStyle w:val="TableGrid"/>
        <w:tblW w:w="0" w:type="auto"/>
        <w:tblLook w:val="04A0" w:firstRow="1" w:lastRow="0" w:firstColumn="1" w:lastColumn="0" w:noHBand="0" w:noVBand="1"/>
      </w:tblPr>
      <w:tblGrid>
        <w:gridCol w:w="2943"/>
        <w:gridCol w:w="3544"/>
        <w:gridCol w:w="3845"/>
      </w:tblGrid>
      <w:tr w:rsidR="00E1388B" w:rsidRPr="00E1388B" w14:paraId="6C2E14A1" w14:textId="77777777" w:rsidTr="00AA249A">
        <w:tc>
          <w:tcPr>
            <w:tcW w:w="2943" w:type="dxa"/>
            <w:vAlign w:val="center"/>
          </w:tcPr>
          <w:p w14:paraId="01CD6B4B" w14:textId="77777777" w:rsidR="00E914C4" w:rsidRPr="00E1388B" w:rsidRDefault="00E914C4" w:rsidP="00E1388B">
            <w:pPr>
              <w:jc w:val="center"/>
              <w:rPr>
                <w:rFonts w:cstheme="minorHAnsi"/>
                <w:b/>
                <w:bCs/>
                <w:sz w:val="24"/>
                <w:szCs w:val="24"/>
              </w:rPr>
            </w:pPr>
            <w:r w:rsidRPr="00E1388B">
              <w:rPr>
                <w:rFonts w:cstheme="minorHAnsi"/>
                <w:b/>
                <w:bCs/>
                <w:sz w:val="24"/>
                <w:szCs w:val="24"/>
              </w:rPr>
              <w:t>Aspect</w:t>
            </w:r>
          </w:p>
        </w:tc>
        <w:tc>
          <w:tcPr>
            <w:tcW w:w="3544" w:type="dxa"/>
            <w:vAlign w:val="center"/>
          </w:tcPr>
          <w:p w14:paraId="4099CD53" w14:textId="77777777" w:rsidR="00E914C4" w:rsidRPr="00E1388B" w:rsidRDefault="00E914C4" w:rsidP="00E1388B">
            <w:pPr>
              <w:jc w:val="center"/>
              <w:rPr>
                <w:rFonts w:cstheme="minorHAnsi"/>
                <w:b/>
                <w:bCs/>
                <w:sz w:val="24"/>
                <w:szCs w:val="24"/>
              </w:rPr>
            </w:pPr>
            <w:r w:rsidRPr="00E1388B">
              <w:rPr>
                <w:rFonts w:cstheme="minorHAnsi"/>
                <w:b/>
                <w:bCs/>
                <w:sz w:val="24"/>
                <w:szCs w:val="24"/>
              </w:rPr>
              <w:t>Waterfall Model</w:t>
            </w:r>
          </w:p>
        </w:tc>
        <w:tc>
          <w:tcPr>
            <w:tcW w:w="3845" w:type="dxa"/>
            <w:vAlign w:val="center"/>
          </w:tcPr>
          <w:p w14:paraId="6766C204" w14:textId="77777777" w:rsidR="00E914C4" w:rsidRPr="00E1388B" w:rsidRDefault="00E914C4" w:rsidP="00E1388B">
            <w:pPr>
              <w:jc w:val="center"/>
              <w:rPr>
                <w:rFonts w:cstheme="minorHAnsi"/>
                <w:b/>
                <w:bCs/>
                <w:sz w:val="24"/>
                <w:szCs w:val="24"/>
              </w:rPr>
            </w:pPr>
            <w:r w:rsidRPr="00E1388B">
              <w:rPr>
                <w:rFonts w:cstheme="minorHAnsi"/>
                <w:b/>
                <w:bCs/>
                <w:sz w:val="24"/>
                <w:szCs w:val="24"/>
              </w:rPr>
              <w:t xml:space="preserve">V-Model </w:t>
            </w:r>
          </w:p>
        </w:tc>
      </w:tr>
      <w:tr w:rsidR="00E1388B" w:rsidRPr="00E1388B" w14:paraId="494C4C8B" w14:textId="77777777" w:rsidTr="00AA249A">
        <w:tc>
          <w:tcPr>
            <w:tcW w:w="2943" w:type="dxa"/>
            <w:vAlign w:val="center"/>
          </w:tcPr>
          <w:p w14:paraId="3EDA4406" w14:textId="77777777" w:rsidR="00E914C4" w:rsidRPr="00E1388B" w:rsidRDefault="00E914C4" w:rsidP="00E1388B">
            <w:pPr>
              <w:rPr>
                <w:rFonts w:cstheme="minorHAnsi"/>
                <w:sz w:val="24"/>
                <w:szCs w:val="24"/>
              </w:rPr>
            </w:pPr>
            <w:r w:rsidRPr="00E1388B">
              <w:rPr>
                <w:rFonts w:cstheme="minorHAnsi"/>
                <w:sz w:val="24"/>
                <w:szCs w:val="24"/>
              </w:rPr>
              <w:t>1. Approach</w:t>
            </w:r>
          </w:p>
        </w:tc>
        <w:tc>
          <w:tcPr>
            <w:tcW w:w="3544" w:type="dxa"/>
            <w:vAlign w:val="center"/>
          </w:tcPr>
          <w:p w14:paraId="5670646F" w14:textId="77777777" w:rsidR="00E914C4" w:rsidRPr="00E1388B" w:rsidRDefault="00E914C4" w:rsidP="00E1388B">
            <w:pPr>
              <w:rPr>
                <w:rFonts w:cstheme="minorHAnsi"/>
                <w:sz w:val="24"/>
                <w:szCs w:val="24"/>
              </w:rPr>
            </w:pPr>
            <w:r w:rsidRPr="00E1388B">
              <w:rPr>
                <w:rFonts w:cstheme="minorHAnsi"/>
                <w:sz w:val="24"/>
                <w:szCs w:val="24"/>
              </w:rPr>
              <w:t>Sequential (linear flow)</w:t>
            </w:r>
          </w:p>
        </w:tc>
        <w:tc>
          <w:tcPr>
            <w:tcW w:w="3845" w:type="dxa"/>
            <w:vAlign w:val="center"/>
          </w:tcPr>
          <w:p w14:paraId="30C9D064" w14:textId="77777777" w:rsidR="00E914C4" w:rsidRPr="00E1388B" w:rsidRDefault="00E914C4" w:rsidP="00E1388B">
            <w:pPr>
              <w:rPr>
                <w:rFonts w:cstheme="minorHAnsi"/>
                <w:sz w:val="24"/>
                <w:szCs w:val="24"/>
              </w:rPr>
            </w:pPr>
            <w:r w:rsidRPr="00E1388B">
              <w:rPr>
                <w:rFonts w:cstheme="minorHAnsi"/>
                <w:sz w:val="24"/>
                <w:szCs w:val="24"/>
              </w:rPr>
              <w:t>Sequential with parallel testing activities</w:t>
            </w:r>
          </w:p>
        </w:tc>
      </w:tr>
      <w:tr w:rsidR="00E1388B" w:rsidRPr="00E1388B" w14:paraId="3CCF4C9B" w14:textId="77777777" w:rsidTr="00AA249A">
        <w:tc>
          <w:tcPr>
            <w:tcW w:w="2943" w:type="dxa"/>
            <w:vAlign w:val="center"/>
          </w:tcPr>
          <w:p w14:paraId="0F213D87" w14:textId="77777777" w:rsidR="00E914C4" w:rsidRPr="00E1388B" w:rsidRDefault="00E914C4" w:rsidP="00E1388B">
            <w:pPr>
              <w:rPr>
                <w:rFonts w:cstheme="minorHAnsi"/>
                <w:sz w:val="24"/>
                <w:szCs w:val="24"/>
              </w:rPr>
            </w:pPr>
            <w:r w:rsidRPr="00E1388B">
              <w:rPr>
                <w:rFonts w:cstheme="minorHAnsi"/>
                <w:sz w:val="24"/>
                <w:szCs w:val="24"/>
              </w:rPr>
              <w:t>2. Testing Phase</w:t>
            </w:r>
          </w:p>
        </w:tc>
        <w:tc>
          <w:tcPr>
            <w:tcW w:w="3544" w:type="dxa"/>
            <w:vAlign w:val="center"/>
          </w:tcPr>
          <w:p w14:paraId="09420D08" w14:textId="77777777" w:rsidR="00E914C4" w:rsidRPr="00E1388B" w:rsidRDefault="00E914C4" w:rsidP="00E1388B">
            <w:pPr>
              <w:rPr>
                <w:rFonts w:cstheme="minorHAnsi"/>
                <w:sz w:val="24"/>
                <w:szCs w:val="24"/>
              </w:rPr>
            </w:pPr>
            <w:r w:rsidRPr="00E1388B">
              <w:rPr>
                <w:rFonts w:cstheme="minorHAnsi"/>
                <w:sz w:val="24"/>
                <w:szCs w:val="24"/>
              </w:rPr>
              <w:t>Starts after development phase ends</w:t>
            </w:r>
          </w:p>
        </w:tc>
        <w:tc>
          <w:tcPr>
            <w:tcW w:w="3845" w:type="dxa"/>
            <w:vAlign w:val="center"/>
          </w:tcPr>
          <w:p w14:paraId="45FAAD18" w14:textId="77777777" w:rsidR="00E914C4" w:rsidRPr="00E1388B" w:rsidRDefault="00E914C4" w:rsidP="00E1388B">
            <w:pPr>
              <w:rPr>
                <w:rFonts w:cstheme="minorHAnsi"/>
                <w:sz w:val="24"/>
                <w:szCs w:val="24"/>
              </w:rPr>
            </w:pPr>
            <w:r w:rsidRPr="00E1388B">
              <w:rPr>
                <w:rFonts w:cstheme="minorHAnsi"/>
                <w:sz w:val="24"/>
                <w:szCs w:val="24"/>
              </w:rPr>
              <w:t>Testing is planned and executed alongside each development phase</w:t>
            </w:r>
          </w:p>
        </w:tc>
      </w:tr>
      <w:tr w:rsidR="00E1388B" w:rsidRPr="00E1388B" w14:paraId="2B262E7B" w14:textId="77777777" w:rsidTr="00AA249A">
        <w:tc>
          <w:tcPr>
            <w:tcW w:w="2943" w:type="dxa"/>
            <w:vAlign w:val="center"/>
          </w:tcPr>
          <w:p w14:paraId="77BABCCF" w14:textId="77777777" w:rsidR="00E914C4" w:rsidRPr="00E1388B" w:rsidRDefault="00E914C4" w:rsidP="00E1388B">
            <w:pPr>
              <w:rPr>
                <w:rFonts w:cstheme="minorHAnsi"/>
                <w:sz w:val="24"/>
                <w:szCs w:val="24"/>
              </w:rPr>
            </w:pPr>
            <w:r w:rsidRPr="00E1388B">
              <w:rPr>
                <w:rFonts w:cstheme="minorHAnsi"/>
                <w:sz w:val="24"/>
                <w:szCs w:val="24"/>
              </w:rPr>
              <w:t>3. Focus</w:t>
            </w:r>
          </w:p>
        </w:tc>
        <w:tc>
          <w:tcPr>
            <w:tcW w:w="3544" w:type="dxa"/>
            <w:vAlign w:val="center"/>
          </w:tcPr>
          <w:p w14:paraId="51EA3D9F" w14:textId="77777777" w:rsidR="00E914C4" w:rsidRPr="00E1388B" w:rsidRDefault="00E914C4" w:rsidP="00E1388B">
            <w:pPr>
              <w:rPr>
                <w:rFonts w:cstheme="minorHAnsi"/>
                <w:sz w:val="24"/>
                <w:szCs w:val="24"/>
              </w:rPr>
            </w:pPr>
            <w:r w:rsidRPr="00E1388B">
              <w:rPr>
                <w:rFonts w:cstheme="minorHAnsi"/>
                <w:sz w:val="24"/>
                <w:szCs w:val="24"/>
              </w:rPr>
              <w:t>Focus is mainly on development</w:t>
            </w:r>
          </w:p>
        </w:tc>
        <w:tc>
          <w:tcPr>
            <w:tcW w:w="3845" w:type="dxa"/>
            <w:vAlign w:val="center"/>
          </w:tcPr>
          <w:p w14:paraId="224AD04F" w14:textId="77777777" w:rsidR="00E914C4" w:rsidRPr="00E1388B" w:rsidRDefault="00E914C4" w:rsidP="00E1388B">
            <w:pPr>
              <w:rPr>
                <w:rFonts w:cstheme="minorHAnsi"/>
                <w:sz w:val="24"/>
                <w:szCs w:val="24"/>
              </w:rPr>
            </w:pPr>
            <w:r w:rsidRPr="00E1388B">
              <w:rPr>
                <w:rFonts w:cstheme="minorHAnsi"/>
                <w:sz w:val="24"/>
                <w:szCs w:val="24"/>
              </w:rPr>
              <w:t xml:space="preserve">Equal focus on development and </w:t>
            </w:r>
            <w:r w:rsidRPr="00E1388B">
              <w:rPr>
                <w:rFonts w:cstheme="minorHAnsi"/>
                <w:sz w:val="24"/>
                <w:szCs w:val="24"/>
              </w:rPr>
              <w:lastRenderedPageBreak/>
              <w:t>testing</w:t>
            </w:r>
          </w:p>
        </w:tc>
      </w:tr>
      <w:tr w:rsidR="00E1388B" w:rsidRPr="00E1388B" w14:paraId="475BC582" w14:textId="77777777" w:rsidTr="00AA249A">
        <w:tc>
          <w:tcPr>
            <w:tcW w:w="2943" w:type="dxa"/>
            <w:vAlign w:val="center"/>
          </w:tcPr>
          <w:p w14:paraId="72D1FEF8" w14:textId="77777777" w:rsidR="00E914C4" w:rsidRPr="00E1388B" w:rsidRDefault="00E914C4" w:rsidP="00E1388B">
            <w:pPr>
              <w:rPr>
                <w:rFonts w:cstheme="minorHAnsi"/>
                <w:sz w:val="24"/>
                <w:szCs w:val="24"/>
              </w:rPr>
            </w:pPr>
            <w:r w:rsidRPr="00E1388B">
              <w:rPr>
                <w:rFonts w:cstheme="minorHAnsi"/>
                <w:sz w:val="24"/>
                <w:szCs w:val="24"/>
              </w:rPr>
              <w:lastRenderedPageBreak/>
              <w:t>4. Verification &amp; Validation</w:t>
            </w:r>
          </w:p>
        </w:tc>
        <w:tc>
          <w:tcPr>
            <w:tcW w:w="3544" w:type="dxa"/>
            <w:vAlign w:val="center"/>
          </w:tcPr>
          <w:p w14:paraId="7D2F6B92" w14:textId="77777777" w:rsidR="00E914C4" w:rsidRPr="00E1388B" w:rsidRDefault="00E914C4" w:rsidP="00E1388B">
            <w:pPr>
              <w:rPr>
                <w:rFonts w:cstheme="minorHAnsi"/>
                <w:sz w:val="24"/>
                <w:szCs w:val="24"/>
              </w:rPr>
            </w:pPr>
            <w:r w:rsidRPr="00E1388B">
              <w:rPr>
                <w:rFonts w:cstheme="minorHAnsi"/>
                <w:sz w:val="24"/>
                <w:szCs w:val="24"/>
              </w:rPr>
              <w:t>Performed only at the end</w:t>
            </w:r>
          </w:p>
        </w:tc>
        <w:tc>
          <w:tcPr>
            <w:tcW w:w="3845" w:type="dxa"/>
            <w:vAlign w:val="center"/>
          </w:tcPr>
          <w:p w14:paraId="1F3ECD6E" w14:textId="77777777" w:rsidR="00E914C4" w:rsidRPr="00E1388B" w:rsidRDefault="00E914C4" w:rsidP="00E1388B">
            <w:pPr>
              <w:rPr>
                <w:rFonts w:cstheme="minorHAnsi"/>
                <w:sz w:val="24"/>
                <w:szCs w:val="24"/>
              </w:rPr>
            </w:pPr>
            <w:r w:rsidRPr="00E1388B">
              <w:rPr>
                <w:rFonts w:cstheme="minorHAnsi"/>
                <w:sz w:val="24"/>
                <w:szCs w:val="24"/>
              </w:rPr>
              <w:t>Performed at each corresponding phase</w:t>
            </w:r>
          </w:p>
        </w:tc>
      </w:tr>
      <w:tr w:rsidR="00E1388B" w:rsidRPr="00E1388B" w14:paraId="14B44D4F" w14:textId="77777777" w:rsidTr="00AA249A">
        <w:tc>
          <w:tcPr>
            <w:tcW w:w="2943" w:type="dxa"/>
            <w:vAlign w:val="center"/>
          </w:tcPr>
          <w:p w14:paraId="26B4F02F" w14:textId="77777777" w:rsidR="00E914C4" w:rsidRPr="00E1388B" w:rsidRDefault="00E914C4" w:rsidP="00E1388B">
            <w:pPr>
              <w:rPr>
                <w:rFonts w:cstheme="minorHAnsi"/>
                <w:sz w:val="24"/>
                <w:szCs w:val="24"/>
              </w:rPr>
            </w:pPr>
            <w:r w:rsidRPr="00E1388B">
              <w:rPr>
                <w:rFonts w:cstheme="minorHAnsi"/>
                <w:sz w:val="24"/>
                <w:szCs w:val="24"/>
              </w:rPr>
              <w:t>5. Defect Detection</w:t>
            </w:r>
          </w:p>
        </w:tc>
        <w:tc>
          <w:tcPr>
            <w:tcW w:w="3544" w:type="dxa"/>
            <w:vAlign w:val="center"/>
          </w:tcPr>
          <w:p w14:paraId="066EFA64" w14:textId="77777777" w:rsidR="00E914C4" w:rsidRPr="00E1388B" w:rsidRDefault="00E914C4" w:rsidP="00E1388B">
            <w:pPr>
              <w:rPr>
                <w:rFonts w:cstheme="minorHAnsi"/>
                <w:sz w:val="24"/>
                <w:szCs w:val="24"/>
              </w:rPr>
            </w:pPr>
            <w:r w:rsidRPr="00E1388B">
              <w:rPr>
                <w:rFonts w:cstheme="minorHAnsi"/>
                <w:sz w:val="24"/>
                <w:szCs w:val="24"/>
              </w:rPr>
              <w:t>Detected late, during testing</w:t>
            </w:r>
          </w:p>
        </w:tc>
        <w:tc>
          <w:tcPr>
            <w:tcW w:w="3845" w:type="dxa"/>
            <w:vAlign w:val="center"/>
          </w:tcPr>
          <w:p w14:paraId="6A889475" w14:textId="77777777" w:rsidR="00E914C4" w:rsidRPr="00E1388B" w:rsidRDefault="00E914C4" w:rsidP="00E1388B">
            <w:pPr>
              <w:rPr>
                <w:rFonts w:cstheme="minorHAnsi"/>
                <w:sz w:val="24"/>
                <w:szCs w:val="24"/>
              </w:rPr>
            </w:pPr>
            <w:r w:rsidRPr="00E1388B">
              <w:rPr>
                <w:rFonts w:cstheme="minorHAnsi"/>
                <w:sz w:val="24"/>
                <w:szCs w:val="24"/>
              </w:rPr>
              <w:t>Detected early due to parallel testing activities</w:t>
            </w:r>
          </w:p>
        </w:tc>
      </w:tr>
      <w:tr w:rsidR="00E1388B" w:rsidRPr="00E1388B" w14:paraId="308A7C6C" w14:textId="77777777" w:rsidTr="00AA249A">
        <w:tc>
          <w:tcPr>
            <w:tcW w:w="2943" w:type="dxa"/>
            <w:vAlign w:val="center"/>
          </w:tcPr>
          <w:p w14:paraId="64068C64" w14:textId="77777777" w:rsidR="00E914C4" w:rsidRPr="00E1388B" w:rsidRDefault="00E914C4" w:rsidP="00E1388B">
            <w:pPr>
              <w:rPr>
                <w:rFonts w:cstheme="minorHAnsi"/>
                <w:sz w:val="24"/>
                <w:szCs w:val="24"/>
              </w:rPr>
            </w:pPr>
            <w:r w:rsidRPr="00E1388B">
              <w:rPr>
                <w:rFonts w:cstheme="minorHAnsi"/>
                <w:sz w:val="24"/>
                <w:szCs w:val="24"/>
              </w:rPr>
              <w:t>6. Risk of Rework</w:t>
            </w:r>
          </w:p>
        </w:tc>
        <w:tc>
          <w:tcPr>
            <w:tcW w:w="3544" w:type="dxa"/>
            <w:vAlign w:val="center"/>
          </w:tcPr>
          <w:p w14:paraId="6A44B71C" w14:textId="77777777" w:rsidR="00E914C4" w:rsidRPr="00E1388B" w:rsidRDefault="00E914C4" w:rsidP="00E1388B">
            <w:pPr>
              <w:rPr>
                <w:rFonts w:cstheme="minorHAnsi"/>
                <w:sz w:val="24"/>
                <w:szCs w:val="24"/>
              </w:rPr>
            </w:pPr>
            <w:r w:rsidRPr="00E1388B">
              <w:rPr>
                <w:rFonts w:cstheme="minorHAnsi"/>
                <w:sz w:val="24"/>
                <w:szCs w:val="24"/>
              </w:rPr>
              <w:t>Higher due to late error discovery</w:t>
            </w:r>
          </w:p>
        </w:tc>
        <w:tc>
          <w:tcPr>
            <w:tcW w:w="3845" w:type="dxa"/>
            <w:vAlign w:val="center"/>
          </w:tcPr>
          <w:p w14:paraId="6931A4C1" w14:textId="77777777" w:rsidR="00E914C4" w:rsidRPr="00E1388B" w:rsidRDefault="00E914C4" w:rsidP="00E1388B">
            <w:pPr>
              <w:rPr>
                <w:rFonts w:cstheme="minorHAnsi"/>
                <w:sz w:val="24"/>
                <w:szCs w:val="24"/>
              </w:rPr>
            </w:pPr>
            <w:r w:rsidRPr="00E1388B">
              <w:rPr>
                <w:rFonts w:cstheme="minorHAnsi"/>
                <w:sz w:val="24"/>
                <w:szCs w:val="24"/>
              </w:rPr>
              <w:t>Lower due to early error detection</w:t>
            </w:r>
          </w:p>
        </w:tc>
      </w:tr>
      <w:tr w:rsidR="00E1388B" w:rsidRPr="00E1388B" w14:paraId="6CFBE8A3" w14:textId="77777777" w:rsidTr="00AA249A">
        <w:tc>
          <w:tcPr>
            <w:tcW w:w="2943" w:type="dxa"/>
            <w:vAlign w:val="center"/>
          </w:tcPr>
          <w:p w14:paraId="4BD3FBD2" w14:textId="77777777" w:rsidR="00E914C4" w:rsidRPr="00E1388B" w:rsidRDefault="00E914C4" w:rsidP="00E1388B">
            <w:pPr>
              <w:rPr>
                <w:rFonts w:cstheme="minorHAnsi"/>
                <w:sz w:val="24"/>
                <w:szCs w:val="24"/>
              </w:rPr>
            </w:pPr>
            <w:r w:rsidRPr="00E1388B">
              <w:rPr>
                <w:rFonts w:cstheme="minorHAnsi"/>
                <w:sz w:val="24"/>
                <w:szCs w:val="24"/>
              </w:rPr>
              <w:t>7. Time to Market</w:t>
            </w:r>
          </w:p>
        </w:tc>
        <w:tc>
          <w:tcPr>
            <w:tcW w:w="3544" w:type="dxa"/>
            <w:vAlign w:val="center"/>
          </w:tcPr>
          <w:p w14:paraId="1E709729" w14:textId="77777777" w:rsidR="00E914C4" w:rsidRPr="00E1388B" w:rsidRDefault="00E914C4" w:rsidP="00E1388B">
            <w:pPr>
              <w:rPr>
                <w:rFonts w:cstheme="minorHAnsi"/>
                <w:sz w:val="24"/>
                <w:szCs w:val="24"/>
              </w:rPr>
            </w:pPr>
            <w:r w:rsidRPr="00E1388B">
              <w:rPr>
                <w:rFonts w:cstheme="minorHAnsi"/>
                <w:sz w:val="24"/>
                <w:szCs w:val="24"/>
              </w:rPr>
              <w:t>May be longer if errors are found late</w:t>
            </w:r>
          </w:p>
        </w:tc>
        <w:tc>
          <w:tcPr>
            <w:tcW w:w="3845" w:type="dxa"/>
            <w:vAlign w:val="center"/>
          </w:tcPr>
          <w:p w14:paraId="6063BAA3" w14:textId="77777777" w:rsidR="00E914C4" w:rsidRPr="00E1388B" w:rsidRDefault="00E914C4" w:rsidP="00E1388B">
            <w:pPr>
              <w:rPr>
                <w:rFonts w:cstheme="minorHAnsi"/>
                <w:sz w:val="24"/>
                <w:szCs w:val="24"/>
              </w:rPr>
            </w:pPr>
            <w:r w:rsidRPr="00E1388B">
              <w:rPr>
                <w:rFonts w:cstheme="minorHAnsi"/>
                <w:sz w:val="24"/>
                <w:szCs w:val="24"/>
              </w:rPr>
              <w:t>Potentially faster due to early quality control</w:t>
            </w:r>
          </w:p>
        </w:tc>
      </w:tr>
      <w:tr w:rsidR="00E1388B" w:rsidRPr="00E1388B" w14:paraId="2640F5A9" w14:textId="77777777" w:rsidTr="00AA249A">
        <w:tc>
          <w:tcPr>
            <w:tcW w:w="2943" w:type="dxa"/>
            <w:vAlign w:val="center"/>
          </w:tcPr>
          <w:p w14:paraId="1718A4DC" w14:textId="77777777" w:rsidR="00E914C4" w:rsidRPr="00E1388B" w:rsidRDefault="00E914C4" w:rsidP="00E1388B">
            <w:pPr>
              <w:rPr>
                <w:rFonts w:cstheme="minorHAnsi"/>
                <w:sz w:val="24"/>
                <w:szCs w:val="24"/>
              </w:rPr>
            </w:pPr>
            <w:r w:rsidRPr="00E1388B">
              <w:rPr>
                <w:rFonts w:cstheme="minorHAnsi"/>
                <w:sz w:val="24"/>
                <w:szCs w:val="24"/>
              </w:rPr>
              <w:t>8. Cost of Fixing Bugs</w:t>
            </w:r>
          </w:p>
        </w:tc>
        <w:tc>
          <w:tcPr>
            <w:tcW w:w="3544" w:type="dxa"/>
            <w:vAlign w:val="center"/>
          </w:tcPr>
          <w:p w14:paraId="27795847" w14:textId="77777777" w:rsidR="00E914C4" w:rsidRPr="00E1388B" w:rsidRDefault="00E914C4" w:rsidP="00E1388B">
            <w:pPr>
              <w:rPr>
                <w:rFonts w:cstheme="minorHAnsi"/>
                <w:sz w:val="24"/>
                <w:szCs w:val="24"/>
              </w:rPr>
            </w:pPr>
            <w:r w:rsidRPr="00E1388B">
              <w:rPr>
                <w:rFonts w:cstheme="minorHAnsi"/>
                <w:sz w:val="24"/>
                <w:szCs w:val="24"/>
              </w:rPr>
              <w:t>High (bugs found late)</w:t>
            </w:r>
          </w:p>
        </w:tc>
        <w:tc>
          <w:tcPr>
            <w:tcW w:w="3845" w:type="dxa"/>
            <w:vAlign w:val="center"/>
          </w:tcPr>
          <w:p w14:paraId="753C52CA" w14:textId="77777777" w:rsidR="00E914C4" w:rsidRPr="00E1388B" w:rsidRDefault="00E914C4" w:rsidP="00E1388B">
            <w:pPr>
              <w:rPr>
                <w:rFonts w:cstheme="minorHAnsi"/>
                <w:sz w:val="24"/>
                <w:szCs w:val="24"/>
              </w:rPr>
            </w:pPr>
            <w:r w:rsidRPr="00E1388B">
              <w:rPr>
                <w:rFonts w:cstheme="minorHAnsi"/>
                <w:sz w:val="24"/>
                <w:szCs w:val="24"/>
              </w:rPr>
              <w:t>Lower (bugs found early)</w:t>
            </w:r>
          </w:p>
        </w:tc>
      </w:tr>
      <w:tr w:rsidR="00E1388B" w:rsidRPr="00E1388B" w14:paraId="64609CC3" w14:textId="77777777" w:rsidTr="00AA249A">
        <w:tc>
          <w:tcPr>
            <w:tcW w:w="2943" w:type="dxa"/>
            <w:vAlign w:val="center"/>
          </w:tcPr>
          <w:p w14:paraId="251D2BFD" w14:textId="77777777" w:rsidR="00E914C4" w:rsidRPr="00E1388B" w:rsidRDefault="00E914C4" w:rsidP="00E1388B">
            <w:pPr>
              <w:rPr>
                <w:rFonts w:cstheme="minorHAnsi"/>
                <w:sz w:val="24"/>
                <w:szCs w:val="24"/>
              </w:rPr>
            </w:pPr>
            <w:r w:rsidRPr="00E1388B">
              <w:rPr>
                <w:rFonts w:cstheme="minorHAnsi"/>
                <w:sz w:val="24"/>
                <w:szCs w:val="24"/>
              </w:rPr>
              <w:t>9. Flexibility for Changes</w:t>
            </w:r>
          </w:p>
        </w:tc>
        <w:tc>
          <w:tcPr>
            <w:tcW w:w="3544" w:type="dxa"/>
            <w:vAlign w:val="center"/>
          </w:tcPr>
          <w:p w14:paraId="6B2D4959" w14:textId="77777777" w:rsidR="00E914C4" w:rsidRPr="00E1388B" w:rsidRDefault="00E914C4" w:rsidP="00E1388B">
            <w:pPr>
              <w:rPr>
                <w:rFonts w:cstheme="minorHAnsi"/>
                <w:sz w:val="24"/>
                <w:szCs w:val="24"/>
              </w:rPr>
            </w:pPr>
            <w:r w:rsidRPr="00E1388B">
              <w:rPr>
                <w:rFonts w:cstheme="minorHAnsi"/>
                <w:sz w:val="24"/>
                <w:szCs w:val="24"/>
              </w:rPr>
              <w:t>Low</w:t>
            </w:r>
          </w:p>
        </w:tc>
        <w:tc>
          <w:tcPr>
            <w:tcW w:w="3845" w:type="dxa"/>
            <w:vAlign w:val="center"/>
          </w:tcPr>
          <w:p w14:paraId="4363BD43" w14:textId="77777777" w:rsidR="00E914C4" w:rsidRPr="00E1388B" w:rsidRDefault="00E914C4" w:rsidP="00E1388B">
            <w:pPr>
              <w:rPr>
                <w:rFonts w:cstheme="minorHAnsi"/>
                <w:sz w:val="24"/>
                <w:szCs w:val="24"/>
              </w:rPr>
            </w:pPr>
            <w:r w:rsidRPr="00E1388B">
              <w:rPr>
                <w:rFonts w:cstheme="minorHAnsi"/>
                <w:sz w:val="24"/>
                <w:szCs w:val="24"/>
              </w:rPr>
              <w:t>low; not suited for frequent requirement changes</w:t>
            </w:r>
          </w:p>
        </w:tc>
      </w:tr>
      <w:tr w:rsidR="00E1388B" w:rsidRPr="00E1388B" w14:paraId="5B641001" w14:textId="77777777" w:rsidTr="00AA249A">
        <w:tc>
          <w:tcPr>
            <w:tcW w:w="2943" w:type="dxa"/>
            <w:vAlign w:val="center"/>
          </w:tcPr>
          <w:p w14:paraId="696AD47B" w14:textId="77777777" w:rsidR="00E914C4" w:rsidRPr="00E1388B" w:rsidRDefault="00E914C4" w:rsidP="00E1388B">
            <w:pPr>
              <w:rPr>
                <w:rFonts w:cstheme="minorHAnsi"/>
                <w:sz w:val="24"/>
                <w:szCs w:val="24"/>
              </w:rPr>
            </w:pPr>
            <w:r w:rsidRPr="00E1388B">
              <w:rPr>
                <w:rFonts w:cstheme="minorHAnsi"/>
                <w:sz w:val="24"/>
                <w:szCs w:val="24"/>
              </w:rPr>
              <w:t>10. Diagram Representation</w:t>
            </w:r>
          </w:p>
        </w:tc>
        <w:tc>
          <w:tcPr>
            <w:tcW w:w="3544" w:type="dxa"/>
            <w:vAlign w:val="center"/>
          </w:tcPr>
          <w:p w14:paraId="42666540" w14:textId="77777777" w:rsidR="00E914C4" w:rsidRPr="00E1388B" w:rsidRDefault="00E914C4" w:rsidP="00E1388B">
            <w:pPr>
              <w:rPr>
                <w:rFonts w:cstheme="minorHAnsi"/>
                <w:sz w:val="24"/>
                <w:szCs w:val="24"/>
              </w:rPr>
            </w:pPr>
            <w:r w:rsidRPr="00E1388B">
              <w:rPr>
                <w:rFonts w:cstheme="minorHAnsi"/>
                <w:sz w:val="24"/>
                <w:szCs w:val="24"/>
              </w:rPr>
              <w:t>Linear straight line</w:t>
            </w:r>
          </w:p>
        </w:tc>
        <w:tc>
          <w:tcPr>
            <w:tcW w:w="3845" w:type="dxa"/>
            <w:vAlign w:val="center"/>
          </w:tcPr>
          <w:p w14:paraId="6D4717AC" w14:textId="77777777" w:rsidR="00E914C4" w:rsidRPr="00E1388B" w:rsidRDefault="00E914C4" w:rsidP="00E1388B">
            <w:pPr>
              <w:rPr>
                <w:rFonts w:cstheme="minorHAnsi"/>
                <w:sz w:val="24"/>
                <w:szCs w:val="24"/>
              </w:rPr>
            </w:pPr>
            <w:r w:rsidRPr="00E1388B">
              <w:rPr>
                <w:rFonts w:cstheme="minorHAnsi"/>
                <w:sz w:val="24"/>
                <w:szCs w:val="24"/>
              </w:rPr>
              <w:t>V-shape (development on left, testing on right)</w:t>
            </w:r>
          </w:p>
        </w:tc>
      </w:tr>
      <w:tr w:rsidR="00E1388B" w:rsidRPr="00E1388B" w14:paraId="7BA76494" w14:textId="77777777" w:rsidTr="00AA249A">
        <w:tc>
          <w:tcPr>
            <w:tcW w:w="2943" w:type="dxa"/>
            <w:vAlign w:val="center"/>
          </w:tcPr>
          <w:p w14:paraId="28C6CD35" w14:textId="77777777" w:rsidR="00E914C4" w:rsidRPr="00E1388B" w:rsidRDefault="00E914C4" w:rsidP="00E1388B">
            <w:pPr>
              <w:rPr>
                <w:rFonts w:cstheme="minorHAnsi"/>
                <w:sz w:val="24"/>
                <w:szCs w:val="24"/>
              </w:rPr>
            </w:pPr>
            <w:r w:rsidRPr="00E1388B">
              <w:rPr>
                <w:rFonts w:cstheme="minorHAnsi"/>
                <w:sz w:val="24"/>
                <w:szCs w:val="24"/>
              </w:rPr>
              <w:t>11. User Involvement</w:t>
            </w:r>
          </w:p>
        </w:tc>
        <w:tc>
          <w:tcPr>
            <w:tcW w:w="3544" w:type="dxa"/>
            <w:vAlign w:val="center"/>
          </w:tcPr>
          <w:p w14:paraId="6DBB31BC" w14:textId="77777777" w:rsidR="00E914C4" w:rsidRPr="00E1388B" w:rsidRDefault="00E914C4" w:rsidP="00E1388B">
            <w:pPr>
              <w:rPr>
                <w:rFonts w:cstheme="minorHAnsi"/>
                <w:sz w:val="24"/>
                <w:szCs w:val="24"/>
              </w:rPr>
            </w:pPr>
            <w:r w:rsidRPr="00E1388B">
              <w:rPr>
                <w:rFonts w:cstheme="minorHAnsi"/>
                <w:sz w:val="24"/>
                <w:szCs w:val="24"/>
              </w:rPr>
              <w:t>Involved mainly during requirement and acceptance</w:t>
            </w:r>
          </w:p>
        </w:tc>
        <w:tc>
          <w:tcPr>
            <w:tcW w:w="3845" w:type="dxa"/>
            <w:vAlign w:val="center"/>
          </w:tcPr>
          <w:p w14:paraId="416FDE13" w14:textId="77777777" w:rsidR="00E914C4" w:rsidRPr="00E1388B" w:rsidRDefault="00E914C4" w:rsidP="00E1388B">
            <w:pPr>
              <w:rPr>
                <w:rFonts w:cstheme="minorHAnsi"/>
                <w:sz w:val="24"/>
                <w:szCs w:val="24"/>
              </w:rPr>
            </w:pPr>
            <w:r w:rsidRPr="00E1388B">
              <w:rPr>
                <w:rFonts w:cstheme="minorHAnsi"/>
                <w:sz w:val="24"/>
                <w:szCs w:val="24"/>
              </w:rPr>
              <w:t>Involved in validation and UAT stages</w:t>
            </w:r>
          </w:p>
        </w:tc>
      </w:tr>
      <w:tr w:rsidR="00E1388B" w:rsidRPr="00E1388B" w14:paraId="46AD2044" w14:textId="77777777" w:rsidTr="00AA249A">
        <w:tc>
          <w:tcPr>
            <w:tcW w:w="2943" w:type="dxa"/>
            <w:vAlign w:val="center"/>
          </w:tcPr>
          <w:p w14:paraId="5FCA6E43" w14:textId="77777777" w:rsidR="00E914C4" w:rsidRPr="00E1388B" w:rsidRDefault="00E914C4" w:rsidP="00E1388B">
            <w:pPr>
              <w:rPr>
                <w:rFonts w:cstheme="minorHAnsi"/>
                <w:sz w:val="24"/>
                <w:szCs w:val="24"/>
              </w:rPr>
            </w:pPr>
            <w:r w:rsidRPr="00E1388B">
              <w:rPr>
                <w:rFonts w:cstheme="minorHAnsi"/>
                <w:sz w:val="24"/>
                <w:szCs w:val="24"/>
              </w:rPr>
              <w:t>12. Test Planning</w:t>
            </w:r>
          </w:p>
        </w:tc>
        <w:tc>
          <w:tcPr>
            <w:tcW w:w="3544" w:type="dxa"/>
            <w:vAlign w:val="center"/>
          </w:tcPr>
          <w:p w14:paraId="73F4DAC7" w14:textId="77777777" w:rsidR="00E914C4" w:rsidRPr="00E1388B" w:rsidRDefault="00E914C4" w:rsidP="00E1388B">
            <w:pPr>
              <w:rPr>
                <w:rFonts w:cstheme="minorHAnsi"/>
                <w:sz w:val="24"/>
                <w:szCs w:val="24"/>
              </w:rPr>
            </w:pPr>
            <w:r w:rsidRPr="00E1388B">
              <w:rPr>
                <w:rFonts w:cstheme="minorHAnsi"/>
                <w:sz w:val="24"/>
                <w:szCs w:val="24"/>
              </w:rPr>
              <w:t>Done only after development</w:t>
            </w:r>
          </w:p>
        </w:tc>
        <w:tc>
          <w:tcPr>
            <w:tcW w:w="3845" w:type="dxa"/>
            <w:vAlign w:val="center"/>
          </w:tcPr>
          <w:p w14:paraId="1379E75A" w14:textId="77777777" w:rsidR="00E914C4" w:rsidRPr="00E1388B" w:rsidRDefault="00E914C4" w:rsidP="00E1388B">
            <w:pPr>
              <w:rPr>
                <w:rFonts w:cstheme="minorHAnsi"/>
                <w:sz w:val="24"/>
                <w:szCs w:val="24"/>
              </w:rPr>
            </w:pPr>
            <w:r w:rsidRPr="00E1388B">
              <w:rPr>
                <w:rFonts w:cstheme="minorHAnsi"/>
                <w:sz w:val="24"/>
                <w:szCs w:val="24"/>
              </w:rPr>
              <w:t>Planned during requirement and design stages</w:t>
            </w:r>
          </w:p>
        </w:tc>
      </w:tr>
      <w:tr w:rsidR="00E1388B" w:rsidRPr="00E1388B" w14:paraId="57D24695" w14:textId="77777777" w:rsidTr="00AA249A">
        <w:tc>
          <w:tcPr>
            <w:tcW w:w="2943" w:type="dxa"/>
            <w:vAlign w:val="center"/>
          </w:tcPr>
          <w:p w14:paraId="7ABBAFDC" w14:textId="77777777" w:rsidR="00E914C4" w:rsidRPr="00E1388B" w:rsidRDefault="00E914C4" w:rsidP="00E1388B">
            <w:pPr>
              <w:rPr>
                <w:rFonts w:cstheme="minorHAnsi"/>
                <w:sz w:val="24"/>
                <w:szCs w:val="24"/>
              </w:rPr>
            </w:pPr>
            <w:r w:rsidRPr="00E1388B">
              <w:rPr>
                <w:rFonts w:cstheme="minorHAnsi"/>
                <w:sz w:val="24"/>
                <w:szCs w:val="24"/>
              </w:rPr>
              <w:t>13. Suitable For</w:t>
            </w:r>
          </w:p>
        </w:tc>
        <w:tc>
          <w:tcPr>
            <w:tcW w:w="3544" w:type="dxa"/>
            <w:vAlign w:val="center"/>
          </w:tcPr>
          <w:p w14:paraId="0D567EFD" w14:textId="77777777" w:rsidR="00E914C4" w:rsidRPr="00E1388B" w:rsidRDefault="00E914C4" w:rsidP="00E1388B">
            <w:pPr>
              <w:rPr>
                <w:rFonts w:cstheme="minorHAnsi"/>
                <w:sz w:val="24"/>
                <w:szCs w:val="24"/>
              </w:rPr>
            </w:pPr>
            <w:r w:rsidRPr="00E1388B">
              <w:rPr>
                <w:rFonts w:cstheme="minorHAnsi"/>
                <w:sz w:val="24"/>
                <w:szCs w:val="24"/>
              </w:rPr>
              <w:t>Projects with clearly defined, simple requirements</w:t>
            </w:r>
          </w:p>
        </w:tc>
        <w:tc>
          <w:tcPr>
            <w:tcW w:w="3845" w:type="dxa"/>
            <w:vAlign w:val="center"/>
          </w:tcPr>
          <w:p w14:paraId="4A527152" w14:textId="77777777" w:rsidR="00E914C4" w:rsidRPr="00E1388B" w:rsidRDefault="00E914C4" w:rsidP="00E1388B">
            <w:pPr>
              <w:rPr>
                <w:rFonts w:cstheme="minorHAnsi"/>
                <w:sz w:val="24"/>
                <w:szCs w:val="24"/>
              </w:rPr>
            </w:pPr>
            <w:r w:rsidRPr="00E1388B">
              <w:rPr>
                <w:rFonts w:cstheme="minorHAnsi"/>
                <w:sz w:val="24"/>
                <w:szCs w:val="24"/>
              </w:rPr>
              <w:t>Projects where quality, reliability, and early testing are critical</w:t>
            </w:r>
          </w:p>
        </w:tc>
      </w:tr>
      <w:tr w:rsidR="00E1388B" w:rsidRPr="00E1388B" w14:paraId="77354840" w14:textId="77777777" w:rsidTr="00AA249A">
        <w:tc>
          <w:tcPr>
            <w:tcW w:w="2943" w:type="dxa"/>
            <w:vAlign w:val="center"/>
          </w:tcPr>
          <w:p w14:paraId="38EA9C45" w14:textId="77777777" w:rsidR="00E914C4" w:rsidRPr="00E1388B" w:rsidRDefault="00E914C4" w:rsidP="00E1388B">
            <w:pPr>
              <w:rPr>
                <w:rFonts w:cstheme="minorHAnsi"/>
                <w:sz w:val="24"/>
                <w:szCs w:val="24"/>
              </w:rPr>
            </w:pPr>
            <w:r w:rsidRPr="00E1388B">
              <w:rPr>
                <w:rFonts w:cstheme="minorHAnsi"/>
                <w:sz w:val="24"/>
                <w:szCs w:val="24"/>
              </w:rPr>
              <w:t>14. Error Correction Time</w:t>
            </w:r>
          </w:p>
        </w:tc>
        <w:tc>
          <w:tcPr>
            <w:tcW w:w="3544" w:type="dxa"/>
            <w:vAlign w:val="center"/>
          </w:tcPr>
          <w:p w14:paraId="1B79CA40" w14:textId="77777777" w:rsidR="00E914C4" w:rsidRPr="00E1388B" w:rsidRDefault="00E914C4" w:rsidP="00E1388B">
            <w:pPr>
              <w:rPr>
                <w:rFonts w:cstheme="minorHAnsi"/>
                <w:sz w:val="24"/>
                <w:szCs w:val="24"/>
              </w:rPr>
            </w:pPr>
            <w:r w:rsidRPr="00E1388B">
              <w:rPr>
                <w:rFonts w:cstheme="minorHAnsi"/>
                <w:sz w:val="24"/>
                <w:szCs w:val="24"/>
              </w:rPr>
              <w:t>Late in development cycle</w:t>
            </w:r>
          </w:p>
        </w:tc>
        <w:tc>
          <w:tcPr>
            <w:tcW w:w="3845" w:type="dxa"/>
            <w:vAlign w:val="center"/>
          </w:tcPr>
          <w:p w14:paraId="2A50C228" w14:textId="77777777" w:rsidR="00E914C4" w:rsidRPr="00E1388B" w:rsidRDefault="00E914C4" w:rsidP="00E1388B">
            <w:pPr>
              <w:rPr>
                <w:rFonts w:cstheme="minorHAnsi"/>
                <w:sz w:val="24"/>
                <w:szCs w:val="24"/>
              </w:rPr>
            </w:pPr>
            <w:r w:rsidRPr="00E1388B">
              <w:rPr>
                <w:rFonts w:cstheme="minorHAnsi"/>
                <w:sz w:val="24"/>
                <w:szCs w:val="24"/>
              </w:rPr>
              <w:t>Throughout the cycle, in each phase</w:t>
            </w:r>
          </w:p>
        </w:tc>
      </w:tr>
      <w:tr w:rsidR="00E1388B" w:rsidRPr="00E1388B" w14:paraId="39D59E7C" w14:textId="77777777" w:rsidTr="00AA249A">
        <w:tc>
          <w:tcPr>
            <w:tcW w:w="2943" w:type="dxa"/>
            <w:vAlign w:val="center"/>
          </w:tcPr>
          <w:p w14:paraId="5221C9A4" w14:textId="77777777" w:rsidR="00E914C4" w:rsidRPr="00E1388B" w:rsidRDefault="00E914C4" w:rsidP="00E1388B">
            <w:pPr>
              <w:rPr>
                <w:rFonts w:cstheme="minorHAnsi"/>
                <w:sz w:val="24"/>
                <w:szCs w:val="24"/>
              </w:rPr>
            </w:pPr>
            <w:r w:rsidRPr="00E1388B">
              <w:rPr>
                <w:rFonts w:cstheme="minorHAnsi"/>
                <w:sz w:val="24"/>
                <w:szCs w:val="24"/>
              </w:rPr>
              <w:t>15. Documentation</w:t>
            </w:r>
          </w:p>
        </w:tc>
        <w:tc>
          <w:tcPr>
            <w:tcW w:w="3544" w:type="dxa"/>
            <w:vAlign w:val="center"/>
          </w:tcPr>
          <w:p w14:paraId="7541854C" w14:textId="77777777" w:rsidR="00E914C4" w:rsidRPr="00E1388B" w:rsidRDefault="00E914C4" w:rsidP="00E1388B">
            <w:pPr>
              <w:rPr>
                <w:rFonts w:cstheme="minorHAnsi"/>
                <w:sz w:val="24"/>
                <w:szCs w:val="24"/>
              </w:rPr>
            </w:pPr>
            <w:r w:rsidRPr="00E1388B">
              <w:rPr>
                <w:rFonts w:cstheme="minorHAnsi"/>
                <w:sz w:val="24"/>
                <w:szCs w:val="24"/>
              </w:rPr>
              <w:t>Required upfront</w:t>
            </w:r>
          </w:p>
        </w:tc>
        <w:tc>
          <w:tcPr>
            <w:tcW w:w="3845" w:type="dxa"/>
            <w:vAlign w:val="center"/>
          </w:tcPr>
          <w:p w14:paraId="6DA3A3F3" w14:textId="77777777" w:rsidR="00E914C4" w:rsidRPr="00E1388B" w:rsidRDefault="00E914C4" w:rsidP="00E1388B">
            <w:pPr>
              <w:rPr>
                <w:rFonts w:cstheme="minorHAnsi"/>
                <w:sz w:val="24"/>
                <w:szCs w:val="24"/>
              </w:rPr>
            </w:pPr>
            <w:r w:rsidRPr="00E1388B">
              <w:rPr>
                <w:rFonts w:cstheme="minorHAnsi"/>
                <w:sz w:val="24"/>
                <w:szCs w:val="24"/>
              </w:rPr>
              <w:t>Required for both development and testing early on</w:t>
            </w:r>
          </w:p>
        </w:tc>
      </w:tr>
      <w:tr w:rsidR="00E1388B" w:rsidRPr="00E1388B" w14:paraId="3AC04A8F" w14:textId="77777777" w:rsidTr="00AA249A">
        <w:tc>
          <w:tcPr>
            <w:tcW w:w="2943" w:type="dxa"/>
            <w:vAlign w:val="center"/>
          </w:tcPr>
          <w:p w14:paraId="532DC29A" w14:textId="77777777" w:rsidR="00E914C4" w:rsidRPr="00E1388B" w:rsidRDefault="00E914C4" w:rsidP="00E1388B">
            <w:pPr>
              <w:rPr>
                <w:rFonts w:cstheme="minorHAnsi"/>
                <w:sz w:val="24"/>
                <w:szCs w:val="24"/>
              </w:rPr>
            </w:pPr>
            <w:r w:rsidRPr="00E1388B">
              <w:rPr>
                <w:rFonts w:cstheme="minorHAnsi"/>
                <w:sz w:val="24"/>
                <w:szCs w:val="24"/>
              </w:rPr>
              <w:t>16. Example Usage</w:t>
            </w:r>
          </w:p>
        </w:tc>
        <w:tc>
          <w:tcPr>
            <w:tcW w:w="3544" w:type="dxa"/>
            <w:vAlign w:val="center"/>
          </w:tcPr>
          <w:p w14:paraId="1D8F79B2" w14:textId="77777777" w:rsidR="00E914C4" w:rsidRPr="00E1388B" w:rsidRDefault="00E914C4" w:rsidP="00E1388B">
            <w:pPr>
              <w:rPr>
                <w:rFonts w:cstheme="minorHAnsi"/>
                <w:sz w:val="24"/>
                <w:szCs w:val="24"/>
              </w:rPr>
            </w:pPr>
            <w:r w:rsidRPr="00E1388B">
              <w:rPr>
                <w:rFonts w:cstheme="minorHAnsi"/>
                <w:sz w:val="24"/>
                <w:szCs w:val="24"/>
              </w:rPr>
              <w:t>Simple web apps, internal tools</w:t>
            </w:r>
          </w:p>
        </w:tc>
        <w:tc>
          <w:tcPr>
            <w:tcW w:w="3845" w:type="dxa"/>
            <w:vAlign w:val="center"/>
          </w:tcPr>
          <w:p w14:paraId="243C5CC9" w14:textId="77777777" w:rsidR="00E914C4" w:rsidRPr="00E1388B" w:rsidRDefault="00E914C4" w:rsidP="00E1388B">
            <w:pPr>
              <w:rPr>
                <w:rFonts w:cstheme="minorHAnsi"/>
                <w:sz w:val="24"/>
                <w:szCs w:val="24"/>
              </w:rPr>
            </w:pPr>
            <w:r w:rsidRPr="00E1388B">
              <w:rPr>
                <w:rFonts w:cstheme="minorHAnsi"/>
                <w:sz w:val="24"/>
                <w:szCs w:val="24"/>
              </w:rPr>
              <w:t>Banking, healthcare, government, CSR solutions</w:t>
            </w:r>
          </w:p>
        </w:tc>
      </w:tr>
      <w:tr w:rsidR="00E1388B" w:rsidRPr="00E1388B" w14:paraId="12F99F89" w14:textId="77777777" w:rsidTr="00AA249A">
        <w:tc>
          <w:tcPr>
            <w:tcW w:w="2943" w:type="dxa"/>
            <w:vAlign w:val="center"/>
          </w:tcPr>
          <w:p w14:paraId="7DF92AFC" w14:textId="77777777" w:rsidR="00E914C4" w:rsidRPr="00E1388B" w:rsidRDefault="00E914C4" w:rsidP="00E1388B">
            <w:pPr>
              <w:rPr>
                <w:rFonts w:cstheme="minorHAnsi"/>
                <w:sz w:val="24"/>
                <w:szCs w:val="24"/>
              </w:rPr>
            </w:pPr>
            <w:r w:rsidRPr="00E1388B">
              <w:rPr>
                <w:rFonts w:cstheme="minorHAnsi"/>
                <w:sz w:val="24"/>
                <w:szCs w:val="24"/>
              </w:rPr>
              <w:t>17. QA Team Involvement</w:t>
            </w:r>
          </w:p>
        </w:tc>
        <w:tc>
          <w:tcPr>
            <w:tcW w:w="3544" w:type="dxa"/>
            <w:vAlign w:val="center"/>
          </w:tcPr>
          <w:p w14:paraId="5AF2F9FC" w14:textId="77777777" w:rsidR="00E914C4" w:rsidRPr="00E1388B" w:rsidRDefault="00E914C4" w:rsidP="00E1388B">
            <w:pPr>
              <w:rPr>
                <w:rFonts w:cstheme="minorHAnsi"/>
                <w:sz w:val="24"/>
                <w:szCs w:val="24"/>
              </w:rPr>
            </w:pPr>
            <w:r w:rsidRPr="00E1388B">
              <w:rPr>
                <w:rFonts w:cstheme="minorHAnsi"/>
                <w:sz w:val="24"/>
                <w:szCs w:val="24"/>
              </w:rPr>
              <w:t>Starts in the testing phase</w:t>
            </w:r>
          </w:p>
        </w:tc>
        <w:tc>
          <w:tcPr>
            <w:tcW w:w="3845" w:type="dxa"/>
            <w:vAlign w:val="center"/>
          </w:tcPr>
          <w:p w14:paraId="366D1CE0" w14:textId="77777777" w:rsidR="00E914C4" w:rsidRPr="00E1388B" w:rsidRDefault="00E914C4" w:rsidP="00E1388B">
            <w:pPr>
              <w:rPr>
                <w:rFonts w:cstheme="minorHAnsi"/>
                <w:sz w:val="24"/>
                <w:szCs w:val="24"/>
              </w:rPr>
            </w:pPr>
            <w:r w:rsidRPr="00E1388B">
              <w:rPr>
                <w:rFonts w:cstheme="minorHAnsi"/>
                <w:sz w:val="24"/>
                <w:szCs w:val="24"/>
              </w:rPr>
              <w:t>Starts from the very beginning</w:t>
            </w:r>
          </w:p>
        </w:tc>
      </w:tr>
      <w:tr w:rsidR="00E1388B" w:rsidRPr="00E1388B" w14:paraId="140D4590" w14:textId="77777777" w:rsidTr="00AA249A">
        <w:tc>
          <w:tcPr>
            <w:tcW w:w="2943" w:type="dxa"/>
            <w:vAlign w:val="center"/>
          </w:tcPr>
          <w:p w14:paraId="0D69FC4D" w14:textId="77777777" w:rsidR="00E914C4" w:rsidRPr="00E1388B" w:rsidRDefault="00E914C4" w:rsidP="00E1388B">
            <w:pPr>
              <w:rPr>
                <w:rFonts w:cstheme="minorHAnsi"/>
                <w:sz w:val="24"/>
                <w:szCs w:val="24"/>
              </w:rPr>
            </w:pPr>
            <w:r w:rsidRPr="00E1388B">
              <w:rPr>
                <w:rFonts w:cstheme="minorHAnsi"/>
                <w:sz w:val="24"/>
                <w:szCs w:val="24"/>
              </w:rPr>
              <w:t>18. Maintenance Effort</w:t>
            </w:r>
          </w:p>
        </w:tc>
        <w:tc>
          <w:tcPr>
            <w:tcW w:w="3544" w:type="dxa"/>
            <w:vAlign w:val="center"/>
          </w:tcPr>
          <w:p w14:paraId="3600CBEC" w14:textId="77777777" w:rsidR="00E914C4" w:rsidRPr="00E1388B" w:rsidRDefault="00E914C4" w:rsidP="00E1388B">
            <w:pPr>
              <w:rPr>
                <w:rFonts w:cstheme="minorHAnsi"/>
                <w:sz w:val="24"/>
                <w:szCs w:val="24"/>
              </w:rPr>
            </w:pPr>
            <w:r w:rsidRPr="00E1388B">
              <w:rPr>
                <w:rFonts w:cstheme="minorHAnsi"/>
                <w:sz w:val="24"/>
                <w:szCs w:val="24"/>
              </w:rPr>
              <w:t>Often more due to late bug discovery</w:t>
            </w:r>
          </w:p>
        </w:tc>
        <w:tc>
          <w:tcPr>
            <w:tcW w:w="3845" w:type="dxa"/>
            <w:vAlign w:val="center"/>
          </w:tcPr>
          <w:p w14:paraId="579BEE2E" w14:textId="77777777" w:rsidR="00E914C4" w:rsidRPr="00E1388B" w:rsidRDefault="00E914C4" w:rsidP="00E1388B">
            <w:pPr>
              <w:rPr>
                <w:rFonts w:cstheme="minorHAnsi"/>
                <w:sz w:val="24"/>
                <w:szCs w:val="24"/>
              </w:rPr>
            </w:pPr>
            <w:proofErr w:type="gramStart"/>
            <w:r w:rsidRPr="00E1388B">
              <w:rPr>
                <w:rFonts w:cstheme="minorHAnsi"/>
                <w:sz w:val="24"/>
                <w:szCs w:val="24"/>
              </w:rPr>
              <w:t>Typically</w:t>
            </w:r>
            <w:proofErr w:type="gramEnd"/>
            <w:r w:rsidRPr="00E1388B">
              <w:rPr>
                <w:rFonts w:cstheme="minorHAnsi"/>
                <w:sz w:val="24"/>
                <w:szCs w:val="24"/>
              </w:rPr>
              <w:t xml:space="preserve"> less because of early quality checks</w:t>
            </w:r>
          </w:p>
        </w:tc>
      </w:tr>
      <w:tr w:rsidR="00E1388B" w:rsidRPr="00E1388B" w14:paraId="3FFFE993" w14:textId="77777777" w:rsidTr="00AA249A">
        <w:tc>
          <w:tcPr>
            <w:tcW w:w="2943" w:type="dxa"/>
            <w:vAlign w:val="center"/>
          </w:tcPr>
          <w:p w14:paraId="5C325989" w14:textId="77777777" w:rsidR="00E914C4" w:rsidRPr="00E1388B" w:rsidRDefault="00E914C4" w:rsidP="00E1388B">
            <w:pPr>
              <w:rPr>
                <w:rFonts w:cstheme="minorHAnsi"/>
                <w:sz w:val="24"/>
                <w:szCs w:val="24"/>
              </w:rPr>
            </w:pPr>
            <w:r w:rsidRPr="00E1388B">
              <w:rPr>
                <w:rFonts w:cstheme="minorHAnsi"/>
                <w:sz w:val="24"/>
                <w:szCs w:val="24"/>
              </w:rPr>
              <w:t>19. Model Type</w:t>
            </w:r>
          </w:p>
        </w:tc>
        <w:tc>
          <w:tcPr>
            <w:tcW w:w="3544" w:type="dxa"/>
            <w:vAlign w:val="center"/>
          </w:tcPr>
          <w:p w14:paraId="12A1CDC4" w14:textId="77777777" w:rsidR="00E914C4" w:rsidRPr="00E1388B" w:rsidRDefault="00E914C4" w:rsidP="00E1388B">
            <w:pPr>
              <w:rPr>
                <w:rFonts w:cstheme="minorHAnsi"/>
                <w:sz w:val="24"/>
                <w:szCs w:val="24"/>
              </w:rPr>
            </w:pPr>
            <w:r w:rsidRPr="00E1388B">
              <w:rPr>
                <w:rFonts w:cstheme="minorHAnsi"/>
                <w:sz w:val="24"/>
                <w:szCs w:val="24"/>
              </w:rPr>
              <w:t>Development-driven</w:t>
            </w:r>
          </w:p>
        </w:tc>
        <w:tc>
          <w:tcPr>
            <w:tcW w:w="3845" w:type="dxa"/>
            <w:vAlign w:val="center"/>
          </w:tcPr>
          <w:p w14:paraId="645F8861" w14:textId="77777777" w:rsidR="00E914C4" w:rsidRPr="00E1388B" w:rsidRDefault="00E914C4" w:rsidP="00E1388B">
            <w:pPr>
              <w:rPr>
                <w:rFonts w:cstheme="minorHAnsi"/>
                <w:sz w:val="24"/>
                <w:szCs w:val="24"/>
              </w:rPr>
            </w:pPr>
            <w:r w:rsidRPr="00E1388B">
              <w:rPr>
                <w:rFonts w:cstheme="minorHAnsi"/>
                <w:sz w:val="24"/>
                <w:szCs w:val="24"/>
              </w:rPr>
              <w:t>Verification-driven</w:t>
            </w:r>
          </w:p>
        </w:tc>
      </w:tr>
      <w:tr w:rsidR="00E1388B" w:rsidRPr="00E1388B" w14:paraId="21148D36" w14:textId="77777777" w:rsidTr="00AA249A">
        <w:tc>
          <w:tcPr>
            <w:tcW w:w="2943" w:type="dxa"/>
            <w:vAlign w:val="center"/>
          </w:tcPr>
          <w:p w14:paraId="57B07B4D" w14:textId="77777777" w:rsidR="00E914C4" w:rsidRPr="00E1388B" w:rsidRDefault="00E914C4" w:rsidP="00E1388B">
            <w:pPr>
              <w:rPr>
                <w:rFonts w:cstheme="minorHAnsi"/>
                <w:sz w:val="24"/>
                <w:szCs w:val="24"/>
              </w:rPr>
            </w:pPr>
            <w:r w:rsidRPr="00E1388B">
              <w:rPr>
                <w:rFonts w:cstheme="minorHAnsi"/>
                <w:sz w:val="24"/>
                <w:szCs w:val="24"/>
              </w:rPr>
              <w:t>20. Best Use Case in CSR</w:t>
            </w:r>
          </w:p>
        </w:tc>
        <w:tc>
          <w:tcPr>
            <w:tcW w:w="3544" w:type="dxa"/>
            <w:vAlign w:val="center"/>
          </w:tcPr>
          <w:p w14:paraId="28771D14" w14:textId="77777777" w:rsidR="00E914C4" w:rsidRPr="00E1388B" w:rsidRDefault="00E914C4" w:rsidP="00E1388B">
            <w:pPr>
              <w:rPr>
                <w:rFonts w:cstheme="minorHAnsi"/>
                <w:sz w:val="24"/>
                <w:szCs w:val="24"/>
              </w:rPr>
            </w:pPr>
            <w:r w:rsidRPr="00E1388B">
              <w:rPr>
                <w:rFonts w:cstheme="minorHAnsi"/>
                <w:sz w:val="24"/>
                <w:szCs w:val="24"/>
              </w:rPr>
              <w:t>When speed and simplicity are key</w:t>
            </w:r>
          </w:p>
        </w:tc>
        <w:tc>
          <w:tcPr>
            <w:tcW w:w="3845" w:type="dxa"/>
            <w:vAlign w:val="center"/>
          </w:tcPr>
          <w:p w14:paraId="7CA35583" w14:textId="77777777" w:rsidR="00E914C4" w:rsidRPr="00E1388B" w:rsidRDefault="00E914C4" w:rsidP="00E1388B">
            <w:pPr>
              <w:rPr>
                <w:rFonts w:cstheme="minorHAnsi"/>
                <w:sz w:val="24"/>
                <w:szCs w:val="24"/>
              </w:rPr>
            </w:pPr>
            <w:r w:rsidRPr="00E1388B">
              <w:rPr>
                <w:rFonts w:cstheme="minorHAnsi"/>
                <w:sz w:val="24"/>
                <w:szCs w:val="24"/>
              </w:rPr>
              <w:t>When trust, quality, and user safety are priorities (like for farmers)</w:t>
            </w:r>
          </w:p>
        </w:tc>
      </w:tr>
    </w:tbl>
    <w:p w14:paraId="2C7A0598" w14:textId="77777777" w:rsidR="00E914C4" w:rsidRPr="00E1388B" w:rsidRDefault="00E914C4" w:rsidP="00E1388B">
      <w:pPr>
        <w:spacing w:after="0" w:line="240" w:lineRule="auto"/>
        <w:rPr>
          <w:rFonts w:cstheme="minorHAnsi"/>
          <w:sz w:val="24"/>
          <w:szCs w:val="24"/>
        </w:rPr>
      </w:pPr>
    </w:p>
    <w:p w14:paraId="60355BCD"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11 – Justify your choice:</w:t>
      </w:r>
    </w:p>
    <w:p w14:paraId="7A0FC187"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As a BA, state your reason for choosing one model for this project?</w:t>
      </w:r>
    </w:p>
    <w:p w14:paraId="1965EC1F" w14:textId="77777777" w:rsidR="00C5314D" w:rsidRPr="00E1388B" w:rsidRDefault="00C5314D" w:rsidP="00E1388B">
      <w:pPr>
        <w:spacing w:after="0" w:line="240" w:lineRule="auto"/>
        <w:rPr>
          <w:rFonts w:cstheme="minorHAnsi"/>
          <w:b/>
          <w:bCs/>
          <w:sz w:val="24"/>
          <w:szCs w:val="24"/>
        </w:rPr>
      </w:pPr>
    </w:p>
    <w:p w14:paraId="49805420" w14:textId="76202F8F"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Adopt the V-Model:</w:t>
      </w:r>
    </w:p>
    <w:p w14:paraId="5B2821AC"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In alignment with the opinions shared by Subject Matter Experts (SMEs) and considering the project’s characteristics — such as a fixed CSR budget, strict timeline, and end users from rural farming communities — the V-Model is recommended over the standard Waterfall approach.</w:t>
      </w:r>
    </w:p>
    <w:p w14:paraId="2DA0995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Justification:</w:t>
      </w:r>
    </w:p>
    <w:p w14:paraId="0527F1AF"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ensures early detection of defects through parallel testing at each development stage.</w:t>
      </w:r>
    </w:p>
    <w:p w14:paraId="686F6DD6"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maintains structured phase-based flow similar to Waterfall — aligned with the expectations of the CSR Committee and funding model.</w:t>
      </w:r>
    </w:p>
    <w:p w14:paraId="15D58B7A"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allows test planning from the beginning, improving overall quality and reliability.</w:t>
      </w:r>
    </w:p>
    <w:p w14:paraId="3C548DE7"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It is highly suitable for projects where user acceptance and trust are critical, especially in low-tech rural areas.</w:t>
      </w:r>
    </w:p>
    <w:p w14:paraId="12D4B4CE" w14:textId="77777777" w:rsidR="00E914C4" w:rsidRPr="00E1388B" w:rsidRDefault="00E914C4" w:rsidP="00E1388B">
      <w:pPr>
        <w:numPr>
          <w:ilvl w:val="0"/>
          <w:numId w:val="42"/>
        </w:numPr>
        <w:tabs>
          <w:tab w:val="clear" w:pos="720"/>
        </w:tabs>
        <w:spacing w:after="0" w:line="240" w:lineRule="auto"/>
        <w:rPr>
          <w:rFonts w:cstheme="minorHAnsi"/>
          <w:sz w:val="24"/>
          <w:szCs w:val="24"/>
        </w:rPr>
      </w:pPr>
      <w:r w:rsidRPr="00E1388B">
        <w:rPr>
          <w:rFonts w:cstheme="minorHAnsi"/>
          <w:sz w:val="24"/>
          <w:szCs w:val="24"/>
        </w:rPr>
        <w:t>Mitigates risk of post-deployment issues, which may be costly or logistically difficult to fix after rollout.</w:t>
      </w:r>
    </w:p>
    <w:p w14:paraId="05290D2B" w14:textId="77777777" w:rsidR="00E914C4" w:rsidRPr="00E1388B" w:rsidRDefault="00E914C4" w:rsidP="00E1388B">
      <w:pPr>
        <w:pStyle w:val="ListParagraph"/>
        <w:numPr>
          <w:ilvl w:val="0"/>
          <w:numId w:val="43"/>
        </w:numPr>
        <w:spacing w:after="0" w:line="240" w:lineRule="auto"/>
        <w:rPr>
          <w:rFonts w:cstheme="minorHAnsi"/>
          <w:sz w:val="24"/>
          <w:szCs w:val="24"/>
        </w:rPr>
      </w:pPr>
      <w:r w:rsidRPr="00E1388B">
        <w:rPr>
          <w:rFonts w:cstheme="minorHAnsi"/>
          <w:sz w:val="24"/>
          <w:szCs w:val="24"/>
        </w:rPr>
        <w:t>V-Model is best when quality assurance is critical and early testing must be integrated.</w:t>
      </w:r>
    </w:p>
    <w:p w14:paraId="12EAE54B" w14:textId="77777777" w:rsidR="00E914C4" w:rsidRPr="00E1388B" w:rsidRDefault="00E914C4" w:rsidP="00E1388B">
      <w:pPr>
        <w:spacing w:after="0" w:line="240" w:lineRule="auto"/>
        <w:rPr>
          <w:rFonts w:cstheme="minorHAnsi"/>
          <w:sz w:val="24"/>
          <w:szCs w:val="24"/>
        </w:rPr>
      </w:pPr>
    </w:p>
    <w:p w14:paraId="586B2A56"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12 – Gantt Chart:</w:t>
      </w:r>
    </w:p>
    <w:p w14:paraId="22441902"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lastRenderedPageBreak/>
        <w:t xml:space="preserve">The Committee of Mr. Henry, Mr Pandu, and Mr Dooku discussed with Mr Karthik and finalised on the V Model approach (RG, RA, Design, D1, T1, D2, T2, D3, T3, D4, T4 and UAT) Mr </w:t>
      </w:r>
      <w:proofErr w:type="spellStart"/>
      <w:r w:rsidRPr="00E1388B">
        <w:rPr>
          <w:rFonts w:cstheme="minorHAnsi"/>
          <w:sz w:val="24"/>
          <w:szCs w:val="24"/>
        </w:rPr>
        <w:t>Vandanam</w:t>
      </w:r>
      <w:proofErr w:type="spellEnd"/>
      <w:r w:rsidRPr="00E1388B">
        <w:rPr>
          <w:rFonts w:cstheme="minorHAnsi"/>
          <w:sz w:val="24"/>
          <w:szCs w:val="24"/>
        </w:rPr>
        <w:t xml:space="preserve"> is mapped as a PM to this project. He studies this Project and Prepares a Gantt chart with V Model (RG, RA, Design, D1, T1, D2, T2, D3, T3, D4, T4 and UAT) as development process and the Resources are PM, BA, Java Developers, testers, DB Admin, NW Admin.</w:t>
      </w:r>
    </w:p>
    <w:p w14:paraId="0081AB8F" w14:textId="77777777" w:rsidR="00C5314D" w:rsidRDefault="00C5314D" w:rsidP="00E1388B">
      <w:pPr>
        <w:spacing w:after="0" w:line="240" w:lineRule="auto"/>
        <w:rPr>
          <w:rFonts w:cstheme="minorHAnsi"/>
          <w:b/>
          <w:bCs/>
          <w:sz w:val="24"/>
          <w:szCs w:val="24"/>
        </w:rPr>
      </w:pPr>
    </w:p>
    <w:p w14:paraId="35607388" w14:textId="14579F29"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Project Development Approach: V-Model</w:t>
      </w:r>
    </w:p>
    <w:p w14:paraId="503D052B" w14:textId="77777777" w:rsidR="00E914C4" w:rsidRPr="00E1388B" w:rsidRDefault="00E914C4" w:rsidP="00E1388B">
      <w:pPr>
        <w:spacing w:after="0" w:line="240" w:lineRule="auto"/>
        <w:rPr>
          <w:rFonts w:cstheme="minorHAnsi"/>
          <w:sz w:val="24"/>
          <w:szCs w:val="24"/>
        </w:rPr>
      </w:pPr>
      <w:r w:rsidRPr="00E1388B">
        <w:rPr>
          <w:rFonts w:cstheme="minorHAnsi"/>
          <w:noProof/>
          <w:sz w:val="24"/>
          <w:szCs w:val="24"/>
        </w:rPr>
        <w:drawing>
          <wp:inline distT="0" distB="0" distL="0" distR="0" wp14:anchorId="6CB790B4" wp14:editId="593737C3">
            <wp:extent cx="6461760" cy="2979420"/>
            <wp:effectExtent l="0" t="0" r="0" b="0"/>
            <wp:docPr id="677675138" name="Chart 1">
              <a:extLst xmlns:a="http://schemas.openxmlformats.org/drawingml/2006/main">
                <a:ext uri="{FF2B5EF4-FFF2-40B4-BE49-F238E27FC236}">
                  <a16:creationId xmlns:a16="http://schemas.microsoft.com/office/drawing/2014/main" id="{E530D5A6-3169-5347-8131-4D5F6E6BDF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B740B72" w14:textId="77777777" w:rsidR="00C5314D" w:rsidRPr="00E1388B" w:rsidRDefault="00C5314D" w:rsidP="00E1388B">
      <w:pPr>
        <w:spacing w:after="0" w:line="240" w:lineRule="auto"/>
        <w:rPr>
          <w:rFonts w:cstheme="minorHAnsi"/>
          <w:sz w:val="24"/>
          <w:szCs w:val="24"/>
        </w:rPr>
      </w:pPr>
    </w:p>
    <w:p w14:paraId="4FFC1784" w14:textId="5BF2C4C8" w:rsidR="00E914C4" w:rsidRPr="00E1388B" w:rsidRDefault="00E914C4" w:rsidP="00E1388B">
      <w:pPr>
        <w:spacing w:after="0" w:line="240" w:lineRule="auto"/>
        <w:rPr>
          <w:rFonts w:cstheme="minorHAnsi"/>
          <w:sz w:val="24"/>
          <w:szCs w:val="24"/>
        </w:rPr>
      </w:pPr>
      <w:r w:rsidRPr="00E1388B">
        <w:rPr>
          <w:rFonts w:cstheme="minorHAnsi"/>
          <w:sz w:val="24"/>
          <w:szCs w:val="24"/>
        </w:rPr>
        <w:t>Each Development Phase is followed by a corresponding Testing Phase, consistent with the V-Model approach. Here's a breakdown of tasks and durations.</w:t>
      </w:r>
    </w:p>
    <w:tbl>
      <w:tblPr>
        <w:tblStyle w:val="TableGrid"/>
        <w:tblW w:w="10537" w:type="dxa"/>
        <w:tblLook w:val="04A0" w:firstRow="1" w:lastRow="0" w:firstColumn="1" w:lastColumn="0" w:noHBand="0" w:noVBand="1"/>
      </w:tblPr>
      <w:tblGrid>
        <w:gridCol w:w="3028"/>
        <w:gridCol w:w="1093"/>
        <w:gridCol w:w="1657"/>
        <w:gridCol w:w="1666"/>
        <w:gridCol w:w="3093"/>
      </w:tblGrid>
      <w:tr w:rsidR="00E1388B" w:rsidRPr="00E1388B" w14:paraId="5FB4885E" w14:textId="77777777" w:rsidTr="00AA249A">
        <w:tc>
          <w:tcPr>
            <w:tcW w:w="3028" w:type="dxa"/>
            <w:vAlign w:val="center"/>
          </w:tcPr>
          <w:p w14:paraId="7FEB4C85" w14:textId="77777777" w:rsidR="00E914C4" w:rsidRPr="00E1388B" w:rsidRDefault="00E914C4" w:rsidP="00E1388B">
            <w:pPr>
              <w:jc w:val="center"/>
              <w:rPr>
                <w:rFonts w:cstheme="minorHAnsi"/>
                <w:sz w:val="24"/>
                <w:szCs w:val="24"/>
              </w:rPr>
            </w:pPr>
            <w:r w:rsidRPr="00E1388B">
              <w:rPr>
                <w:rFonts w:cstheme="minorHAnsi"/>
                <w:b/>
                <w:bCs/>
                <w:sz w:val="24"/>
                <w:szCs w:val="24"/>
              </w:rPr>
              <w:t>Phase</w:t>
            </w:r>
          </w:p>
        </w:tc>
        <w:tc>
          <w:tcPr>
            <w:tcW w:w="1093" w:type="dxa"/>
            <w:vAlign w:val="center"/>
          </w:tcPr>
          <w:p w14:paraId="00E37EAF" w14:textId="77777777" w:rsidR="00E914C4" w:rsidRPr="00E1388B" w:rsidRDefault="00E914C4" w:rsidP="00E1388B">
            <w:pPr>
              <w:jc w:val="center"/>
              <w:rPr>
                <w:rFonts w:cstheme="minorHAnsi"/>
                <w:sz w:val="24"/>
                <w:szCs w:val="24"/>
              </w:rPr>
            </w:pPr>
            <w:r w:rsidRPr="00E1388B">
              <w:rPr>
                <w:rFonts w:cstheme="minorHAnsi"/>
                <w:b/>
                <w:bCs/>
                <w:sz w:val="24"/>
                <w:szCs w:val="24"/>
              </w:rPr>
              <w:t>Duration</w:t>
            </w:r>
          </w:p>
        </w:tc>
        <w:tc>
          <w:tcPr>
            <w:tcW w:w="1657" w:type="dxa"/>
            <w:vAlign w:val="center"/>
          </w:tcPr>
          <w:p w14:paraId="327FB67F" w14:textId="77777777" w:rsidR="00E914C4" w:rsidRPr="00E1388B" w:rsidRDefault="00E914C4" w:rsidP="00E1388B">
            <w:pPr>
              <w:jc w:val="center"/>
              <w:rPr>
                <w:rFonts w:cstheme="minorHAnsi"/>
                <w:sz w:val="24"/>
                <w:szCs w:val="24"/>
              </w:rPr>
            </w:pPr>
            <w:r w:rsidRPr="00E1388B">
              <w:rPr>
                <w:rFonts w:cstheme="minorHAnsi"/>
                <w:b/>
                <w:bCs/>
                <w:sz w:val="24"/>
                <w:szCs w:val="24"/>
              </w:rPr>
              <w:t>Start Date</w:t>
            </w:r>
          </w:p>
        </w:tc>
        <w:tc>
          <w:tcPr>
            <w:tcW w:w="1666" w:type="dxa"/>
            <w:vAlign w:val="center"/>
          </w:tcPr>
          <w:p w14:paraId="68890572" w14:textId="77777777" w:rsidR="00E914C4" w:rsidRPr="00E1388B" w:rsidRDefault="00E914C4" w:rsidP="00E1388B">
            <w:pPr>
              <w:jc w:val="center"/>
              <w:rPr>
                <w:rFonts w:cstheme="minorHAnsi"/>
                <w:sz w:val="24"/>
                <w:szCs w:val="24"/>
              </w:rPr>
            </w:pPr>
            <w:r w:rsidRPr="00E1388B">
              <w:rPr>
                <w:rFonts w:cstheme="minorHAnsi"/>
                <w:b/>
                <w:bCs/>
                <w:sz w:val="24"/>
                <w:szCs w:val="24"/>
              </w:rPr>
              <w:t>End Date</w:t>
            </w:r>
          </w:p>
        </w:tc>
        <w:tc>
          <w:tcPr>
            <w:tcW w:w="3093" w:type="dxa"/>
            <w:vAlign w:val="center"/>
          </w:tcPr>
          <w:p w14:paraId="6BA2CD8D" w14:textId="77777777" w:rsidR="00E914C4" w:rsidRPr="00E1388B" w:rsidRDefault="00E914C4" w:rsidP="00E1388B">
            <w:pPr>
              <w:jc w:val="center"/>
              <w:rPr>
                <w:rFonts w:cstheme="minorHAnsi"/>
                <w:sz w:val="24"/>
                <w:szCs w:val="24"/>
              </w:rPr>
            </w:pPr>
            <w:r w:rsidRPr="00E1388B">
              <w:rPr>
                <w:rFonts w:cstheme="minorHAnsi"/>
                <w:b/>
                <w:bCs/>
                <w:sz w:val="24"/>
                <w:szCs w:val="24"/>
              </w:rPr>
              <w:t>Assigned Resources</w:t>
            </w:r>
          </w:p>
        </w:tc>
      </w:tr>
      <w:tr w:rsidR="00E1388B" w:rsidRPr="00E1388B" w14:paraId="0AD34D8F" w14:textId="77777777" w:rsidTr="00AA249A">
        <w:tc>
          <w:tcPr>
            <w:tcW w:w="3028" w:type="dxa"/>
            <w:vAlign w:val="center"/>
          </w:tcPr>
          <w:p w14:paraId="2BE05897" w14:textId="77777777" w:rsidR="00E914C4" w:rsidRPr="00E1388B" w:rsidRDefault="00E914C4" w:rsidP="00E1388B">
            <w:pPr>
              <w:ind w:right="-27"/>
              <w:rPr>
                <w:rFonts w:cstheme="minorHAnsi"/>
                <w:sz w:val="24"/>
                <w:szCs w:val="24"/>
              </w:rPr>
            </w:pPr>
            <w:r w:rsidRPr="00E1388B">
              <w:rPr>
                <w:rFonts w:cstheme="minorHAnsi"/>
                <w:sz w:val="24"/>
                <w:szCs w:val="24"/>
              </w:rPr>
              <w:t>Requirement Gathering (RG)</w:t>
            </w:r>
          </w:p>
        </w:tc>
        <w:tc>
          <w:tcPr>
            <w:tcW w:w="1093" w:type="dxa"/>
            <w:vAlign w:val="center"/>
          </w:tcPr>
          <w:p w14:paraId="58B3558C"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72E5BAA4" w14:textId="77777777" w:rsidR="00E914C4" w:rsidRPr="00E1388B" w:rsidRDefault="00E914C4" w:rsidP="00E1388B">
            <w:pPr>
              <w:jc w:val="center"/>
              <w:rPr>
                <w:rFonts w:cstheme="minorHAnsi"/>
                <w:sz w:val="24"/>
                <w:szCs w:val="24"/>
              </w:rPr>
            </w:pPr>
            <w:r w:rsidRPr="00E1388B">
              <w:rPr>
                <w:rFonts w:cstheme="minorHAnsi"/>
                <w:sz w:val="24"/>
                <w:szCs w:val="24"/>
              </w:rPr>
              <w:t>Aug 1, 2025</w:t>
            </w:r>
          </w:p>
        </w:tc>
        <w:tc>
          <w:tcPr>
            <w:tcW w:w="1666" w:type="dxa"/>
            <w:vAlign w:val="center"/>
          </w:tcPr>
          <w:p w14:paraId="72361D29" w14:textId="77777777" w:rsidR="00E914C4" w:rsidRPr="00E1388B" w:rsidRDefault="00E914C4" w:rsidP="00E1388B">
            <w:pPr>
              <w:jc w:val="center"/>
              <w:rPr>
                <w:rFonts w:cstheme="minorHAnsi"/>
                <w:sz w:val="24"/>
                <w:szCs w:val="24"/>
              </w:rPr>
            </w:pPr>
            <w:r w:rsidRPr="00E1388B">
              <w:rPr>
                <w:rFonts w:cstheme="minorHAnsi"/>
                <w:sz w:val="24"/>
                <w:szCs w:val="24"/>
              </w:rPr>
              <w:t>Sep 12, 2025</w:t>
            </w:r>
          </w:p>
        </w:tc>
        <w:tc>
          <w:tcPr>
            <w:tcW w:w="3093" w:type="dxa"/>
            <w:vAlign w:val="center"/>
          </w:tcPr>
          <w:p w14:paraId="2109AA34" w14:textId="77777777" w:rsidR="00E914C4" w:rsidRPr="00E1388B" w:rsidRDefault="00E914C4" w:rsidP="00E1388B">
            <w:pPr>
              <w:rPr>
                <w:rFonts w:cstheme="minorHAnsi"/>
                <w:sz w:val="24"/>
                <w:szCs w:val="24"/>
              </w:rPr>
            </w:pPr>
            <w:r w:rsidRPr="00E1388B">
              <w:rPr>
                <w:rFonts w:cstheme="minorHAnsi"/>
                <w:sz w:val="24"/>
                <w:szCs w:val="24"/>
              </w:rPr>
              <w:t>PM, BA</w:t>
            </w:r>
          </w:p>
        </w:tc>
      </w:tr>
      <w:tr w:rsidR="00E1388B" w:rsidRPr="00E1388B" w14:paraId="55DACC9C" w14:textId="77777777" w:rsidTr="00AA249A">
        <w:tc>
          <w:tcPr>
            <w:tcW w:w="3028" w:type="dxa"/>
            <w:vAlign w:val="center"/>
          </w:tcPr>
          <w:p w14:paraId="6753110F" w14:textId="77777777" w:rsidR="00E914C4" w:rsidRPr="00E1388B" w:rsidRDefault="00E914C4" w:rsidP="00E1388B">
            <w:pPr>
              <w:ind w:right="-27"/>
              <w:rPr>
                <w:rFonts w:cstheme="minorHAnsi"/>
                <w:sz w:val="24"/>
                <w:szCs w:val="24"/>
              </w:rPr>
            </w:pPr>
            <w:r w:rsidRPr="00E1388B">
              <w:rPr>
                <w:rFonts w:cstheme="minorHAnsi"/>
                <w:sz w:val="24"/>
                <w:szCs w:val="24"/>
              </w:rPr>
              <w:t>Requirement Analysis (RA)</w:t>
            </w:r>
          </w:p>
        </w:tc>
        <w:tc>
          <w:tcPr>
            <w:tcW w:w="1093" w:type="dxa"/>
            <w:vAlign w:val="center"/>
          </w:tcPr>
          <w:p w14:paraId="78C2496F"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5088111F" w14:textId="77777777" w:rsidR="00E914C4" w:rsidRPr="00E1388B" w:rsidRDefault="00E914C4" w:rsidP="00E1388B">
            <w:pPr>
              <w:jc w:val="center"/>
              <w:rPr>
                <w:rFonts w:cstheme="minorHAnsi"/>
                <w:sz w:val="24"/>
                <w:szCs w:val="24"/>
              </w:rPr>
            </w:pPr>
            <w:r w:rsidRPr="00E1388B">
              <w:rPr>
                <w:rFonts w:cstheme="minorHAnsi"/>
                <w:sz w:val="24"/>
                <w:szCs w:val="24"/>
              </w:rPr>
              <w:t>Sep 13, 2025</w:t>
            </w:r>
          </w:p>
        </w:tc>
        <w:tc>
          <w:tcPr>
            <w:tcW w:w="1666" w:type="dxa"/>
            <w:vAlign w:val="center"/>
          </w:tcPr>
          <w:p w14:paraId="0F05BE63" w14:textId="77777777" w:rsidR="00E914C4" w:rsidRPr="00E1388B" w:rsidRDefault="00E914C4" w:rsidP="00E1388B">
            <w:pPr>
              <w:jc w:val="center"/>
              <w:rPr>
                <w:rFonts w:cstheme="minorHAnsi"/>
                <w:sz w:val="24"/>
                <w:szCs w:val="24"/>
              </w:rPr>
            </w:pPr>
            <w:r w:rsidRPr="00E1388B">
              <w:rPr>
                <w:rFonts w:cstheme="minorHAnsi"/>
                <w:sz w:val="24"/>
                <w:szCs w:val="24"/>
              </w:rPr>
              <w:t>Oct 24, 2025</w:t>
            </w:r>
          </w:p>
        </w:tc>
        <w:tc>
          <w:tcPr>
            <w:tcW w:w="3093" w:type="dxa"/>
            <w:vAlign w:val="center"/>
          </w:tcPr>
          <w:p w14:paraId="6A65938F" w14:textId="77777777" w:rsidR="00E914C4" w:rsidRPr="00E1388B" w:rsidRDefault="00E914C4" w:rsidP="00E1388B">
            <w:pPr>
              <w:rPr>
                <w:rFonts w:cstheme="minorHAnsi"/>
                <w:sz w:val="24"/>
                <w:szCs w:val="24"/>
              </w:rPr>
            </w:pPr>
            <w:r w:rsidRPr="00E1388B">
              <w:rPr>
                <w:rFonts w:cstheme="minorHAnsi"/>
                <w:sz w:val="24"/>
                <w:szCs w:val="24"/>
              </w:rPr>
              <w:t>PM, BA</w:t>
            </w:r>
          </w:p>
        </w:tc>
      </w:tr>
      <w:tr w:rsidR="00E1388B" w:rsidRPr="00E1388B" w14:paraId="39F3CB3A" w14:textId="77777777" w:rsidTr="00AA249A">
        <w:tc>
          <w:tcPr>
            <w:tcW w:w="3028" w:type="dxa"/>
            <w:vAlign w:val="center"/>
          </w:tcPr>
          <w:p w14:paraId="45E85995" w14:textId="77777777" w:rsidR="00E914C4" w:rsidRPr="00E1388B" w:rsidRDefault="00E914C4" w:rsidP="00E1388B">
            <w:pPr>
              <w:ind w:right="-27"/>
              <w:rPr>
                <w:rFonts w:cstheme="minorHAnsi"/>
                <w:sz w:val="24"/>
                <w:szCs w:val="24"/>
              </w:rPr>
            </w:pPr>
            <w:r w:rsidRPr="00E1388B">
              <w:rPr>
                <w:rFonts w:cstheme="minorHAnsi"/>
                <w:sz w:val="24"/>
                <w:szCs w:val="24"/>
              </w:rPr>
              <w:t>System Design</w:t>
            </w:r>
          </w:p>
        </w:tc>
        <w:tc>
          <w:tcPr>
            <w:tcW w:w="1093" w:type="dxa"/>
            <w:vAlign w:val="center"/>
          </w:tcPr>
          <w:p w14:paraId="7DC18BF5"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05232640" w14:textId="77777777" w:rsidR="00E914C4" w:rsidRPr="00E1388B" w:rsidRDefault="00E914C4" w:rsidP="00E1388B">
            <w:pPr>
              <w:jc w:val="center"/>
              <w:rPr>
                <w:rFonts w:cstheme="minorHAnsi"/>
                <w:sz w:val="24"/>
                <w:szCs w:val="24"/>
              </w:rPr>
            </w:pPr>
            <w:r w:rsidRPr="00E1388B">
              <w:rPr>
                <w:rFonts w:cstheme="minorHAnsi"/>
                <w:sz w:val="24"/>
                <w:szCs w:val="24"/>
              </w:rPr>
              <w:t>Oct 25, 2025</w:t>
            </w:r>
          </w:p>
        </w:tc>
        <w:tc>
          <w:tcPr>
            <w:tcW w:w="1666" w:type="dxa"/>
            <w:vAlign w:val="center"/>
          </w:tcPr>
          <w:p w14:paraId="307F1CA0" w14:textId="77777777" w:rsidR="00E914C4" w:rsidRPr="00E1388B" w:rsidRDefault="00E914C4" w:rsidP="00E1388B">
            <w:pPr>
              <w:jc w:val="center"/>
              <w:rPr>
                <w:rFonts w:cstheme="minorHAnsi"/>
                <w:sz w:val="24"/>
                <w:szCs w:val="24"/>
              </w:rPr>
            </w:pPr>
            <w:r w:rsidRPr="00E1388B">
              <w:rPr>
                <w:rFonts w:cstheme="minorHAnsi"/>
                <w:sz w:val="24"/>
                <w:szCs w:val="24"/>
              </w:rPr>
              <w:t>Dec 5, 2025</w:t>
            </w:r>
          </w:p>
        </w:tc>
        <w:tc>
          <w:tcPr>
            <w:tcW w:w="3093" w:type="dxa"/>
            <w:vAlign w:val="center"/>
          </w:tcPr>
          <w:p w14:paraId="1779E285" w14:textId="77777777" w:rsidR="00E914C4" w:rsidRPr="00E1388B" w:rsidRDefault="00E914C4" w:rsidP="00E1388B">
            <w:pPr>
              <w:rPr>
                <w:rFonts w:cstheme="minorHAnsi"/>
                <w:sz w:val="24"/>
                <w:szCs w:val="24"/>
              </w:rPr>
            </w:pPr>
            <w:r w:rsidRPr="00E1388B">
              <w:rPr>
                <w:rFonts w:cstheme="minorHAnsi"/>
                <w:sz w:val="24"/>
                <w:szCs w:val="24"/>
              </w:rPr>
              <w:t>PM, BA, Java Devs, DB Admin</w:t>
            </w:r>
          </w:p>
        </w:tc>
      </w:tr>
      <w:tr w:rsidR="00E1388B" w:rsidRPr="00E1388B" w14:paraId="3C5EEEE3" w14:textId="77777777" w:rsidTr="00AA249A">
        <w:tc>
          <w:tcPr>
            <w:tcW w:w="3028" w:type="dxa"/>
            <w:vAlign w:val="center"/>
          </w:tcPr>
          <w:p w14:paraId="58C851C7" w14:textId="77777777" w:rsidR="00E914C4" w:rsidRPr="00E1388B" w:rsidRDefault="00E914C4" w:rsidP="00E1388B">
            <w:pPr>
              <w:ind w:right="-27"/>
              <w:rPr>
                <w:rFonts w:cstheme="minorHAnsi"/>
                <w:sz w:val="24"/>
                <w:szCs w:val="24"/>
              </w:rPr>
            </w:pPr>
            <w:r w:rsidRPr="00E1388B">
              <w:rPr>
                <w:rFonts w:cstheme="minorHAnsi"/>
                <w:sz w:val="24"/>
                <w:szCs w:val="24"/>
              </w:rPr>
              <w:t>Development Phase 1 (D1)</w:t>
            </w:r>
          </w:p>
        </w:tc>
        <w:tc>
          <w:tcPr>
            <w:tcW w:w="1093" w:type="dxa"/>
            <w:vAlign w:val="center"/>
          </w:tcPr>
          <w:p w14:paraId="17F613BD"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56600855" w14:textId="77777777" w:rsidR="00E914C4" w:rsidRPr="00E1388B" w:rsidRDefault="00E914C4" w:rsidP="00E1388B">
            <w:pPr>
              <w:jc w:val="center"/>
              <w:rPr>
                <w:rFonts w:cstheme="minorHAnsi"/>
                <w:sz w:val="24"/>
                <w:szCs w:val="24"/>
              </w:rPr>
            </w:pPr>
            <w:r w:rsidRPr="00E1388B">
              <w:rPr>
                <w:rFonts w:cstheme="minorHAnsi"/>
                <w:sz w:val="24"/>
                <w:szCs w:val="24"/>
              </w:rPr>
              <w:t>Dec 6, 2025</w:t>
            </w:r>
          </w:p>
        </w:tc>
        <w:tc>
          <w:tcPr>
            <w:tcW w:w="1666" w:type="dxa"/>
            <w:vAlign w:val="center"/>
          </w:tcPr>
          <w:p w14:paraId="3D2C9A71" w14:textId="77777777" w:rsidR="00E914C4" w:rsidRPr="00E1388B" w:rsidRDefault="00E914C4" w:rsidP="00E1388B">
            <w:pPr>
              <w:jc w:val="center"/>
              <w:rPr>
                <w:rFonts w:cstheme="minorHAnsi"/>
                <w:sz w:val="24"/>
                <w:szCs w:val="24"/>
              </w:rPr>
            </w:pPr>
            <w:r w:rsidRPr="00E1388B">
              <w:rPr>
                <w:rFonts w:cstheme="minorHAnsi"/>
                <w:sz w:val="24"/>
                <w:szCs w:val="24"/>
              </w:rPr>
              <w:t>Jan 30, 2026</w:t>
            </w:r>
          </w:p>
        </w:tc>
        <w:tc>
          <w:tcPr>
            <w:tcW w:w="3093" w:type="dxa"/>
            <w:vAlign w:val="center"/>
          </w:tcPr>
          <w:p w14:paraId="732DBAAA"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48BB4977" w14:textId="77777777" w:rsidTr="00AA249A">
        <w:tc>
          <w:tcPr>
            <w:tcW w:w="3028" w:type="dxa"/>
            <w:vAlign w:val="center"/>
          </w:tcPr>
          <w:p w14:paraId="20FF604B" w14:textId="77777777" w:rsidR="00E914C4" w:rsidRPr="00E1388B" w:rsidRDefault="00E914C4" w:rsidP="00E1388B">
            <w:pPr>
              <w:ind w:right="-27"/>
              <w:rPr>
                <w:rFonts w:cstheme="minorHAnsi"/>
                <w:sz w:val="24"/>
                <w:szCs w:val="24"/>
              </w:rPr>
            </w:pPr>
            <w:r w:rsidRPr="00E1388B">
              <w:rPr>
                <w:rFonts w:cstheme="minorHAnsi"/>
                <w:sz w:val="24"/>
                <w:szCs w:val="24"/>
              </w:rPr>
              <w:t>Testing Phase 1 (T1)</w:t>
            </w:r>
          </w:p>
        </w:tc>
        <w:tc>
          <w:tcPr>
            <w:tcW w:w="1093" w:type="dxa"/>
            <w:vAlign w:val="center"/>
          </w:tcPr>
          <w:p w14:paraId="001DF152"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17BF82A0" w14:textId="77777777" w:rsidR="00E914C4" w:rsidRPr="00E1388B" w:rsidRDefault="00E914C4" w:rsidP="00E1388B">
            <w:pPr>
              <w:jc w:val="center"/>
              <w:rPr>
                <w:rFonts w:cstheme="minorHAnsi"/>
                <w:sz w:val="24"/>
                <w:szCs w:val="24"/>
              </w:rPr>
            </w:pPr>
            <w:r w:rsidRPr="00E1388B">
              <w:rPr>
                <w:rFonts w:cstheme="minorHAnsi"/>
                <w:sz w:val="24"/>
                <w:szCs w:val="24"/>
              </w:rPr>
              <w:t>Jan 31, 2026</w:t>
            </w:r>
          </w:p>
        </w:tc>
        <w:tc>
          <w:tcPr>
            <w:tcW w:w="1666" w:type="dxa"/>
            <w:vAlign w:val="center"/>
          </w:tcPr>
          <w:p w14:paraId="2902F192" w14:textId="77777777" w:rsidR="00E914C4" w:rsidRPr="00E1388B" w:rsidRDefault="00E914C4" w:rsidP="00E1388B">
            <w:pPr>
              <w:jc w:val="center"/>
              <w:rPr>
                <w:rFonts w:cstheme="minorHAnsi"/>
                <w:sz w:val="24"/>
                <w:szCs w:val="24"/>
              </w:rPr>
            </w:pPr>
            <w:r w:rsidRPr="00E1388B">
              <w:rPr>
                <w:rFonts w:cstheme="minorHAnsi"/>
                <w:sz w:val="24"/>
                <w:szCs w:val="24"/>
              </w:rPr>
              <w:t>Feb 27, 2026</w:t>
            </w:r>
          </w:p>
        </w:tc>
        <w:tc>
          <w:tcPr>
            <w:tcW w:w="3093" w:type="dxa"/>
            <w:vAlign w:val="center"/>
          </w:tcPr>
          <w:p w14:paraId="70FA2DC8"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3F3EF856" w14:textId="77777777" w:rsidTr="00AA249A">
        <w:tc>
          <w:tcPr>
            <w:tcW w:w="3028" w:type="dxa"/>
            <w:vAlign w:val="center"/>
          </w:tcPr>
          <w:p w14:paraId="53FE4527" w14:textId="77777777" w:rsidR="00E914C4" w:rsidRPr="00E1388B" w:rsidRDefault="00E914C4" w:rsidP="00E1388B">
            <w:pPr>
              <w:ind w:right="-27"/>
              <w:rPr>
                <w:rFonts w:cstheme="minorHAnsi"/>
                <w:sz w:val="24"/>
                <w:szCs w:val="24"/>
              </w:rPr>
            </w:pPr>
            <w:r w:rsidRPr="00E1388B">
              <w:rPr>
                <w:rFonts w:cstheme="minorHAnsi"/>
                <w:sz w:val="24"/>
                <w:szCs w:val="24"/>
              </w:rPr>
              <w:t>Development Phase 2 (D2)</w:t>
            </w:r>
          </w:p>
        </w:tc>
        <w:tc>
          <w:tcPr>
            <w:tcW w:w="1093" w:type="dxa"/>
            <w:vAlign w:val="center"/>
          </w:tcPr>
          <w:p w14:paraId="5CAFCAB9"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5F010814" w14:textId="77777777" w:rsidR="00E914C4" w:rsidRPr="00E1388B" w:rsidRDefault="00E914C4" w:rsidP="00E1388B">
            <w:pPr>
              <w:jc w:val="center"/>
              <w:rPr>
                <w:rFonts w:cstheme="minorHAnsi"/>
                <w:sz w:val="24"/>
                <w:szCs w:val="24"/>
              </w:rPr>
            </w:pPr>
            <w:r w:rsidRPr="00E1388B">
              <w:rPr>
                <w:rFonts w:cstheme="minorHAnsi"/>
                <w:sz w:val="24"/>
                <w:szCs w:val="24"/>
              </w:rPr>
              <w:t>Feb 28, 2026</w:t>
            </w:r>
          </w:p>
        </w:tc>
        <w:tc>
          <w:tcPr>
            <w:tcW w:w="1666" w:type="dxa"/>
            <w:vAlign w:val="center"/>
          </w:tcPr>
          <w:p w14:paraId="459FBE2F" w14:textId="77777777" w:rsidR="00E914C4" w:rsidRPr="00E1388B" w:rsidRDefault="00E914C4" w:rsidP="00E1388B">
            <w:pPr>
              <w:jc w:val="center"/>
              <w:rPr>
                <w:rFonts w:cstheme="minorHAnsi"/>
                <w:sz w:val="24"/>
                <w:szCs w:val="24"/>
              </w:rPr>
            </w:pPr>
            <w:r w:rsidRPr="00E1388B">
              <w:rPr>
                <w:rFonts w:cstheme="minorHAnsi"/>
                <w:sz w:val="24"/>
                <w:szCs w:val="24"/>
              </w:rPr>
              <w:t>Apr 24, 2026</w:t>
            </w:r>
          </w:p>
        </w:tc>
        <w:tc>
          <w:tcPr>
            <w:tcW w:w="3093" w:type="dxa"/>
            <w:vAlign w:val="center"/>
          </w:tcPr>
          <w:p w14:paraId="1C4FDF87"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21F4662F" w14:textId="77777777" w:rsidTr="00AA249A">
        <w:tc>
          <w:tcPr>
            <w:tcW w:w="3028" w:type="dxa"/>
            <w:vAlign w:val="center"/>
          </w:tcPr>
          <w:p w14:paraId="6DC9E138" w14:textId="77777777" w:rsidR="00E914C4" w:rsidRPr="00E1388B" w:rsidRDefault="00E914C4" w:rsidP="00E1388B">
            <w:pPr>
              <w:ind w:right="-27"/>
              <w:rPr>
                <w:rFonts w:cstheme="minorHAnsi"/>
                <w:sz w:val="24"/>
                <w:szCs w:val="24"/>
              </w:rPr>
            </w:pPr>
            <w:r w:rsidRPr="00E1388B">
              <w:rPr>
                <w:rFonts w:cstheme="minorHAnsi"/>
                <w:sz w:val="24"/>
                <w:szCs w:val="24"/>
              </w:rPr>
              <w:t>Testing Phase 2 (T2)</w:t>
            </w:r>
          </w:p>
        </w:tc>
        <w:tc>
          <w:tcPr>
            <w:tcW w:w="1093" w:type="dxa"/>
            <w:vAlign w:val="center"/>
          </w:tcPr>
          <w:p w14:paraId="74D20359"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37D75DA6" w14:textId="77777777" w:rsidR="00E914C4" w:rsidRPr="00E1388B" w:rsidRDefault="00E914C4" w:rsidP="00E1388B">
            <w:pPr>
              <w:jc w:val="center"/>
              <w:rPr>
                <w:rFonts w:cstheme="minorHAnsi"/>
                <w:sz w:val="24"/>
                <w:szCs w:val="24"/>
              </w:rPr>
            </w:pPr>
            <w:r w:rsidRPr="00E1388B">
              <w:rPr>
                <w:rFonts w:cstheme="minorHAnsi"/>
                <w:sz w:val="24"/>
                <w:szCs w:val="24"/>
              </w:rPr>
              <w:t>Apr 25, 2026</w:t>
            </w:r>
          </w:p>
        </w:tc>
        <w:tc>
          <w:tcPr>
            <w:tcW w:w="1666" w:type="dxa"/>
            <w:vAlign w:val="center"/>
          </w:tcPr>
          <w:p w14:paraId="5C308DEF" w14:textId="77777777" w:rsidR="00E914C4" w:rsidRPr="00E1388B" w:rsidRDefault="00E914C4" w:rsidP="00E1388B">
            <w:pPr>
              <w:jc w:val="center"/>
              <w:rPr>
                <w:rFonts w:cstheme="minorHAnsi"/>
                <w:sz w:val="24"/>
                <w:szCs w:val="24"/>
              </w:rPr>
            </w:pPr>
            <w:r w:rsidRPr="00E1388B">
              <w:rPr>
                <w:rFonts w:cstheme="minorHAnsi"/>
                <w:sz w:val="24"/>
                <w:szCs w:val="24"/>
              </w:rPr>
              <w:t>May 22, 2026</w:t>
            </w:r>
          </w:p>
        </w:tc>
        <w:tc>
          <w:tcPr>
            <w:tcW w:w="3093" w:type="dxa"/>
            <w:vAlign w:val="center"/>
          </w:tcPr>
          <w:p w14:paraId="4DC1E17D"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1E52B995" w14:textId="77777777" w:rsidTr="00AA249A">
        <w:tc>
          <w:tcPr>
            <w:tcW w:w="3028" w:type="dxa"/>
            <w:vAlign w:val="center"/>
          </w:tcPr>
          <w:p w14:paraId="3800D086" w14:textId="77777777" w:rsidR="00E914C4" w:rsidRPr="00E1388B" w:rsidRDefault="00E914C4" w:rsidP="00E1388B">
            <w:pPr>
              <w:ind w:right="-27"/>
              <w:rPr>
                <w:rFonts w:cstheme="minorHAnsi"/>
                <w:sz w:val="24"/>
                <w:szCs w:val="24"/>
              </w:rPr>
            </w:pPr>
            <w:r w:rsidRPr="00E1388B">
              <w:rPr>
                <w:rFonts w:cstheme="minorHAnsi"/>
                <w:sz w:val="24"/>
                <w:szCs w:val="24"/>
              </w:rPr>
              <w:t>Development Phase 3 (D3)</w:t>
            </w:r>
          </w:p>
        </w:tc>
        <w:tc>
          <w:tcPr>
            <w:tcW w:w="1093" w:type="dxa"/>
            <w:vAlign w:val="center"/>
          </w:tcPr>
          <w:p w14:paraId="124C680B"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18402CCA" w14:textId="77777777" w:rsidR="00E914C4" w:rsidRPr="00E1388B" w:rsidRDefault="00E914C4" w:rsidP="00E1388B">
            <w:pPr>
              <w:jc w:val="center"/>
              <w:rPr>
                <w:rFonts w:cstheme="minorHAnsi"/>
                <w:sz w:val="24"/>
                <w:szCs w:val="24"/>
              </w:rPr>
            </w:pPr>
            <w:r w:rsidRPr="00E1388B">
              <w:rPr>
                <w:rFonts w:cstheme="minorHAnsi"/>
                <w:sz w:val="24"/>
                <w:szCs w:val="24"/>
              </w:rPr>
              <w:t>May 23, 2026</w:t>
            </w:r>
          </w:p>
        </w:tc>
        <w:tc>
          <w:tcPr>
            <w:tcW w:w="1666" w:type="dxa"/>
            <w:vAlign w:val="center"/>
          </w:tcPr>
          <w:p w14:paraId="7102FD19" w14:textId="77777777" w:rsidR="00E914C4" w:rsidRPr="00E1388B" w:rsidRDefault="00E914C4" w:rsidP="00E1388B">
            <w:pPr>
              <w:jc w:val="center"/>
              <w:rPr>
                <w:rFonts w:cstheme="minorHAnsi"/>
                <w:sz w:val="24"/>
                <w:szCs w:val="24"/>
              </w:rPr>
            </w:pPr>
            <w:r w:rsidRPr="00E1388B">
              <w:rPr>
                <w:rFonts w:cstheme="minorHAnsi"/>
                <w:sz w:val="24"/>
                <w:szCs w:val="24"/>
              </w:rPr>
              <w:t>Jul 17, 2026</w:t>
            </w:r>
          </w:p>
        </w:tc>
        <w:tc>
          <w:tcPr>
            <w:tcW w:w="3093" w:type="dxa"/>
            <w:vAlign w:val="center"/>
          </w:tcPr>
          <w:p w14:paraId="1AB49F5F"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3BE7208C" w14:textId="77777777" w:rsidTr="00AA249A">
        <w:tc>
          <w:tcPr>
            <w:tcW w:w="3028" w:type="dxa"/>
            <w:vAlign w:val="center"/>
          </w:tcPr>
          <w:p w14:paraId="66A65A33" w14:textId="77777777" w:rsidR="00E914C4" w:rsidRPr="00E1388B" w:rsidRDefault="00E914C4" w:rsidP="00E1388B">
            <w:pPr>
              <w:ind w:right="-27"/>
              <w:rPr>
                <w:rFonts w:cstheme="minorHAnsi"/>
                <w:sz w:val="24"/>
                <w:szCs w:val="24"/>
              </w:rPr>
            </w:pPr>
            <w:r w:rsidRPr="00E1388B">
              <w:rPr>
                <w:rFonts w:cstheme="minorHAnsi"/>
                <w:sz w:val="24"/>
                <w:szCs w:val="24"/>
              </w:rPr>
              <w:t>Testing Phase 3 (T3)</w:t>
            </w:r>
          </w:p>
        </w:tc>
        <w:tc>
          <w:tcPr>
            <w:tcW w:w="1093" w:type="dxa"/>
            <w:vAlign w:val="center"/>
          </w:tcPr>
          <w:p w14:paraId="16DF44E6"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0E62F463" w14:textId="77777777" w:rsidR="00E914C4" w:rsidRPr="00E1388B" w:rsidRDefault="00E914C4" w:rsidP="00E1388B">
            <w:pPr>
              <w:jc w:val="center"/>
              <w:rPr>
                <w:rFonts w:cstheme="minorHAnsi"/>
                <w:sz w:val="24"/>
                <w:szCs w:val="24"/>
              </w:rPr>
            </w:pPr>
            <w:r w:rsidRPr="00E1388B">
              <w:rPr>
                <w:rFonts w:cstheme="minorHAnsi"/>
                <w:sz w:val="24"/>
                <w:szCs w:val="24"/>
              </w:rPr>
              <w:t>Jul 18, 2026</w:t>
            </w:r>
          </w:p>
        </w:tc>
        <w:tc>
          <w:tcPr>
            <w:tcW w:w="1666" w:type="dxa"/>
            <w:vAlign w:val="center"/>
          </w:tcPr>
          <w:p w14:paraId="054642B9" w14:textId="77777777" w:rsidR="00E914C4" w:rsidRPr="00E1388B" w:rsidRDefault="00E914C4" w:rsidP="00E1388B">
            <w:pPr>
              <w:jc w:val="center"/>
              <w:rPr>
                <w:rFonts w:cstheme="minorHAnsi"/>
                <w:sz w:val="24"/>
                <w:szCs w:val="24"/>
              </w:rPr>
            </w:pPr>
            <w:r w:rsidRPr="00E1388B">
              <w:rPr>
                <w:rFonts w:cstheme="minorHAnsi"/>
                <w:sz w:val="24"/>
                <w:szCs w:val="24"/>
              </w:rPr>
              <w:t>Aug 14, 2026</w:t>
            </w:r>
          </w:p>
        </w:tc>
        <w:tc>
          <w:tcPr>
            <w:tcW w:w="3093" w:type="dxa"/>
            <w:vAlign w:val="center"/>
          </w:tcPr>
          <w:p w14:paraId="737A74FE"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4042E1FB" w14:textId="77777777" w:rsidTr="00AA249A">
        <w:tc>
          <w:tcPr>
            <w:tcW w:w="3028" w:type="dxa"/>
            <w:vAlign w:val="center"/>
          </w:tcPr>
          <w:p w14:paraId="2CD86078" w14:textId="77777777" w:rsidR="00E914C4" w:rsidRPr="00E1388B" w:rsidRDefault="00E914C4" w:rsidP="00E1388B">
            <w:pPr>
              <w:ind w:right="-27"/>
              <w:rPr>
                <w:rFonts w:cstheme="minorHAnsi"/>
                <w:sz w:val="24"/>
                <w:szCs w:val="24"/>
              </w:rPr>
            </w:pPr>
            <w:r w:rsidRPr="00E1388B">
              <w:rPr>
                <w:rFonts w:cstheme="minorHAnsi"/>
                <w:sz w:val="24"/>
                <w:szCs w:val="24"/>
              </w:rPr>
              <w:t>Development Phase 4 (D4)</w:t>
            </w:r>
          </w:p>
        </w:tc>
        <w:tc>
          <w:tcPr>
            <w:tcW w:w="1093" w:type="dxa"/>
            <w:vAlign w:val="center"/>
          </w:tcPr>
          <w:p w14:paraId="03F9AB9F" w14:textId="77777777" w:rsidR="00E914C4" w:rsidRPr="00E1388B" w:rsidRDefault="00E914C4" w:rsidP="00E1388B">
            <w:pPr>
              <w:rPr>
                <w:rFonts w:cstheme="minorHAnsi"/>
                <w:sz w:val="24"/>
                <w:szCs w:val="24"/>
              </w:rPr>
            </w:pPr>
            <w:r w:rsidRPr="00E1388B">
              <w:rPr>
                <w:rFonts w:cstheme="minorHAnsi"/>
                <w:sz w:val="24"/>
                <w:szCs w:val="24"/>
              </w:rPr>
              <w:t>8 weeks</w:t>
            </w:r>
          </w:p>
        </w:tc>
        <w:tc>
          <w:tcPr>
            <w:tcW w:w="1657" w:type="dxa"/>
            <w:vAlign w:val="center"/>
          </w:tcPr>
          <w:p w14:paraId="1C39A5F1" w14:textId="77777777" w:rsidR="00E914C4" w:rsidRPr="00E1388B" w:rsidRDefault="00E914C4" w:rsidP="00E1388B">
            <w:pPr>
              <w:jc w:val="center"/>
              <w:rPr>
                <w:rFonts w:cstheme="minorHAnsi"/>
                <w:sz w:val="24"/>
                <w:szCs w:val="24"/>
              </w:rPr>
            </w:pPr>
            <w:r w:rsidRPr="00E1388B">
              <w:rPr>
                <w:rFonts w:cstheme="minorHAnsi"/>
                <w:sz w:val="24"/>
                <w:szCs w:val="24"/>
              </w:rPr>
              <w:t>Aug 15, 2026</w:t>
            </w:r>
          </w:p>
        </w:tc>
        <w:tc>
          <w:tcPr>
            <w:tcW w:w="1666" w:type="dxa"/>
            <w:vAlign w:val="center"/>
          </w:tcPr>
          <w:p w14:paraId="6A9FC459" w14:textId="77777777" w:rsidR="00E914C4" w:rsidRPr="00E1388B" w:rsidRDefault="00E914C4" w:rsidP="00E1388B">
            <w:pPr>
              <w:jc w:val="center"/>
              <w:rPr>
                <w:rFonts w:cstheme="minorHAnsi"/>
                <w:sz w:val="24"/>
                <w:szCs w:val="24"/>
              </w:rPr>
            </w:pPr>
            <w:r w:rsidRPr="00E1388B">
              <w:rPr>
                <w:rFonts w:cstheme="minorHAnsi"/>
                <w:sz w:val="24"/>
                <w:szCs w:val="24"/>
              </w:rPr>
              <w:t>Oct 9, 2026</w:t>
            </w:r>
          </w:p>
        </w:tc>
        <w:tc>
          <w:tcPr>
            <w:tcW w:w="3093" w:type="dxa"/>
            <w:vAlign w:val="center"/>
          </w:tcPr>
          <w:p w14:paraId="0E3C7436" w14:textId="77777777" w:rsidR="00E914C4" w:rsidRPr="00E1388B" w:rsidRDefault="00E914C4" w:rsidP="00E1388B">
            <w:pPr>
              <w:rPr>
                <w:rFonts w:cstheme="minorHAnsi"/>
                <w:sz w:val="24"/>
                <w:szCs w:val="24"/>
              </w:rPr>
            </w:pPr>
            <w:r w:rsidRPr="00E1388B">
              <w:rPr>
                <w:rFonts w:cstheme="minorHAnsi"/>
                <w:sz w:val="24"/>
                <w:szCs w:val="24"/>
              </w:rPr>
              <w:t>Java Developers</w:t>
            </w:r>
          </w:p>
        </w:tc>
      </w:tr>
      <w:tr w:rsidR="00E1388B" w:rsidRPr="00E1388B" w14:paraId="08E88690" w14:textId="77777777" w:rsidTr="00AA249A">
        <w:tc>
          <w:tcPr>
            <w:tcW w:w="3028" w:type="dxa"/>
            <w:vAlign w:val="center"/>
          </w:tcPr>
          <w:p w14:paraId="60E43405" w14:textId="77777777" w:rsidR="00E914C4" w:rsidRPr="00E1388B" w:rsidRDefault="00E914C4" w:rsidP="00E1388B">
            <w:pPr>
              <w:ind w:right="-27"/>
              <w:rPr>
                <w:rFonts w:cstheme="minorHAnsi"/>
                <w:sz w:val="24"/>
                <w:szCs w:val="24"/>
              </w:rPr>
            </w:pPr>
            <w:r w:rsidRPr="00E1388B">
              <w:rPr>
                <w:rFonts w:cstheme="minorHAnsi"/>
                <w:sz w:val="24"/>
                <w:szCs w:val="24"/>
              </w:rPr>
              <w:t>Testing Phase 4 (T4)</w:t>
            </w:r>
          </w:p>
        </w:tc>
        <w:tc>
          <w:tcPr>
            <w:tcW w:w="1093" w:type="dxa"/>
            <w:vAlign w:val="center"/>
          </w:tcPr>
          <w:p w14:paraId="2DAC9BDA" w14:textId="77777777" w:rsidR="00E914C4" w:rsidRPr="00E1388B" w:rsidRDefault="00E914C4" w:rsidP="00E1388B">
            <w:pPr>
              <w:rPr>
                <w:rFonts w:cstheme="minorHAnsi"/>
                <w:sz w:val="24"/>
                <w:szCs w:val="24"/>
              </w:rPr>
            </w:pPr>
            <w:r w:rsidRPr="00E1388B">
              <w:rPr>
                <w:rFonts w:cstheme="minorHAnsi"/>
                <w:sz w:val="24"/>
                <w:szCs w:val="24"/>
              </w:rPr>
              <w:t>4 weeks</w:t>
            </w:r>
          </w:p>
        </w:tc>
        <w:tc>
          <w:tcPr>
            <w:tcW w:w="1657" w:type="dxa"/>
            <w:vAlign w:val="center"/>
          </w:tcPr>
          <w:p w14:paraId="51E3D396" w14:textId="77777777" w:rsidR="00E914C4" w:rsidRPr="00E1388B" w:rsidRDefault="00E914C4" w:rsidP="00E1388B">
            <w:pPr>
              <w:jc w:val="center"/>
              <w:rPr>
                <w:rFonts w:cstheme="minorHAnsi"/>
                <w:sz w:val="24"/>
                <w:szCs w:val="24"/>
              </w:rPr>
            </w:pPr>
            <w:r w:rsidRPr="00E1388B">
              <w:rPr>
                <w:rFonts w:cstheme="minorHAnsi"/>
                <w:sz w:val="24"/>
                <w:szCs w:val="24"/>
              </w:rPr>
              <w:t>Oct 10, 2026</w:t>
            </w:r>
          </w:p>
        </w:tc>
        <w:tc>
          <w:tcPr>
            <w:tcW w:w="1666" w:type="dxa"/>
            <w:vAlign w:val="center"/>
          </w:tcPr>
          <w:p w14:paraId="2C38EFB8" w14:textId="77777777" w:rsidR="00E914C4" w:rsidRPr="00E1388B" w:rsidRDefault="00E914C4" w:rsidP="00E1388B">
            <w:pPr>
              <w:jc w:val="center"/>
              <w:rPr>
                <w:rFonts w:cstheme="minorHAnsi"/>
                <w:sz w:val="24"/>
                <w:szCs w:val="24"/>
              </w:rPr>
            </w:pPr>
            <w:r w:rsidRPr="00E1388B">
              <w:rPr>
                <w:rFonts w:cstheme="minorHAnsi"/>
                <w:sz w:val="24"/>
                <w:szCs w:val="24"/>
              </w:rPr>
              <w:t>Nov 6, 2026</w:t>
            </w:r>
          </w:p>
        </w:tc>
        <w:tc>
          <w:tcPr>
            <w:tcW w:w="3093" w:type="dxa"/>
            <w:vAlign w:val="center"/>
          </w:tcPr>
          <w:p w14:paraId="1F513199" w14:textId="77777777" w:rsidR="00E914C4" w:rsidRPr="00E1388B" w:rsidRDefault="00E914C4" w:rsidP="00E1388B">
            <w:pPr>
              <w:rPr>
                <w:rFonts w:cstheme="minorHAnsi"/>
                <w:sz w:val="24"/>
                <w:szCs w:val="24"/>
              </w:rPr>
            </w:pPr>
            <w:r w:rsidRPr="00E1388B">
              <w:rPr>
                <w:rFonts w:cstheme="minorHAnsi"/>
                <w:sz w:val="24"/>
                <w:szCs w:val="24"/>
              </w:rPr>
              <w:t>Testers</w:t>
            </w:r>
          </w:p>
        </w:tc>
      </w:tr>
      <w:tr w:rsidR="00E1388B" w:rsidRPr="00E1388B" w14:paraId="3D3E6A38" w14:textId="77777777" w:rsidTr="00AA249A">
        <w:tc>
          <w:tcPr>
            <w:tcW w:w="3028" w:type="dxa"/>
            <w:vAlign w:val="center"/>
          </w:tcPr>
          <w:p w14:paraId="5B7EFCD5" w14:textId="77777777" w:rsidR="00E914C4" w:rsidRPr="00E1388B" w:rsidRDefault="00E914C4" w:rsidP="00E1388B">
            <w:pPr>
              <w:ind w:right="-27"/>
              <w:rPr>
                <w:rFonts w:cstheme="minorHAnsi"/>
                <w:sz w:val="24"/>
                <w:szCs w:val="24"/>
              </w:rPr>
            </w:pPr>
            <w:r w:rsidRPr="00E1388B">
              <w:rPr>
                <w:rFonts w:cstheme="minorHAnsi"/>
                <w:sz w:val="24"/>
                <w:szCs w:val="24"/>
              </w:rPr>
              <w:t>User Acceptance Testing (UAT)</w:t>
            </w:r>
          </w:p>
        </w:tc>
        <w:tc>
          <w:tcPr>
            <w:tcW w:w="1093" w:type="dxa"/>
            <w:vAlign w:val="center"/>
          </w:tcPr>
          <w:p w14:paraId="31B64BE6" w14:textId="77777777" w:rsidR="00E914C4" w:rsidRPr="00E1388B" w:rsidRDefault="00E914C4" w:rsidP="00E1388B">
            <w:pPr>
              <w:rPr>
                <w:rFonts w:cstheme="minorHAnsi"/>
                <w:sz w:val="24"/>
                <w:szCs w:val="24"/>
              </w:rPr>
            </w:pPr>
            <w:r w:rsidRPr="00E1388B">
              <w:rPr>
                <w:rFonts w:cstheme="minorHAnsi"/>
                <w:sz w:val="24"/>
                <w:szCs w:val="24"/>
              </w:rPr>
              <w:t>6 weeks</w:t>
            </w:r>
          </w:p>
        </w:tc>
        <w:tc>
          <w:tcPr>
            <w:tcW w:w="1657" w:type="dxa"/>
            <w:vAlign w:val="center"/>
          </w:tcPr>
          <w:p w14:paraId="398A8C33" w14:textId="77777777" w:rsidR="00E914C4" w:rsidRPr="00E1388B" w:rsidRDefault="00E914C4" w:rsidP="00E1388B">
            <w:pPr>
              <w:jc w:val="center"/>
              <w:rPr>
                <w:rFonts w:cstheme="minorHAnsi"/>
                <w:sz w:val="24"/>
                <w:szCs w:val="24"/>
              </w:rPr>
            </w:pPr>
            <w:r w:rsidRPr="00E1388B">
              <w:rPr>
                <w:rFonts w:cstheme="minorHAnsi"/>
                <w:sz w:val="24"/>
                <w:szCs w:val="24"/>
              </w:rPr>
              <w:t>Nov 7, 2026</w:t>
            </w:r>
          </w:p>
        </w:tc>
        <w:tc>
          <w:tcPr>
            <w:tcW w:w="1666" w:type="dxa"/>
            <w:vAlign w:val="center"/>
          </w:tcPr>
          <w:p w14:paraId="13314B9C" w14:textId="77777777" w:rsidR="00E914C4" w:rsidRPr="00E1388B" w:rsidRDefault="00E914C4" w:rsidP="00E1388B">
            <w:pPr>
              <w:jc w:val="center"/>
              <w:rPr>
                <w:rFonts w:cstheme="minorHAnsi"/>
                <w:sz w:val="24"/>
                <w:szCs w:val="24"/>
              </w:rPr>
            </w:pPr>
            <w:r w:rsidRPr="00E1388B">
              <w:rPr>
                <w:rFonts w:cstheme="minorHAnsi"/>
                <w:sz w:val="24"/>
                <w:szCs w:val="24"/>
              </w:rPr>
              <w:t>Dec 18, 2026</w:t>
            </w:r>
          </w:p>
        </w:tc>
        <w:tc>
          <w:tcPr>
            <w:tcW w:w="3093" w:type="dxa"/>
            <w:vAlign w:val="center"/>
          </w:tcPr>
          <w:p w14:paraId="652E534C" w14:textId="77777777" w:rsidR="00E914C4" w:rsidRPr="00E1388B" w:rsidRDefault="00E914C4" w:rsidP="00E1388B">
            <w:pPr>
              <w:rPr>
                <w:rFonts w:cstheme="minorHAnsi"/>
                <w:sz w:val="24"/>
                <w:szCs w:val="24"/>
              </w:rPr>
            </w:pPr>
            <w:r w:rsidRPr="00E1388B">
              <w:rPr>
                <w:rFonts w:cstheme="minorHAnsi"/>
                <w:sz w:val="24"/>
                <w:szCs w:val="24"/>
              </w:rPr>
              <w:t>PM, BA, Testers, NW Admin</w:t>
            </w:r>
          </w:p>
        </w:tc>
      </w:tr>
    </w:tbl>
    <w:p w14:paraId="1E7DB77E" w14:textId="77777777" w:rsidR="00E914C4" w:rsidRPr="00E1388B" w:rsidRDefault="00E914C4" w:rsidP="00E1388B">
      <w:pPr>
        <w:spacing w:after="0" w:line="240" w:lineRule="auto"/>
        <w:rPr>
          <w:rFonts w:cstheme="minorHAnsi"/>
          <w:sz w:val="24"/>
          <w:szCs w:val="24"/>
        </w:rPr>
      </w:pPr>
    </w:p>
    <w:p w14:paraId="48EF5CFF"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13 – Fixed Bid Vs Billing:</w:t>
      </w:r>
    </w:p>
    <w:p w14:paraId="21CF8745" w14:textId="77777777" w:rsidR="00E914C4" w:rsidRPr="00E1388B" w:rsidRDefault="00E914C4" w:rsidP="00E1388B">
      <w:pPr>
        <w:spacing w:after="0" w:line="240" w:lineRule="auto"/>
        <w:rPr>
          <w:rFonts w:cstheme="minorHAnsi"/>
          <w:sz w:val="24"/>
          <w:szCs w:val="24"/>
        </w:rPr>
      </w:pPr>
      <w:r w:rsidRPr="00E1388B">
        <w:rPr>
          <w:rFonts w:cstheme="minorHAnsi"/>
          <w:sz w:val="24"/>
          <w:szCs w:val="24"/>
        </w:rPr>
        <w:t>Explain the difference between Fixed Bid and Billing projects?</w:t>
      </w:r>
    </w:p>
    <w:p w14:paraId="3185135F" w14:textId="77777777" w:rsidR="00E914C4" w:rsidRPr="00E1388B" w:rsidRDefault="00E914C4" w:rsidP="00E1388B">
      <w:pPr>
        <w:spacing w:after="0" w:line="240" w:lineRule="auto"/>
        <w:rPr>
          <w:rFonts w:cstheme="minorHAnsi"/>
          <w:sz w:val="24"/>
          <w:szCs w:val="24"/>
        </w:rPr>
      </w:pPr>
    </w:p>
    <w:p w14:paraId="557F153B" w14:textId="77777777" w:rsidR="00C5314D" w:rsidRPr="00E1388B" w:rsidRDefault="00C5314D" w:rsidP="00E1388B">
      <w:pPr>
        <w:spacing w:after="0" w:line="240" w:lineRule="auto"/>
        <w:rPr>
          <w:rFonts w:cstheme="minorHAnsi"/>
          <w:sz w:val="24"/>
          <w:szCs w:val="24"/>
        </w:rPr>
      </w:pPr>
      <w:bookmarkStart w:id="11" w:name="_Hlk204595008"/>
      <w:r w:rsidRPr="00C5314D">
        <w:rPr>
          <w:rFonts w:cstheme="minorHAnsi"/>
          <w:sz w:val="24"/>
          <w:szCs w:val="24"/>
        </w:rPr>
        <w:t xml:space="preserve">In software and IT project delivery, Fixed Bid and Billing (Time and Material) represent two distinct engagement models, each suited for different types of project needs. </w:t>
      </w:r>
    </w:p>
    <w:p w14:paraId="4BC2F3DB" w14:textId="77777777" w:rsidR="00C5314D" w:rsidRPr="00E1388B" w:rsidRDefault="00C5314D" w:rsidP="00E1388B">
      <w:pPr>
        <w:spacing w:after="0" w:line="240" w:lineRule="auto"/>
        <w:rPr>
          <w:rFonts w:cstheme="minorHAnsi"/>
          <w:sz w:val="24"/>
          <w:szCs w:val="24"/>
        </w:rPr>
      </w:pPr>
    </w:p>
    <w:p w14:paraId="32F2D088" w14:textId="075E67DB" w:rsidR="00C5314D" w:rsidRPr="00E1388B" w:rsidRDefault="00C5314D" w:rsidP="00E1388B">
      <w:pPr>
        <w:spacing w:after="0" w:line="240" w:lineRule="auto"/>
        <w:rPr>
          <w:rFonts w:cstheme="minorHAnsi"/>
          <w:sz w:val="24"/>
          <w:szCs w:val="24"/>
        </w:rPr>
      </w:pPr>
      <w:r w:rsidRPr="00C5314D">
        <w:rPr>
          <w:rFonts w:cstheme="minorHAnsi"/>
          <w:sz w:val="24"/>
          <w:szCs w:val="24"/>
        </w:rPr>
        <w:t xml:space="preserve">A Fixed Bid project is one where the client and vendor agree upon a set price for the entire project, regardless of the actual effort or time taken to complete it. This model requires a clearly defined scope and well-documented requirements at the beginning. Since the pricing is fixed, the vendor bears most of the risk if the project effort exceeds estimates, making it suitable for projects where the requirements are </w:t>
      </w:r>
      <w:r w:rsidRPr="00C5314D">
        <w:rPr>
          <w:rFonts w:cstheme="minorHAnsi"/>
          <w:sz w:val="24"/>
          <w:szCs w:val="24"/>
        </w:rPr>
        <w:lastRenderedPageBreak/>
        <w:t>unlikely to change. The timelines and deliverables are strictly bound to the initial agreement, and any deviation from the original scope usually requires formal change requests and cost renegotiation.</w:t>
      </w:r>
    </w:p>
    <w:p w14:paraId="78D7C15C" w14:textId="77777777" w:rsidR="00C5314D" w:rsidRPr="00C5314D" w:rsidRDefault="00C5314D" w:rsidP="00E1388B">
      <w:pPr>
        <w:spacing w:after="0" w:line="240" w:lineRule="auto"/>
        <w:rPr>
          <w:rFonts w:cstheme="minorHAnsi"/>
          <w:sz w:val="24"/>
          <w:szCs w:val="24"/>
        </w:rPr>
      </w:pPr>
    </w:p>
    <w:p w14:paraId="2836BBE3" w14:textId="0536CE1C" w:rsidR="00C5314D" w:rsidRPr="00E1388B" w:rsidRDefault="00C5314D" w:rsidP="00E1388B">
      <w:pPr>
        <w:spacing w:after="0" w:line="240" w:lineRule="auto"/>
        <w:rPr>
          <w:rFonts w:cstheme="minorHAnsi"/>
          <w:sz w:val="24"/>
          <w:szCs w:val="24"/>
        </w:rPr>
      </w:pPr>
      <w:r w:rsidRPr="00C5314D">
        <w:rPr>
          <w:rFonts w:cstheme="minorHAnsi"/>
          <w:sz w:val="24"/>
          <w:szCs w:val="24"/>
        </w:rPr>
        <w:t>On the other hand, a Billing project is one where the client pays for the actual hours or resources spent on the project. This model is much more flexible and adaptive to evolving requirements. The scope is not rigid and can be adjusted throughout the development process, which makes this approach ideal for projects where the requirements are not fully known upfront or are expected to change frequently. While it offers flexibility, it also places more risk on the client, especially in terms of potential cost overrun if the project expands beyond initial expectations. The vendor benefits from this model as they are compensated for the actual effort without being penalized for changing scopes or extended timelines.</w:t>
      </w:r>
    </w:p>
    <w:p w14:paraId="2856EAF4" w14:textId="77777777" w:rsidR="00F23F40" w:rsidRPr="00C5314D" w:rsidRDefault="00F23F40" w:rsidP="00E1388B">
      <w:pPr>
        <w:spacing w:after="0" w:line="240" w:lineRule="auto"/>
        <w:rPr>
          <w:rFonts w:cstheme="minorHAnsi"/>
          <w:sz w:val="24"/>
          <w:szCs w:val="24"/>
        </w:rPr>
      </w:pPr>
    </w:p>
    <w:p w14:paraId="56D2BC12" w14:textId="740E6CBC" w:rsidR="00C5314D" w:rsidRPr="00C5314D" w:rsidRDefault="00C5314D" w:rsidP="00E1388B">
      <w:pPr>
        <w:spacing w:after="0" w:line="240" w:lineRule="auto"/>
        <w:rPr>
          <w:rFonts w:cstheme="minorHAnsi"/>
          <w:sz w:val="24"/>
          <w:szCs w:val="24"/>
        </w:rPr>
      </w:pPr>
      <w:r w:rsidRPr="00C5314D">
        <w:rPr>
          <w:rFonts w:cstheme="minorHAnsi"/>
          <w:sz w:val="24"/>
          <w:szCs w:val="24"/>
        </w:rPr>
        <w:t xml:space="preserve">In summary, Fixed Bid is best suited for well-defined, predictable projects with minimal change, while </w:t>
      </w:r>
      <w:r w:rsidR="00F23F40" w:rsidRPr="00C5314D">
        <w:rPr>
          <w:rFonts w:cstheme="minorHAnsi"/>
          <w:sz w:val="24"/>
          <w:szCs w:val="24"/>
        </w:rPr>
        <w:t xml:space="preserve">Billing project </w:t>
      </w:r>
      <w:r w:rsidRPr="00C5314D">
        <w:rPr>
          <w:rFonts w:cstheme="minorHAnsi"/>
          <w:sz w:val="24"/>
          <w:szCs w:val="24"/>
        </w:rPr>
        <w:t>is better for complex or evolving projects where flexibility and iterative progress are needed.</w:t>
      </w:r>
    </w:p>
    <w:bookmarkEnd w:id="11"/>
    <w:p w14:paraId="611C29FC" w14:textId="77777777" w:rsidR="00C5314D" w:rsidRPr="00E1388B" w:rsidRDefault="00C5314D" w:rsidP="00E1388B">
      <w:pPr>
        <w:spacing w:after="0" w:line="240" w:lineRule="auto"/>
        <w:rPr>
          <w:rFonts w:cstheme="minorHAnsi"/>
          <w:sz w:val="24"/>
          <w:szCs w:val="24"/>
        </w:rPr>
      </w:pPr>
    </w:p>
    <w:p w14:paraId="5944EAEB" w14:textId="77777777" w:rsidR="00E914C4" w:rsidRPr="00E1388B" w:rsidRDefault="00E914C4" w:rsidP="00E1388B">
      <w:pPr>
        <w:spacing w:after="0" w:line="240" w:lineRule="auto"/>
        <w:rPr>
          <w:rFonts w:cstheme="minorHAnsi"/>
          <w:b/>
          <w:bCs/>
          <w:sz w:val="24"/>
          <w:szCs w:val="24"/>
        </w:rPr>
      </w:pPr>
      <w:r w:rsidRPr="00E1388B">
        <w:rPr>
          <w:rFonts w:cstheme="minorHAnsi"/>
          <w:b/>
          <w:bCs/>
          <w:sz w:val="24"/>
          <w:szCs w:val="24"/>
        </w:rPr>
        <w:t>Question 14 – Preparer Timesheets of a BA in various stages of SDLC:</w:t>
      </w:r>
    </w:p>
    <w:p w14:paraId="43F5172E"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Design Timesheet of a BA</w:t>
      </w:r>
    </w:p>
    <w:p w14:paraId="2C872970"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Development Timesheet of a BA </w:t>
      </w:r>
    </w:p>
    <w:p w14:paraId="584D6C7A"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Testing Timesheet of a BA </w:t>
      </w:r>
    </w:p>
    <w:p w14:paraId="2D476667"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 xml:space="preserve">UAT Timesheet of a BA </w:t>
      </w:r>
    </w:p>
    <w:p w14:paraId="27304E58" w14:textId="77777777" w:rsidR="00E914C4" w:rsidRPr="00E1388B" w:rsidRDefault="00E914C4" w:rsidP="00E1388B">
      <w:pPr>
        <w:pStyle w:val="ListParagraph"/>
        <w:numPr>
          <w:ilvl w:val="0"/>
          <w:numId w:val="44"/>
        </w:numPr>
        <w:spacing w:after="0" w:line="240" w:lineRule="auto"/>
        <w:rPr>
          <w:rFonts w:cstheme="minorHAnsi"/>
          <w:sz w:val="24"/>
          <w:szCs w:val="24"/>
        </w:rPr>
      </w:pPr>
      <w:r w:rsidRPr="00E1388B">
        <w:rPr>
          <w:rFonts w:cstheme="minorHAnsi"/>
          <w:sz w:val="24"/>
          <w:szCs w:val="24"/>
        </w:rPr>
        <w:t>Deployment n Implementation Timesheet of a BA</w:t>
      </w:r>
    </w:p>
    <w:p w14:paraId="033A400B" w14:textId="77777777" w:rsidR="00E914C4" w:rsidRPr="00E1388B" w:rsidRDefault="00E914C4" w:rsidP="00E1388B">
      <w:pPr>
        <w:spacing w:after="0" w:line="240" w:lineRule="auto"/>
        <w:rPr>
          <w:rFonts w:cstheme="minorHAnsi"/>
          <w:b/>
          <w:bCs/>
          <w:sz w:val="24"/>
          <w:szCs w:val="24"/>
        </w:rPr>
      </w:pPr>
    </w:p>
    <w:p w14:paraId="0F97E4E3" w14:textId="468C719F" w:rsidR="00944FD7" w:rsidRPr="00E1388B" w:rsidRDefault="00770429" w:rsidP="00E1388B">
      <w:pPr>
        <w:spacing w:after="0" w:line="240" w:lineRule="auto"/>
        <w:rPr>
          <w:rFonts w:cstheme="minorHAnsi"/>
          <w:b/>
          <w:bCs/>
          <w:sz w:val="24"/>
          <w:szCs w:val="24"/>
        </w:rPr>
      </w:pPr>
      <w:r w:rsidRPr="00E1388B">
        <w:rPr>
          <w:rFonts w:cstheme="minorHAnsi"/>
          <w:b/>
          <w:bCs/>
          <w:sz w:val="24"/>
          <w:szCs w:val="24"/>
        </w:rPr>
        <w:t>Business Analyst Timesheet – Design Stage (SDLC):</w:t>
      </w:r>
    </w:p>
    <w:tbl>
      <w:tblPr>
        <w:tblStyle w:val="TableGrid"/>
        <w:tblW w:w="0" w:type="auto"/>
        <w:tblLook w:val="04A0" w:firstRow="1" w:lastRow="0" w:firstColumn="1" w:lastColumn="0" w:noHBand="0" w:noVBand="1"/>
      </w:tblPr>
      <w:tblGrid>
        <w:gridCol w:w="681"/>
        <w:gridCol w:w="2646"/>
        <w:gridCol w:w="3727"/>
        <w:gridCol w:w="1276"/>
        <w:gridCol w:w="1259"/>
        <w:gridCol w:w="1093"/>
      </w:tblGrid>
      <w:tr w:rsidR="00E1388B" w:rsidRPr="00E1388B" w14:paraId="1098DDC6" w14:textId="77777777" w:rsidTr="00E1388B">
        <w:tc>
          <w:tcPr>
            <w:tcW w:w="681" w:type="dxa"/>
            <w:vAlign w:val="center"/>
          </w:tcPr>
          <w:p w14:paraId="27C9AE73" w14:textId="50B929A8" w:rsidR="00770429" w:rsidRPr="00E1388B" w:rsidRDefault="00770429"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7F36368F" w14:textId="6A7FE3C7" w:rsidR="00770429" w:rsidRPr="00E1388B" w:rsidRDefault="00770429" w:rsidP="00E1388B">
            <w:pPr>
              <w:jc w:val="center"/>
              <w:rPr>
                <w:rFonts w:cstheme="minorHAnsi"/>
                <w:sz w:val="24"/>
                <w:szCs w:val="24"/>
              </w:rPr>
            </w:pPr>
            <w:r w:rsidRPr="00770429">
              <w:rPr>
                <w:rFonts w:cstheme="minorHAnsi"/>
                <w:b/>
                <w:bCs/>
                <w:sz w:val="24"/>
                <w:szCs w:val="24"/>
              </w:rPr>
              <w:t>Task</w:t>
            </w:r>
          </w:p>
        </w:tc>
        <w:tc>
          <w:tcPr>
            <w:tcW w:w="3727" w:type="dxa"/>
            <w:vAlign w:val="center"/>
          </w:tcPr>
          <w:p w14:paraId="5DD80269" w14:textId="475229A7" w:rsidR="00770429" w:rsidRPr="00E1388B" w:rsidRDefault="00770429" w:rsidP="00E1388B">
            <w:pPr>
              <w:jc w:val="center"/>
              <w:rPr>
                <w:rFonts w:cstheme="minorHAnsi"/>
                <w:sz w:val="24"/>
                <w:szCs w:val="24"/>
              </w:rPr>
            </w:pPr>
            <w:r w:rsidRPr="00770429">
              <w:rPr>
                <w:rFonts w:cstheme="minorHAnsi"/>
                <w:b/>
                <w:bCs/>
                <w:sz w:val="24"/>
                <w:szCs w:val="24"/>
              </w:rPr>
              <w:t>Actionable Items</w:t>
            </w:r>
          </w:p>
        </w:tc>
        <w:tc>
          <w:tcPr>
            <w:tcW w:w="1276" w:type="dxa"/>
            <w:vAlign w:val="center"/>
          </w:tcPr>
          <w:p w14:paraId="42E156BA" w14:textId="3614B5C6" w:rsidR="00770429" w:rsidRPr="00E1388B" w:rsidRDefault="00770429" w:rsidP="00E1388B">
            <w:pPr>
              <w:jc w:val="center"/>
              <w:rPr>
                <w:rFonts w:cstheme="minorHAnsi"/>
                <w:sz w:val="24"/>
                <w:szCs w:val="24"/>
              </w:rPr>
            </w:pPr>
            <w:r w:rsidRPr="00770429">
              <w:rPr>
                <w:rFonts w:cstheme="minorHAnsi"/>
                <w:b/>
                <w:bCs/>
                <w:sz w:val="24"/>
                <w:szCs w:val="24"/>
              </w:rPr>
              <w:t>Start Time</w:t>
            </w:r>
          </w:p>
        </w:tc>
        <w:tc>
          <w:tcPr>
            <w:tcW w:w="1259" w:type="dxa"/>
            <w:vAlign w:val="center"/>
          </w:tcPr>
          <w:p w14:paraId="59C8FC94" w14:textId="538E390E" w:rsidR="00770429" w:rsidRPr="00E1388B" w:rsidRDefault="00770429"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0E8E9FE5" w14:textId="122FBCE8" w:rsidR="00770429" w:rsidRPr="00E1388B" w:rsidRDefault="00770429" w:rsidP="00E1388B">
            <w:pPr>
              <w:jc w:val="center"/>
              <w:rPr>
                <w:rFonts w:cstheme="minorHAnsi"/>
                <w:sz w:val="24"/>
                <w:szCs w:val="24"/>
              </w:rPr>
            </w:pPr>
            <w:r w:rsidRPr="00770429">
              <w:rPr>
                <w:rFonts w:cstheme="minorHAnsi"/>
                <w:b/>
                <w:bCs/>
                <w:sz w:val="24"/>
                <w:szCs w:val="24"/>
              </w:rPr>
              <w:t>Duration</w:t>
            </w:r>
          </w:p>
        </w:tc>
      </w:tr>
      <w:tr w:rsidR="00E1388B" w:rsidRPr="00E1388B" w14:paraId="682526BA" w14:textId="77777777" w:rsidTr="00E1388B">
        <w:tc>
          <w:tcPr>
            <w:tcW w:w="681" w:type="dxa"/>
            <w:vAlign w:val="center"/>
          </w:tcPr>
          <w:p w14:paraId="5C0446BA" w14:textId="4A5A04DD" w:rsidR="00770429" w:rsidRPr="00E1388B" w:rsidRDefault="00770429" w:rsidP="00E1388B">
            <w:pPr>
              <w:jc w:val="center"/>
              <w:rPr>
                <w:rFonts w:cstheme="minorHAnsi"/>
                <w:sz w:val="24"/>
                <w:szCs w:val="24"/>
              </w:rPr>
            </w:pPr>
            <w:r w:rsidRPr="00770429">
              <w:rPr>
                <w:rFonts w:cstheme="minorHAnsi"/>
                <w:sz w:val="24"/>
                <w:szCs w:val="24"/>
              </w:rPr>
              <w:t>1</w:t>
            </w:r>
          </w:p>
        </w:tc>
        <w:tc>
          <w:tcPr>
            <w:tcW w:w="2646" w:type="dxa"/>
            <w:vAlign w:val="center"/>
          </w:tcPr>
          <w:p w14:paraId="2B1A3A38" w14:textId="7A7974AA" w:rsidR="00770429" w:rsidRPr="00E1388B" w:rsidRDefault="00770429" w:rsidP="00E1388B">
            <w:pPr>
              <w:ind w:left="-105" w:right="-105"/>
              <w:jc w:val="center"/>
              <w:rPr>
                <w:rFonts w:cstheme="minorHAnsi"/>
                <w:sz w:val="24"/>
                <w:szCs w:val="24"/>
              </w:rPr>
            </w:pPr>
            <w:r w:rsidRPr="00770429">
              <w:rPr>
                <w:rFonts w:cstheme="minorHAnsi"/>
                <w:sz w:val="24"/>
                <w:szCs w:val="24"/>
              </w:rPr>
              <w:t>Review Functional Specs</w:t>
            </w:r>
          </w:p>
        </w:tc>
        <w:tc>
          <w:tcPr>
            <w:tcW w:w="3727" w:type="dxa"/>
            <w:vAlign w:val="center"/>
          </w:tcPr>
          <w:p w14:paraId="2838385B" w14:textId="207D8A8E" w:rsidR="00770429" w:rsidRPr="00E1388B" w:rsidRDefault="00770429" w:rsidP="00E1388B">
            <w:pPr>
              <w:ind w:left="-39" w:right="-90"/>
              <w:jc w:val="center"/>
              <w:rPr>
                <w:rFonts w:cstheme="minorHAnsi"/>
                <w:sz w:val="24"/>
                <w:szCs w:val="24"/>
              </w:rPr>
            </w:pPr>
            <w:r w:rsidRPr="00770429">
              <w:rPr>
                <w:rFonts w:cstheme="minorHAnsi"/>
                <w:sz w:val="24"/>
                <w:szCs w:val="24"/>
              </w:rPr>
              <w:t>Go through BRD and SRS to validate inputs for design phase</w:t>
            </w:r>
          </w:p>
        </w:tc>
        <w:tc>
          <w:tcPr>
            <w:tcW w:w="1276" w:type="dxa"/>
            <w:vAlign w:val="center"/>
          </w:tcPr>
          <w:p w14:paraId="0FD6D5E0" w14:textId="0B39398A" w:rsidR="00770429" w:rsidRPr="00E1388B" w:rsidRDefault="00770429" w:rsidP="00E1388B">
            <w:pPr>
              <w:jc w:val="center"/>
              <w:rPr>
                <w:rFonts w:cstheme="minorHAnsi"/>
                <w:sz w:val="24"/>
                <w:szCs w:val="24"/>
              </w:rPr>
            </w:pPr>
            <w:r w:rsidRPr="00770429">
              <w:rPr>
                <w:rFonts w:cstheme="minorHAnsi"/>
                <w:sz w:val="24"/>
                <w:szCs w:val="24"/>
              </w:rPr>
              <w:t>9:00 AM</w:t>
            </w:r>
          </w:p>
        </w:tc>
        <w:tc>
          <w:tcPr>
            <w:tcW w:w="1259" w:type="dxa"/>
            <w:vAlign w:val="center"/>
          </w:tcPr>
          <w:p w14:paraId="3FD7AB8C" w14:textId="2D610F58" w:rsidR="00770429" w:rsidRPr="00E1388B" w:rsidRDefault="00770429" w:rsidP="00E1388B">
            <w:pPr>
              <w:jc w:val="center"/>
              <w:rPr>
                <w:rFonts w:cstheme="minorHAnsi"/>
                <w:sz w:val="24"/>
                <w:szCs w:val="24"/>
              </w:rPr>
            </w:pPr>
            <w:r w:rsidRPr="00770429">
              <w:rPr>
                <w:rFonts w:cstheme="minorHAnsi"/>
                <w:sz w:val="24"/>
                <w:szCs w:val="24"/>
              </w:rPr>
              <w:t>10:30 AM</w:t>
            </w:r>
          </w:p>
        </w:tc>
        <w:tc>
          <w:tcPr>
            <w:tcW w:w="1093" w:type="dxa"/>
            <w:vAlign w:val="center"/>
          </w:tcPr>
          <w:p w14:paraId="4FDCE40A" w14:textId="1B4594E4" w:rsidR="00770429" w:rsidRPr="00E1388B" w:rsidRDefault="00770429" w:rsidP="00E1388B">
            <w:pPr>
              <w:jc w:val="center"/>
              <w:rPr>
                <w:rFonts w:cstheme="minorHAnsi"/>
                <w:sz w:val="24"/>
                <w:szCs w:val="24"/>
              </w:rPr>
            </w:pPr>
            <w:r w:rsidRPr="00770429">
              <w:rPr>
                <w:rFonts w:cstheme="minorHAnsi"/>
                <w:sz w:val="24"/>
                <w:szCs w:val="24"/>
              </w:rPr>
              <w:t>1hr 30m</w:t>
            </w:r>
          </w:p>
        </w:tc>
      </w:tr>
      <w:tr w:rsidR="00E1388B" w:rsidRPr="00E1388B" w14:paraId="0C5BD606" w14:textId="77777777" w:rsidTr="00E1388B">
        <w:tc>
          <w:tcPr>
            <w:tcW w:w="681" w:type="dxa"/>
            <w:vAlign w:val="center"/>
          </w:tcPr>
          <w:p w14:paraId="33CAA25C" w14:textId="467659F7" w:rsidR="00770429" w:rsidRPr="00E1388B" w:rsidRDefault="00770429" w:rsidP="00E1388B">
            <w:pPr>
              <w:jc w:val="center"/>
              <w:rPr>
                <w:rFonts w:cstheme="minorHAnsi"/>
                <w:sz w:val="24"/>
                <w:szCs w:val="24"/>
              </w:rPr>
            </w:pPr>
            <w:r w:rsidRPr="00770429">
              <w:rPr>
                <w:rFonts w:cstheme="minorHAnsi"/>
                <w:sz w:val="24"/>
                <w:szCs w:val="24"/>
              </w:rPr>
              <w:t>2</w:t>
            </w:r>
          </w:p>
        </w:tc>
        <w:tc>
          <w:tcPr>
            <w:tcW w:w="2646" w:type="dxa"/>
            <w:vAlign w:val="center"/>
          </w:tcPr>
          <w:p w14:paraId="7FC37E3B" w14:textId="456628FB" w:rsidR="00770429" w:rsidRPr="00E1388B" w:rsidRDefault="00770429" w:rsidP="00E1388B">
            <w:pPr>
              <w:ind w:left="-105" w:right="-105"/>
              <w:jc w:val="center"/>
              <w:rPr>
                <w:rFonts w:cstheme="minorHAnsi"/>
                <w:sz w:val="24"/>
                <w:szCs w:val="24"/>
              </w:rPr>
            </w:pPr>
            <w:r w:rsidRPr="00770429">
              <w:rPr>
                <w:rFonts w:cstheme="minorHAnsi"/>
                <w:sz w:val="24"/>
                <w:szCs w:val="24"/>
              </w:rPr>
              <w:t>Prepare Use Case Diagrams</w:t>
            </w:r>
          </w:p>
        </w:tc>
        <w:tc>
          <w:tcPr>
            <w:tcW w:w="3727" w:type="dxa"/>
            <w:vAlign w:val="center"/>
          </w:tcPr>
          <w:p w14:paraId="09CEA356" w14:textId="7B3EED43" w:rsidR="00770429" w:rsidRPr="00E1388B" w:rsidRDefault="00770429" w:rsidP="00E1388B">
            <w:pPr>
              <w:ind w:left="-39" w:right="-90"/>
              <w:jc w:val="center"/>
              <w:rPr>
                <w:rFonts w:cstheme="minorHAnsi"/>
                <w:sz w:val="24"/>
                <w:szCs w:val="24"/>
              </w:rPr>
            </w:pPr>
            <w:r w:rsidRPr="00770429">
              <w:rPr>
                <w:rFonts w:cstheme="minorHAnsi"/>
                <w:sz w:val="24"/>
                <w:szCs w:val="24"/>
              </w:rPr>
              <w:t>Create visual flows for major user interactions</w:t>
            </w:r>
          </w:p>
        </w:tc>
        <w:tc>
          <w:tcPr>
            <w:tcW w:w="1276" w:type="dxa"/>
            <w:vAlign w:val="center"/>
          </w:tcPr>
          <w:p w14:paraId="575CBE22" w14:textId="38211981" w:rsidR="00770429" w:rsidRPr="00E1388B" w:rsidRDefault="00770429" w:rsidP="00E1388B">
            <w:pPr>
              <w:jc w:val="center"/>
              <w:rPr>
                <w:rFonts w:cstheme="minorHAnsi"/>
                <w:sz w:val="24"/>
                <w:szCs w:val="24"/>
              </w:rPr>
            </w:pPr>
            <w:r w:rsidRPr="00770429">
              <w:rPr>
                <w:rFonts w:cstheme="minorHAnsi"/>
                <w:sz w:val="24"/>
                <w:szCs w:val="24"/>
              </w:rPr>
              <w:t>10:45 AM</w:t>
            </w:r>
          </w:p>
        </w:tc>
        <w:tc>
          <w:tcPr>
            <w:tcW w:w="1259" w:type="dxa"/>
            <w:vAlign w:val="center"/>
          </w:tcPr>
          <w:p w14:paraId="1BF6F86B" w14:textId="68DC2E92" w:rsidR="00770429" w:rsidRPr="00E1388B" w:rsidRDefault="00770429" w:rsidP="00E1388B">
            <w:pPr>
              <w:jc w:val="center"/>
              <w:rPr>
                <w:rFonts w:cstheme="minorHAnsi"/>
                <w:sz w:val="24"/>
                <w:szCs w:val="24"/>
              </w:rPr>
            </w:pPr>
            <w:r w:rsidRPr="00770429">
              <w:rPr>
                <w:rFonts w:cstheme="minorHAnsi"/>
                <w:sz w:val="24"/>
                <w:szCs w:val="24"/>
              </w:rPr>
              <w:t>12:15 PM</w:t>
            </w:r>
          </w:p>
        </w:tc>
        <w:tc>
          <w:tcPr>
            <w:tcW w:w="1093" w:type="dxa"/>
            <w:vAlign w:val="center"/>
          </w:tcPr>
          <w:p w14:paraId="6CA4E115" w14:textId="576DA5F5" w:rsidR="00770429" w:rsidRPr="00E1388B" w:rsidRDefault="00770429" w:rsidP="00E1388B">
            <w:pPr>
              <w:jc w:val="center"/>
              <w:rPr>
                <w:rFonts w:cstheme="minorHAnsi"/>
                <w:sz w:val="24"/>
                <w:szCs w:val="24"/>
              </w:rPr>
            </w:pPr>
            <w:r w:rsidRPr="00770429">
              <w:rPr>
                <w:rFonts w:cstheme="minorHAnsi"/>
                <w:sz w:val="24"/>
                <w:szCs w:val="24"/>
              </w:rPr>
              <w:t>1hr 30m</w:t>
            </w:r>
          </w:p>
        </w:tc>
      </w:tr>
      <w:tr w:rsidR="00E1388B" w:rsidRPr="00E1388B" w14:paraId="46B2C5B0" w14:textId="77777777" w:rsidTr="00E1388B">
        <w:tc>
          <w:tcPr>
            <w:tcW w:w="681" w:type="dxa"/>
            <w:vAlign w:val="center"/>
          </w:tcPr>
          <w:p w14:paraId="1C83E1E7" w14:textId="567CF409" w:rsidR="00770429" w:rsidRPr="00E1388B" w:rsidRDefault="00770429" w:rsidP="00E1388B">
            <w:pPr>
              <w:jc w:val="center"/>
              <w:rPr>
                <w:rFonts w:cstheme="minorHAnsi"/>
                <w:sz w:val="24"/>
                <w:szCs w:val="24"/>
              </w:rPr>
            </w:pPr>
            <w:r w:rsidRPr="00770429">
              <w:rPr>
                <w:rFonts w:cstheme="minorHAnsi"/>
                <w:sz w:val="24"/>
                <w:szCs w:val="24"/>
              </w:rPr>
              <w:t>3</w:t>
            </w:r>
          </w:p>
        </w:tc>
        <w:tc>
          <w:tcPr>
            <w:tcW w:w="2646" w:type="dxa"/>
            <w:vAlign w:val="center"/>
          </w:tcPr>
          <w:p w14:paraId="0A7E0ED9" w14:textId="12AAD4F0" w:rsidR="00770429" w:rsidRPr="00E1388B" w:rsidRDefault="00770429" w:rsidP="00E1388B">
            <w:pPr>
              <w:ind w:left="-105" w:right="-105"/>
              <w:jc w:val="center"/>
              <w:rPr>
                <w:rFonts w:cstheme="minorHAnsi"/>
                <w:sz w:val="24"/>
                <w:szCs w:val="24"/>
              </w:rPr>
            </w:pPr>
            <w:r w:rsidRPr="00770429">
              <w:rPr>
                <w:rFonts w:cstheme="minorHAnsi"/>
                <w:sz w:val="24"/>
                <w:szCs w:val="24"/>
              </w:rPr>
              <w:t>Collaborate with Designers</w:t>
            </w:r>
          </w:p>
        </w:tc>
        <w:tc>
          <w:tcPr>
            <w:tcW w:w="3727" w:type="dxa"/>
            <w:vAlign w:val="center"/>
          </w:tcPr>
          <w:p w14:paraId="210C4997" w14:textId="3EB7C298" w:rsidR="00770429" w:rsidRPr="00E1388B" w:rsidRDefault="00770429" w:rsidP="00E1388B">
            <w:pPr>
              <w:ind w:left="-39" w:right="-90"/>
              <w:jc w:val="center"/>
              <w:rPr>
                <w:rFonts w:cstheme="minorHAnsi"/>
                <w:sz w:val="24"/>
                <w:szCs w:val="24"/>
              </w:rPr>
            </w:pPr>
            <w:r w:rsidRPr="00770429">
              <w:rPr>
                <w:rFonts w:cstheme="minorHAnsi"/>
                <w:sz w:val="24"/>
                <w:szCs w:val="24"/>
              </w:rPr>
              <w:t>Discuss wireframes and layout structure with UI/UX team</w:t>
            </w:r>
          </w:p>
        </w:tc>
        <w:tc>
          <w:tcPr>
            <w:tcW w:w="1276" w:type="dxa"/>
            <w:vAlign w:val="center"/>
          </w:tcPr>
          <w:p w14:paraId="6F6FE684" w14:textId="2AB11F08" w:rsidR="00770429" w:rsidRPr="00E1388B" w:rsidRDefault="00770429" w:rsidP="00E1388B">
            <w:pPr>
              <w:jc w:val="center"/>
              <w:rPr>
                <w:rFonts w:cstheme="minorHAnsi"/>
                <w:sz w:val="24"/>
                <w:szCs w:val="24"/>
              </w:rPr>
            </w:pPr>
            <w:r w:rsidRPr="00770429">
              <w:rPr>
                <w:rFonts w:cstheme="minorHAnsi"/>
                <w:sz w:val="24"/>
                <w:szCs w:val="24"/>
              </w:rPr>
              <w:t>1:30 PM</w:t>
            </w:r>
          </w:p>
        </w:tc>
        <w:tc>
          <w:tcPr>
            <w:tcW w:w="1259" w:type="dxa"/>
            <w:vAlign w:val="center"/>
          </w:tcPr>
          <w:p w14:paraId="32EB4CCA" w14:textId="68003944" w:rsidR="00770429" w:rsidRPr="00E1388B" w:rsidRDefault="00770429" w:rsidP="00E1388B">
            <w:pPr>
              <w:jc w:val="center"/>
              <w:rPr>
                <w:rFonts w:cstheme="minorHAnsi"/>
                <w:sz w:val="24"/>
                <w:szCs w:val="24"/>
              </w:rPr>
            </w:pPr>
            <w:r w:rsidRPr="00770429">
              <w:rPr>
                <w:rFonts w:cstheme="minorHAnsi"/>
                <w:sz w:val="24"/>
                <w:szCs w:val="24"/>
              </w:rPr>
              <w:t>2:30 PM</w:t>
            </w:r>
          </w:p>
        </w:tc>
        <w:tc>
          <w:tcPr>
            <w:tcW w:w="1093" w:type="dxa"/>
            <w:vAlign w:val="center"/>
          </w:tcPr>
          <w:p w14:paraId="07EDBE86" w14:textId="24847DB9" w:rsidR="00770429" w:rsidRPr="00E1388B" w:rsidRDefault="00770429" w:rsidP="00E1388B">
            <w:pPr>
              <w:jc w:val="center"/>
              <w:rPr>
                <w:rFonts w:cstheme="minorHAnsi"/>
                <w:sz w:val="24"/>
                <w:szCs w:val="24"/>
              </w:rPr>
            </w:pPr>
            <w:r w:rsidRPr="00770429">
              <w:rPr>
                <w:rFonts w:cstheme="minorHAnsi"/>
                <w:sz w:val="24"/>
                <w:szCs w:val="24"/>
              </w:rPr>
              <w:t>1hr</w:t>
            </w:r>
          </w:p>
        </w:tc>
      </w:tr>
      <w:tr w:rsidR="00E1388B" w:rsidRPr="00E1388B" w14:paraId="73EDF4D2" w14:textId="77777777" w:rsidTr="00E1388B">
        <w:tc>
          <w:tcPr>
            <w:tcW w:w="681" w:type="dxa"/>
            <w:vAlign w:val="center"/>
          </w:tcPr>
          <w:p w14:paraId="2E50FA53" w14:textId="38F015A4" w:rsidR="00770429" w:rsidRPr="00E1388B" w:rsidRDefault="00770429" w:rsidP="00E1388B">
            <w:pPr>
              <w:jc w:val="center"/>
              <w:rPr>
                <w:rFonts w:cstheme="minorHAnsi"/>
                <w:sz w:val="24"/>
                <w:szCs w:val="24"/>
              </w:rPr>
            </w:pPr>
            <w:r w:rsidRPr="00770429">
              <w:rPr>
                <w:rFonts w:cstheme="minorHAnsi"/>
                <w:sz w:val="24"/>
                <w:szCs w:val="24"/>
              </w:rPr>
              <w:t>4</w:t>
            </w:r>
          </w:p>
        </w:tc>
        <w:tc>
          <w:tcPr>
            <w:tcW w:w="2646" w:type="dxa"/>
            <w:vAlign w:val="center"/>
          </w:tcPr>
          <w:p w14:paraId="73A00630" w14:textId="6D7B0593" w:rsidR="00770429" w:rsidRPr="00E1388B" w:rsidRDefault="00770429" w:rsidP="00E1388B">
            <w:pPr>
              <w:ind w:left="-105" w:right="-105"/>
              <w:jc w:val="center"/>
              <w:rPr>
                <w:rFonts w:cstheme="minorHAnsi"/>
                <w:sz w:val="24"/>
                <w:szCs w:val="24"/>
              </w:rPr>
            </w:pPr>
            <w:r w:rsidRPr="00770429">
              <w:rPr>
                <w:rFonts w:cstheme="minorHAnsi"/>
                <w:sz w:val="24"/>
                <w:szCs w:val="24"/>
              </w:rPr>
              <w:t>Validate Data Requirements</w:t>
            </w:r>
          </w:p>
        </w:tc>
        <w:tc>
          <w:tcPr>
            <w:tcW w:w="3727" w:type="dxa"/>
            <w:vAlign w:val="center"/>
          </w:tcPr>
          <w:p w14:paraId="5D1A4214" w14:textId="2391BFCE" w:rsidR="00770429" w:rsidRPr="00E1388B" w:rsidRDefault="00770429" w:rsidP="00E1388B">
            <w:pPr>
              <w:ind w:left="-39" w:right="-90"/>
              <w:jc w:val="center"/>
              <w:rPr>
                <w:rFonts w:cstheme="minorHAnsi"/>
                <w:sz w:val="24"/>
                <w:szCs w:val="24"/>
              </w:rPr>
            </w:pPr>
            <w:r w:rsidRPr="00770429">
              <w:rPr>
                <w:rFonts w:cstheme="minorHAnsi"/>
                <w:sz w:val="24"/>
                <w:szCs w:val="24"/>
              </w:rPr>
              <w:t>Align data inputs/outputs with DB design team</w:t>
            </w:r>
          </w:p>
        </w:tc>
        <w:tc>
          <w:tcPr>
            <w:tcW w:w="1276" w:type="dxa"/>
            <w:vAlign w:val="center"/>
          </w:tcPr>
          <w:p w14:paraId="5365EB61" w14:textId="29780ECA" w:rsidR="00770429" w:rsidRPr="00E1388B" w:rsidRDefault="00770429" w:rsidP="00E1388B">
            <w:pPr>
              <w:jc w:val="center"/>
              <w:rPr>
                <w:rFonts w:cstheme="minorHAnsi"/>
                <w:sz w:val="24"/>
                <w:szCs w:val="24"/>
              </w:rPr>
            </w:pPr>
            <w:r w:rsidRPr="00770429">
              <w:rPr>
                <w:rFonts w:cstheme="minorHAnsi"/>
                <w:sz w:val="24"/>
                <w:szCs w:val="24"/>
              </w:rPr>
              <w:t>2:45 PM</w:t>
            </w:r>
          </w:p>
        </w:tc>
        <w:tc>
          <w:tcPr>
            <w:tcW w:w="1259" w:type="dxa"/>
            <w:vAlign w:val="center"/>
          </w:tcPr>
          <w:p w14:paraId="0803DA95" w14:textId="7DDC23C3" w:rsidR="00770429" w:rsidRPr="00E1388B" w:rsidRDefault="00770429" w:rsidP="00E1388B">
            <w:pPr>
              <w:jc w:val="center"/>
              <w:rPr>
                <w:rFonts w:cstheme="minorHAnsi"/>
                <w:sz w:val="24"/>
                <w:szCs w:val="24"/>
              </w:rPr>
            </w:pPr>
            <w:r w:rsidRPr="00770429">
              <w:rPr>
                <w:rFonts w:cstheme="minorHAnsi"/>
                <w:sz w:val="24"/>
                <w:szCs w:val="24"/>
              </w:rPr>
              <w:t>4:00 PM</w:t>
            </w:r>
          </w:p>
        </w:tc>
        <w:tc>
          <w:tcPr>
            <w:tcW w:w="1093" w:type="dxa"/>
            <w:vAlign w:val="center"/>
          </w:tcPr>
          <w:p w14:paraId="16E540A7" w14:textId="09D7F442" w:rsidR="00770429" w:rsidRPr="00E1388B" w:rsidRDefault="00770429" w:rsidP="00E1388B">
            <w:pPr>
              <w:jc w:val="center"/>
              <w:rPr>
                <w:rFonts w:cstheme="minorHAnsi"/>
                <w:sz w:val="24"/>
                <w:szCs w:val="24"/>
              </w:rPr>
            </w:pPr>
            <w:r w:rsidRPr="00770429">
              <w:rPr>
                <w:rFonts w:cstheme="minorHAnsi"/>
                <w:sz w:val="24"/>
                <w:szCs w:val="24"/>
              </w:rPr>
              <w:t>1hr 15m</w:t>
            </w:r>
          </w:p>
        </w:tc>
      </w:tr>
      <w:tr w:rsidR="00E1388B" w:rsidRPr="00E1388B" w14:paraId="18BD2388" w14:textId="77777777" w:rsidTr="00E1388B">
        <w:tc>
          <w:tcPr>
            <w:tcW w:w="681" w:type="dxa"/>
            <w:vAlign w:val="center"/>
          </w:tcPr>
          <w:p w14:paraId="43346ACF" w14:textId="2F760B2E" w:rsidR="00770429" w:rsidRPr="00E1388B" w:rsidRDefault="00770429" w:rsidP="00E1388B">
            <w:pPr>
              <w:jc w:val="center"/>
              <w:rPr>
                <w:rFonts w:cstheme="minorHAnsi"/>
                <w:sz w:val="24"/>
                <w:szCs w:val="24"/>
              </w:rPr>
            </w:pPr>
            <w:r w:rsidRPr="00770429">
              <w:rPr>
                <w:rFonts w:cstheme="minorHAnsi"/>
                <w:sz w:val="24"/>
                <w:szCs w:val="24"/>
              </w:rPr>
              <w:t>5</w:t>
            </w:r>
          </w:p>
        </w:tc>
        <w:tc>
          <w:tcPr>
            <w:tcW w:w="2646" w:type="dxa"/>
            <w:vAlign w:val="center"/>
          </w:tcPr>
          <w:p w14:paraId="4CF25234" w14:textId="5E97AE57" w:rsidR="00770429" w:rsidRPr="00E1388B" w:rsidRDefault="00770429" w:rsidP="00E1388B">
            <w:pPr>
              <w:ind w:left="-105" w:right="-105"/>
              <w:jc w:val="center"/>
              <w:rPr>
                <w:rFonts w:cstheme="minorHAnsi"/>
                <w:sz w:val="24"/>
                <w:szCs w:val="24"/>
              </w:rPr>
            </w:pPr>
            <w:r w:rsidRPr="00770429">
              <w:rPr>
                <w:rFonts w:cstheme="minorHAnsi"/>
                <w:sz w:val="24"/>
                <w:szCs w:val="24"/>
              </w:rPr>
              <w:t>Review Design Document</w:t>
            </w:r>
          </w:p>
        </w:tc>
        <w:tc>
          <w:tcPr>
            <w:tcW w:w="3727" w:type="dxa"/>
            <w:vAlign w:val="center"/>
          </w:tcPr>
          <w:p w14:paraId="074867EA" w14:textId="7C0821A5" w:rsidR="00770429" w:rsidRPr="00E1388B" w:rsidRDefault="00770429" w:rsidP="00E1388B">
            <w:pPr>
              <w:ind w:left="-39" w:right="-90"/>
              <w:jc w:val="center"/>
              <w:rPr>
                <w:rFonts w:cstheme="minorHAnsi"/>
                <w:sz w:val="24"/>
                <w:szCs w:val="24"/>
              </w:rPr>
            </w:pPr>
            <w:r w:rsidRPr="00770429">
              <w:rPr>
                <w:rFonts w:cstheme="minorHAnsi"/>
                <w:sz w:val="24"/>
                <w:szCs w:val="24"/>
              </w:rPr>
              <w:t>Final review of HLD/LLD drafts before walkthrough with stakeholders</w:t>
            </w:r>
          </w:p>
        </w:tc>
        <w:tc>
          <w:tcPr>
            <w:tcW w:w="1276" w:type="dxa"/>
            <w:vAlign w:val="center"/>
          </w:tcPr>
          <w:p w14:paraId="7FC7395F" w14:textId="5EFFBDF6" w:rsidR="00770429" w:rsidRPr="00E1388B" w:rsidRDefault="00770429" w:rsidP="00E1388B">
            <w:pPr>
              <w:jc w:val="center"/>
              <w:rPr>
                <w:rFonts w:cstheme="minorHAnsi"/>
                <w:sz w:val="24"/>
                <w:szCs w:val="24"/>
              </w:rPr>
            </w:pPr>
            <w:r w:rsidRPr="00770429">
              <w:rPr>
                <w:rFonts w:cstheme="minorHAnsi"/>
                <w:sz w:val="24"/>
                <w:szCs w:val="24"/>
              </w:rPr>
              <w:t>4:15 PM</w:t>
            </w:r>
          </w:p>
        </w:tc>
        <w:tc>
          <w:tcPr>
            <w:tcW w:w="1259" w:type="dxa"/>
            <w:vAlign w:val="center"/>
          </w:tcPr>
          <w:p w14:paraId="18F0E8A7" w14:textId="14276C7F" w:rsidR="00770429" w:rsidRPr="00E1388B" w:rsidRDefault="00770429" w:rsidP="00E1388B">
            <w:pPr>
              <w:jc w:val="center"/>
              <w:rPr>
                <w:rFonts w:cstheme="minorHAnsi"/>
                <w:sz w:val="24"/>
                <w:szCs w:val="24"/>
              </w:rPr>
            </w:pPr>
            <w:r w:rsidRPr="00770429">
              <w:rPr>
                <w:rFonts w:cstheme="minorHAnsi"/>
                <w:sz w:val="24"/>
                <w:szCs w:val="24"/>
              </w:rPr>
              <w:t>5:30 PM</w:t>
            </w:r>
          </w:p>
        </w:tc>
        <w:tc>
          <w:tcPr>
            <w:tcW w:w="1093" w:type="dxa"/>
            <w:vAlign w:val="center"/>
          </w:tcPr>
          <w:p w14:paraId="6D19FAF3" w14:textId="3CC2377B" w:rsidR="00770429" w:rsidRPr="00E1388B" w:rsidRDefault="00770429" w:rsidP="00E1388B">
            <w:pPr>
              <w:jc w:val="center"/>
              <w:rPr>
                <w:rFonts w:cstheme="minorHAnsi"/>
                <w:sz w:val="24"/>
                <w:szCs w:val="24"/>
              </w:rPr>
            </w:pPr>
            <w:r w:rsidRPr="00770429">
              <w:rPr>
                <w:rFonts w:cstheme="minorHAnsi"/>
                <w:sz w:val="24"/>
                <w:szCs w:val="24"/>
              </w:rPr>
              <w:t>1hr 15m</w:t>
            </w:r>
          </w:p>
        </w:tc>
      </w:tr>
    </w:tbl>
    <w:p w14:paraId="4AA8A532" w14:textId="77777777" w:rsidR="00770429" w:rsidRPr="00E1388B" w:rsidRDefault="00770429" w:rsidP="00E1388B">
      <w:pPr>
        <w:spacing w:after="0" w:line="240" w:lineRule="auto"/>
        <w:rPr>
          <w:rFonts w:cstheme="minorHAnsi"/>
          <w:sz w:val="24"/>
          <w:szCs w:val="24"/>
        </w:rPr>
      </w:pPr>
    </w:p>
    <w:p w14:paraId="2E4051FA" w14:textId="78483FBF" w:rsidR="00DC64C4" w:rsidRPr="00E1388B" w:rsidRDefault="00DC64C4" w:rsidP="00E1388B">
      <w:pPr>
        <w:spacing w:after="0" w:line="240" w:lineRule="auto"/>
        <w:rPr>
          <w:rFonts w:cstheme="minorHAnsi"/>
          <w:b/>
          <w:bCs/>
          <w:sz w:val="24"/>
          <w:szCs w:val="24"/>
        </w:rPr>
      </w:pPr>
      <w:r w:rsidRPr="00E1388B">
        <w:rPr>
          <w:rFonts w:cstheme="minorHAnsi"/>
          <w:b/>
          <w:bCs/>
          <w:sz w:val="24"/>
          <w:szCs w:val="24"/>
        </w:rPr>
        <w:t>Business Analyst Timesheet – Development Stage (SDLC):</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6CF909B9" w14:textId="77777777" w:rsidTr="00E1388B">
        <w:tc>
          <w:tcPr>
            <w:tcW w:w="681" w:type="dxa"/>
            <w:vAlign w:val="center"/>
          </w:tcPr>
          <w:p w14:paraId="45CD6F46"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7532BC2C"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869" w:type="dxa"/>
            <w:vAlign w:val="center"/>
          </w:tcPr>
          <w:p w14:paraId="3669EBD5"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64" w:type="dxa"/>
            <w:vAlign w:val="center"/>
          </w:tcPr>
          <w:p w14:paraId="188909FF"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87" w:type="dxa"/>
            <w:vAlign w:val="center"/>
          </w:tcPr>
          <w:p w14:paraId="5C513747"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935" w:type="dxa"/>
            <w:vAlign w:val="center"/>
          </w:tcPr>
          <w:p w14:paraId="32C28F1D"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53B6E090" w14:textId="77777777" w:rsidTr="00E1388B">
        <w:tc>
          <w:tcPr>
            <w:tcW w:w="681" w:type="dxa"/>
            <w:vAlign w:val="center"/>
          </w:tcPr>
          <w:p w14:paraId="28F6F545" w14:textId="2A37BF8C" w:rsidR="00E1388B" w:rsidRPr="00E1388B" w:rsidRDefault="00E1388B" w:rsidP="00E1388B">
            <w:pPr>
              <w:jc w:val="center"/>
              <w:rPr>
                <w:rFonts w:cstheme="minorHAnsi"/>
                <w:sz w:val="24"/>
                <w:szCs w:val="24"/>
              </w:rPr>
            </w:pPr>
            <w:r w:rsidRPr="00DC64C4">
              <w:rPr>
                <w:rFonts w:cstheme="minorHAnsi"/>
                <w:sz w:val="24"/>
                <w:szCs w:val="24"/>
              </w:rPr>
              <w:t>1</w:t>
            </w:r>
          </w:p>
        </w:tc>
        <w:tc>
          <w:tcPr>
            <w:tcW w:w="2646" w:type="dxa"/>
            <w:vAlign w:val="center"/>
          </w:tcPr>
          <w:p w14:paraId="252C23AC" w14:textId="462853F2" w:rsidR="00E1388B" w:rsidRPr="00E1388B" w:rsidRDefault="00E1388B" w:rsidP="00E1388B">
            <w:pPr>
              <w:ind w:left="-105" w:right="-105"/>
              <w:jc w:val="center"/>
              <w:rPr>
                <w:rFonts w:cstheme="minorHAnsi"/>
                <w:sz w:val="24"/>
                <w:szCs w:val="24"/>
              </w:rPr>
            </w:pPr>
            <w:r w:rsidRPr="00DC64C4">
              <w:rPr>
                <w:rFonts w:cstheme="minorHAnsi"/>
                <w:sz w:val="24"/>
                <w:szCs w:val="24"/>
              </w:rPr>
              <w:t>Conduct Developer Walkthrough</w:t>
            </w:r>
          </w:p>
        </w:tc>
        <w:tc>
          <w:tcPr>
            <w:tcW w:w="3869" w:type="dxa"/>
            <w:vAlign w:val="center"/>
          </w:tcPr>
          <w:p w14:paraId="29613B87" w14:textId="1078982F" w:rsidR="00E1388B" w:rsidRPr="00E1388B" w:rsidRDefault="00E1388B" w:rsidP="00E1388B">
            <w:pPr>
              <w:ind w:left="-39" w:right="-90"/>
              <w:jc w:val="center"/>
              <w:rPr>
                <w:rFonts w:cstheme="minorHAnsi"/>
                <w:sz w:val="24"/>
                <w:szCs w:val="24"/>
              </w:rPr>
            </w:pPr>
            <w:r w:rsidRPr="00DC64C4">
              <w:rPr>
                <w:rFonts w:cstheme="minorHAnsi"/>
                <w:sz w:val="24"/>
                <w:szCs w:val="24"/>
              </w:rPr>
              <w:t>Explain finalized requirements and workflows to the development team</w:t>
            </w:r>
          </w:p>
        </w:tc>
        <w:tc>
          <w:tcPr>
            <w:tcW w:w="1264" w:type="dxa"/>
            <w:vAlign w:val="center"/>
          </w:tcPr>
          <w:p w14:paraId="12356CCF" w14:textId="3CCB6385" w:rsidR="00E1388B" w:rsidRPr="00E1388B" w:rsidRDefault="00E1388B" w:rsidP="00E1388B">
            <w:pPr>
              <w:jc w:val="center"/>
              <w:rPr>
                <w:rFonts w:cstheme="minorHAnsi"/>
                <w:sz w:val="24"/>
                <w:szCs w:val="24"/>
              </w:rPr>
            </w:pPr>
            <w:r w:rsidRPr="00DC64C4">
              <w:rPr>
                <w:rFonts w:cstheme="minorHAnsi"/>
                <w:sz w:val="24"/>
                <w:szCs w:val="24"/>
              </w:rPr>
              <w:t>9:00 AM</w:t>
            </w:r>
          </w:p>
        </w:tc>
        <w:tc>
          <w:tcPr>
            <w:tcW w:w="1287" w:type="dxa"/>
            <w:vAlign w:val="center"/>
          </w:tcPr>
          <w:p w14:paraId="269BEE9C" w14:textId="1159D6E6" w:rsidR="00E1388B" w:rsidRPr="00E1388B" w:rsidRDefault="00E1388B" w:rsidP="00E1388B">
            <w:pPr>
              <w:jc w:val="center"/>
              <w:rPr>
                <w:rFonts w:cstheme="minorHAnsi"/>
                <w:sz w:val="24"/>
                <w:szCs w:val="24"/>
              </w:rPr>
            </w:pPr>
            <w:r w:rsidRPr="00DC64C4">
              <w:rPr>
                <w:rFonts w:cstheme="minorHAnsi"/>
                <w:sz w:val="24"/>
                <w:szCs w:val="24"/>
              </w:rPr>
              <w:t>10:00 AM</w:t>
            </w:r>
          </w:p>
        </w:tc>
        <w:tc>
          <w:tcPr>
            <w:tcW w:w="935" w:type="dxa"/>
            <w:vAlign w:val="center"/>
          </w:tcPr>
          <w:p w14:paraId="471D8CFF" w14:textId="1BC2BF6C" w:rsidR="00E1388B" w:rsidRPr="00E1388B" w:rsidRDefault="00E1388B" w:rsidP="00E1388B">
            <w:pPr>
              <w:jc w:val="center"/>
              <w:rPr>
                <w:rFonts w:cstheme="minorHAnsi"/>
                <w:sz w:val="24"/>
                <w:szCs w:val="24"/>
              </w:rPr>
            </w:pPr>
            <w:r w:rsidRPr="00DC64C4">
              <w:rPr>
                <w:rFonts w:cstheme="minorHAnsi"/>
                <w:sz w:val="24"/>
                <w:szCs w:val="24"/>
              </w:rPr>
              <w:t>1 hr</w:t>
            </w:r>
          </w:p>
        </w:tc>
      </w:tr>
      <w:tr w:rsidR="00E1388B" w:rsidRPr="00E1388B" w14:paraId="44C18CBC" w14:textId="77777777" w:rsidTr="00E1388B">
        <w:tc>
          <w:tcPr>
            <w:tcW w:w="681" w:type="dxa"/>
            <w:vAlign w:val="center"/>
          </w:tcPr>
          <w:p w14:paraId="29D1CA8F" w14:textId="51EF2ADC" w:rsidR="00E1388B" w:rsidRPr="00E1388B" w:rsidRDefault="00E1388B" w:rsidP="00E1388B">
            <w:pPr>
              <w:jc w:val="center"/>
              <w:rPr>
                <w:rFonts w:cstheme="minorHAnsi"/>
                <w:sz w:val="24"/>
                <w:szCs w:val="24"/>
              </w:rPr>
            </w:pPr>
            <w:r w:rsidRPr="00DC64C4">
              <w:rPr>
                <w:rFonts w:cstheme="minorHAnsi"/>
                <w:sz w:val="24"/>
                <w:szCs w:val="24"/>
              </w:rPr>
              <w:t>2</w:t>
            </w:r>
          </w:p>
        </w:tc>
        <w:tc>
          <w:tcPr>
            <w:tcW w:w="2646" w:type="dxa"/>
            <w:vAlign w:val="center"/>
          </w:tcPr>
          <w:p w14:paraId="7054860B" w14:textId="02EFC4EA" w:rsidR="00E1388B" w:rsidRPr="00E1388B" w:rsidRDefault="00E1388B" w:rsidP="00E1388B">
            <w:pPr>
              <w:ind w:left="-105" w:right="-105"/>
              <w:jc w:val="center"/>
              <w:rPr>
                <w:rFonts w:cstheme="minorHAnsi"/>
                <w:sz w:val="24"/>
                <w:szCs w:val="24"/>
              </w:rPr>
            </w:pPr>
            <w:r w:rsidRPr="00DC64C4">
              <w:rPr>
                <w:rFonts w:cstheme="minorHAnsi"/>
                <w:sz w:val="24"/>
                <w:szCs w:val="24"/>
              </w:rPr>
              <w:t>Clarify Requirements</w:t>
            </w:r>
          </w:p>
        </w:tc>
        <w:tc>
          <w:tcPr>
            <w:tcW w:w="3869" w:type="dxa"/>
            <w:vAlign w:val="center"/>
          </w:tcPr>
          <w:p w14:paraId="75A759BD" w14:textId="211BF800" w:rsidR="00E1388B" w:rsidRPr="00E1388B" w:rsidRDefault="00E1388B" w:rsidP="00E1388B">
            <w:pPr>
              <w:ind w:left="-39" w:right="-90"/>
              <w:jc w:val="center"/>
              <w:rPr>
                <w:rFonts w:cstheme="minorHAnsi"/>
                <w:sz w:val="24"/>
                <w:szCs w:val="24"/>
              </w:rPr>
            </w:pPr>
            <w:r w:rsidRPr="00DC64C4">
              <w:rPr>
                <w:rFonts w:cstheme="minorHAnsi"/>
                <w:sz w:val="24"/>
                <w:szCs w:val="24"/>
              </w:rPr>
              <w:t>Respond to developer queries and provide clarifications on business logic</w:t>
            </w:r>
          </w:p>
        </w:tc>
        <w:tc>
          <w:tcPr>
            <w:tcW w:w="1264" w:type="dxa"/>
            <w:vAlign w:val="center"/>
          </w:tcPr>
          <w:p w14:paraId="302AB0B5" w14:textId="7E5EB8DC" w:rsidR="00E1388B" w:rsidRPr="00E1388B" w:rsidRDefault="00E1388B" w:rsidP="00E1388B">
            <w:pPr>
              <w:jc w:val="center"/>
              <w:rPr>
                <w:rFonts w:cstheme="minorHAnsi"/>
                <w:sz w:val="24"/>
                <w:szCs w:val="24"/>
              </w:rPr>
            </w:pPr>
            <w:r w:rsidRPr="00DC64C4">
              <w:rPr>
                <w:rFonts w:cstheme="minorHAnsi"/>
                <w:sz w:val="24"/>
                <w:szCs w:val="24"/>
              </w:rPr>
              <w:t>10:15 AM</w:t>
            </w:r>
          </w:p>
        </w:tc>
        <w:tc>
          <w:tcPr>
            <w:tcW w:w="1287" w:type="dxa"/>
            <w:vAlign w:val="center"/>
          </w:tcPr>
          <w:p w14:paraId="70C9CBC5" w14:textId="3B1BD556" w:rsidR="00E1388B" w:rsidRPr="00E1388B" w:rsidRDefault="00E1388B" w:rsidP="00E1388B">
            <w:pPr>
              <w:jc w:val="center"/>
              <w:rPr>
                <w:rFonts w:cstheme="minorHAnsi"/>
                <w:sz w:val="24"/>
                <w:szCs w:val="24"/>
              </w:rPr>
            </w:pPr>
            <w:r w:rsidRPr="00DC64C4">
              <w:rPr>
                <w:rFonts w:cstheme="minorHAnsi"/>
                <w:sz w:val="24"/>
                <w:szCs w:val="24"/>
              </w:rPr>
              <w:t>11:30 AM</w:t>
            </w:r>
          </w:p>
        </w:tc>
        <w:tc>
          <w:tcPr>
            <w:tcW w:w="935" w:type="dxa"/>
            <w:vAlign w:val="center"/>
          </w:tcPr>
          <w:p w14:paraId="089B315E" w14:textId="250603A4" w:rsidR="00E1388B" w:rsidRPr="00E1388B" w:rsidRDefault="00E1388B" w:rsidP="00E1388B">
            <w:pPr>
              <w:jc w:val="center"/>
              <w:rPr>
                <w:rFonts w:cstheme="minorHAnsi"/>
                <w:sz w:val="24"/>
                <w:szCs w:val="24"/>
              </w:rPr>
            </w:pPr>
            <w:r w:rsidRPr="00DC64C4">
              <w:rPr>
                <w:rFonts w:cstheme="minorHAnsi"/>
                <w:sz w:val="24"/>
                <w:szCs w:val="24"/>
              </w:rPr>
              <w:t>1 hr 15m</w:t>
            </w:r>
          </w:p>
        </w:tc>
      </w:tr>
      <w:tr w:rsidR="00E1388B" w:rsidRPr="00E1388B" w14:paraId="7737BEAE" w14:textId="77777777" w:rsidTr="00E1388B">
        <w:tc>
          <w:tcPr>
            <w:tcW w:w="681" w:type="dxa"/>
            <w:vAlign w:val="center"/>
          </w:tcPr>
          <w:p w14:paraId="5040DADE" w14:textId="4085E013" w:rsidR="00E1388B" w:rsidRPr="00E1388B" w:rsidRDefault="00E1388B" w:rsidP="00E1388B">
            <w:pPr>
              <w:jc w:val="center"/>
              <w:rPr>
                <w:rFonts w:cstheme="minorHAnsi"/>
                <w:sz w:val="24"/>
                <w:szCs w:val="24"/>
              </w:rPr>
            </w:pPr>
            <w:r w:rsidRPr="00DC64C4">
              <w:rPr>
                <w:rFonts w:cstheme="minorHAnsi"/>
                <w:sz w:val="24"/>
                <w:szCs w:val="24"/>
              </w:rPr>
              <w:t>3</w:t>
            </w:r>
          </w:p>
        </w:tc>
        <w:tc>
          <w:tcPr>
            <w:tcW w:w="2646" w:type="dxa"/>
            <w:vAlign w:val="center"/>
          </w:tcPr>
          <w:p w14:paraId="631956EE" w14:textId="64894BE6" w:rsidR="00E1388B" w:rsidRPr="00E1388B" w:rsidRDefault="00E1388B" w:rsidP="00E1388B">
            <w:pPr>
              <w:ind w:left="-105" w:right="-105"/>
              <w:jc w:val="center"/>
              <w:rPr>
                <w:rFonts w:cstheme="minorHAnsi"/>
                <w:sz w:val="24"/>
                <w:szCs w:val="24"/>
              </w:rPr>
            </w:pPr>
            <w:r w:rsidRPr="00DC64C4">
              <w:rPr>
                <w:rFonts w:cstheme="minorHAnsi"/>
                <w:sz w:val="24"/>
                <w:szCs w:val="24"/>
              </w:rPr>
              <w:t>Review Technical Design Docs</w:t>
            </w:r>
          </w:p>
        </w:tc>
        <w:tc>
          <w:tcPr>
            <w:tcW w:w="3869" w:type="dxa"/>
            <w:vAlign w:val="center"/>
          </w:tcPr>
          <w:p w14:paraId="5E28D1F5" w14:textId="467116D7" w:rsidR="00E1388B" w:rsidRPr="00E1388B" w:rsidRDefault="00E1388B" w:rsidP="00E1388B">
            <w:pPr>
              <w:ind w:left="-39" w:right="-90"/>
              <w:jc w:val="center"/>
              <w:rPr>
                <w:rFonts w:cstheme="minorHAnsi"/>
                <w:sz w:val="24"/>
                <w:szCs w:val="24"/>
              </w:rPr>
            </w:pPr>
            <w:r w:rsidRPr="00DC64C4">
              <w:rPr>
                <w:rFonts w:cstheme="minorHAnsi"/>
                <w:sz w:val="24"/>
                <w:szCs w:val="24"/>
              </w:rPr>
              <w:t>Review mapping of business requirements to technical modules</w:t>
            </w:r>
          </w:p>
        </w:tc>
        <w:tc>
          <w:tcPr>
            <w:tcW w:w="1264" w:type="dxa"/>
            <w:vAlign w:val="center"/>
          </w:tcPr>
          <w:p w14:paraId="5F0B9A9D" w14:textId="622153F3" w:rsidR="00E1388B" w:rsidRPr="00E1388B" w:rsidRDefault="00E1388B" w:rsidP="00E1388B">
            <w:pPr>
              <w:jc w:val="center"/>
              <w:rPr>
                <w:rFonts w:cstheme="minorHAnsi"/>
                <w:sz w:val="24"/>
                <w:szCs w:val="24"/>
              </w:rPr>
            </w:pPr>
            <w:r w:rsidRPr="00DC64C4">
              <w:rPr>
                <w:rFonts w:cstheme="minorHAnsi"/>
                <w:sz w:val="24"/>
                <w:szCs w:val="24"/>
              </w:rPr>
              <w:t>11:45 AM</w:t>
            </w:r>
          </w:p>
        </w:tc>
        <w:tc>
          <w:tcPr>
            <w:tcW w:w="1287" w:type="dxa"/>
            <w:vAlign w:val="center"/>
          </w:tcPr>
          <w:p w14:paraId="5B37677A" w14:textId="5FFEA9E1" w:rsidR="00E1388B" w:rsidRPr="00E1388B" w:rsidRDefault="00E1388B" w:rsidP="00E1388B">
            <w:pPr>
              <w:jc w:val="center"/>
              <w:rPr>
                <w:rFonts w:cstheme="minorHAnsi"/>
                <w:sz w:val="24"/>
                <w:szCs w:val="24"/>
              </w:rPr>
            </w:pPr>
            <w:r w:rsidRPr="00DC64C4">
              <w:rPr>
                <w:rFonts w:cstheme="minorHAnsi"/>
                <w:sz w:val="24"/>
                <w:szCs w:val="24"/>
              </w:rPr>
              <w:t>12:30 PM</w:t>
            </w:r>
          </w:p>
        </w:tc>
        <w:tc>
          <w:tcPr>
            <w:tcW w:w="935" w:type="dxa"/>
            <w:vAlign w:val="center"/>
          </w:tcPr>
          <w:p w14:paraId="7789A97B" w14:textId="5ECC8C1B" w:rsidR="00E1388B" w:rsidRPr="00E1388B" w:rsidRDefault="00E1388B" w:rsidP="00E1388B">
            <w:pPr>
              <w:jc w:val="center"/>
              <w:rPr>
                <w:rFonts w:cstheme="minorHAnsi"/>
                <w:sz w:val="24"/>
                <w:szCs w:val="24"/>
              </w:rPr>
            </w:pPr>
            <w:r w:rsidRPr="00DC64C4">
              <w:rPr>
                <w:rFonts w:cstheme="minorHAnsi"/>
                <w:sz w:val="24"/>
                <w:szCs w:val="24"/>
              </w:rPr>
              <w:t>45 mins</w:t>
            </w:r>
          </w:p>
        </w:tc>
      </w:tr>
      <w:tr w:rsidR="00E1388B" w:rsidRPr="00E1388B" w14:paraId="7679B5B1" w14:textId="77777777" w:rsidTr="00E1388B">
        <w:tc>
          <w:tcPr>
            <w:tcW w:w="681" w:type="dxa"/>
            <w:vAlign w:val="center"/>
          </w:tcPr>
          <w:p w14:paraId="309B01BD" w14:textId="5BA6A7A9" w:rsidR="00E1388B" w:rsidRPr="00E1388B" w:rsidRDefault="00E1388B" w:rsidP="00E1388B">
            <w:pPr>
              <w:jc w:val="center"/>
              <w:rPr>
                <w:rFonts w:cstheme="minorHAnsi"/>
                <w:sz w:val="24"/>
                <w:szCs w:val="24"/>
              </w:rPr>
            </w:pPr>
            <w:r w:rsidRPr="00DC64C4">
              <w:rPr>
                <w:rFonts w:cstheme="minorHAnsi"/>
                <w:sz w:val="24"/>
                <w:szCs w:val="24"/>
              </w:rPr>
              <w:t>4</w:t>
            </w:r>
          </w:p>
        </w:tc>
        <w:tc>
          <w:tcPr>
            <w:tcW w:w="2646" w:type="dxa"/>
            <w:vAlign w:val="center"/>
          </w:tcPr>
          <w:p w14:paraId="459E721F" w14:textId="3CAEF17C" w:rsidR="00E1388B" w:rsidRPr="00E1388B" w:rsidRDefault="00E1388B" w:rsidP="00E1388B">
            <w:pPr>
              <w:ind w:left="-105" w:right="-105"/>
              <w:jc w:val="center"/>
              <w:rPr>
                <w:rFonts w:cstheme="minorHAnsi"/>
                <w:sz w:val="24"/>
                <w:szCs w:val="24"/>
              </w:rPr>
            </w:pPr>
            <w:r w:rsidRPr="00DC64C4">
              <w:rPr>
                <w:rFonts w:cstheme="minorHAnsi"/>
                <w:sz w:val="24"/>
                <w:szCs w:val="24"/>
              </w:rPr>
              <w:t>Support Development QA</w:t>
            </w:r>
          </w:p>
        </w:tc>
        <w:tc>
          <w:tcPr>
            <w:tcW w:w="3869" w:type="dxa"/>
            <w:vAlign w:val="center"/>
          </w:tcPr>
          <w:p w14:paraId="6A8CED85" w14:textId="3AA3973E" w:rsidR="00E1388B" w:rsidRPr="00E1388B" w:rsidRDefault="00E1388B" w:rsidP="00E1388B">
            <w:pPr>
              <w:ind w:left="-39" w:right="-90"/>
              <w:jc w:val="center"/>
              <w:rPr>
                <w:rFonts w:cstheme="minorHAnsi"/>
                <w:sz w:val="24"/>
                <w:szCs w:val="24"/>
              </w:rPr>
            </w:pPr>
            <w:r w:rsidRPr="00DC64C4">
              <w:rPr>
                <w:rFonts w:cstheme="minorHAnsi"/>
                <w:sz w:val="24"/>
                <w:szCs w:val="24"/>
              </w:rPr>
              <w:t>Participate in data validation and test case alignment with dev &amp; QA teams</w:t>
            </w:r>
          </w:p>
        </w:tc>
        <w:tc>
          <w:tcPr>
            <w:tcW w:w="1264" w:type="dxa"/>
            <w:vAlign w:val="center"/>
          </w:tcPr>
          <w:p w14:paraId="3B80F47D" w14:textId="3592A2A6" w:rsidR="00E1388B" w:rsidRPr="00E1388B" w:rsidRDefault="00E1388B" w:rsidP="00E1388B">
            <w:pPr>
              <w:jc w:val="center"/>
              <w:rPr>
                <w:rFonts w:cstheme="minorHAnsi"/>
                <w:sz w:val="24"/>
                <w:szCs w:val="24"/>
              </w:rPr>
            </w:pPr>
            <w:r w:rsidRPr="00DC64C4">
              <w:rPr>
                <w:rFonts w:cstheme="minorHAnsi"/>
                <w:sz w:val="24"/>
                <w:szCs w:val="24"/>
              </w:rPr>
              <w:t>2:00 PM</w:t>
            </w:r>
          </w:p>
        </w:tc>
        <w:tc>
          <w:tcPr>
            <w:tcW w:w="1287" w:type="dxa"/>
            <w:vAlign w:val="center"/>
          </w:tcPr>
          <w:p w14:paraId="5D302BD6" w14:textId="3E274341" w:rsidR="00E1388B" w:rsidRPr="00E1388B" w:rsidRDefault="00E1388B" w:rsidP="00E1388B">
            <w:pPr>
              <w:jc w:val="center"/>
              <w:rPr>
                <w:rFonts w:cstheme="minorHAnsi"/>
                <w:sz w:val="24"/>
                <w:szCs w:val="24"/>
              </w:rPr>
            </w:pPr>
            <w:r w:rsidRPr="00DC64C4">
              <w:rPr>
                <w:rFonts w:cstheme="minorHAnsi"/>
                <w:sz w:val="24"/>
                <w:szCs w:val="24"/>
              </w:rPr>
              <w:t>3:30 PM</w:t>
            </w:r>
          </w:p>
        </w:tc>
        <w:tc>
          <w:tcPr>
            <w:tcW w:w="935" w:type="dxa"/>
            <w:vAlign w:val="center"/>
          </w:tcPr>
          <w:p w14:paraId="1C0E9513" w14:textId="150752CC" w:rsidR="00E1388B" w:rsidRPr="00E1388B" w:rsidRDefault="00E1388B" w:rsidP="00E1388B">
            <w:pPr>
              <w:jc w:val="center"/>
              <w:rPr>
                <w:rFonts w:cstheme="minorHAnsi"/>
                <w:sz w:val="24"/>
                <w:szCs w:val="24"/>
              </w:rPr>
            </w:pPr>
            <w:r w:rsidRPr="00DC64C4">
              <w:rPr>
                <w:rFonts w:cstheme="minorHAnsi"/>
                <w:sz w:val="24"/>
                <w:szCs w:val="24"/>
              </w:rPr>
              <w:t>1 hr 30m</w:t>
            </w:r>
          </w:p>
        </w:tc>
      </w:tr>
      <w:tr w:rsidR="00E1388B" w:rsidRPr="00E1388B" w14:paraId="2C1E92BC" w14:textId="77777777" w:rsidTr="00E1388B">
        <w:tc>
          <w:tcPr>
            <w:tcW w:w="681" w:type="dxa"/>
            <w:vAlign w:val="center"/>
          </w:tcPr>
          <w:p w14:paraId="363C458E" w14:textId="7D9F5EF5" w:rsidR="00E1388B" w:rsidRPr="00E1388B" w:rsidRDefault="00E1388B" w:rsidP="00E1388B">
            <w:pPr>
              <w:jc w:val="center"/>
              <w:rPr>
                <w:rFonts w:cstheme="minorHAnsi"/>
                <w:sz w:val="24"/>
                <w:szCs w:val="24"/>
              </w:rPr>
            </w:pPr>
            <w:r w:rsidRPr="00DC64C4">
              <w:rPr>
                <w:rFonts w:cstheme="minorHAnsi"/>
                <w:sz w:val="24"/>
                <w:szCs w:val="24"/>
              </w:rPr>
              <w:t>5</w:t>
            </w:r>
          </w:p>
        </w:tc>
        <w:tc>
          <w:tcPr>
            <w:tcW w:w="2646" w:type="dxa"/>
            <w:vAlign w:val="center"/>
          </w:tcPr>
          <w:p w14:paraId="414534F9" w14:textId="4A28682D" w:rsidR="00E1388B" w:rsidRPr="00E1388B" w:rsidRDefault="00E1388B" w:rsidP="00E1388B">
            <w:pPr>
              <w:ind w:left="-105" w:right="-105"/>
              <w:jc w:val="center"/>
              <w:rPr>
                <w:rFonts w:cstheme="minorHAnsi"/>
                <w:sz w:val="24"/>
                <w:szCs w:val="24"/>
              </w:rPr>
            </w:pPr>
            <w:r w:rsidRPr="00DC64C4">
              <w:rPr>
                <w:rFonts w:cstheme="minorHAnsi"/>
                <w:sz w:val="24"/>
                <w:szCs w:val="24"/>
              </w:rPr>
              <w:t>Update Requirement Traceability</w:t>
            </w:r>
          </w:p>
        </w:tc>
        <w:tc>
          <w:tcPr>
            <w:tcW w:w="3869" w:type="dxa"/>
            <w:vAlign w:val="center"/>
          </w:tcPr>
          <w:p w14:paraId="170E0CE0" w14:textId="7F890B83" w:rsidR="00E1388B" w:rsidRPr="00E1388B" w:rsidRDefault="00E1388B" w:rsidP="00E1388B">
            <w:pPr>
              <w:ind w:left="-39" w:right="-90"/>
              <w:jc w:val="center"/>
              <w:rPr>
                <w:rFonts w:cstheme="minorHAnsi"/>
                <w:sz w:val="24"/>
                <w:szCs w:val="24"/>
              </w:rPr>
            </w:pPr>
            <w:r w:rsidRPr="00DC64C4">
              <w:rPr>
                <w:rFonts w:cstheme="minorHAnsi"/>
                <w:sz w:val="24"/>
                <w:szCs w:val="24"/>
              </w:rPr>
              <w:t>Ensure traceability matrix reflects ongoing development status</w:t>
            </w:r>
          </w:p>
        </w:tc>
        <w:tc>
          <w:tcPr>
            <w:tcW w:w="1264" w:type="dxa"/>
            <w:vAlign w:val="center"/>
          </w:tcPr>
          <w:p w14:paraId="1110ADBE" w14:textId="52793F5B" w:rsidR="00E1388B" w:rsidRPr="00E1388B" w:rsidRDefault="00E1388B" w:rsidP="00E1388B">
            <w:pPr>
              <w:jc w:val="center"/>
              <w:rPr>
                <w:rFonts w:cstheme="minorHAnsi"/>
                <w:sz w:val="24"/>
                <w:szCs w:val="24"/>
              </w:rPr>
            </w:pPr>
            <w:r w:rsidRPr="00DC64C4">
              <w:rPr>
                <w:rFonts w:cstheme="minorHAnsi"/>
                <w:sz w:val="24"/>
                <w:szCs w:val="24"/>
              </w:rPr>
              <w:t>3:45 PM</w:t>
            </w:r>
          </w:p>
        </w:tc>
        <w:tc>
          <w:tcPr>
            <w:tcW w:w="1287" w:type="dxa"/>
            <w:vAlign w:val="center"/>
          </w:tcPr>
          <w:p w14:paraId="47E6069F" w14:textId="2B5E4486" w:rsidR="00E1388B" w:rsidRPr="00E1388B" w:rsidRDefault="00E1388B" w:rsidP="00E1388B">
            <w:pPr>
              <w:jc w:val="center"/>
              <w:rPr>
                <w:rFonts w:cstheme="minorHAnsi"/>
                <w:sz w:val="24"/>
                <w:szCs w:val="24"/>
              </w:rPr>
            </w:pPr>
            <w:r w:rsidRPr="00DC64C4">
              <w:rPr>
                <w:rFonts w:cstheme="minorHAnsi"/>
                <w:sz w:val="24"/>
                <w:szCs w:val="24"/>
              </w:rPr>
              <w:t>4:30 PM</w:t>
            </w:r>
          </w:p>
        </w:tc>
        <w:tc>
          <w:tcPr>
            <w:tcW w:w="935" w:type="dxa"/>
            <w:vAlign w:val="center"/>
          </w:tcPr>
          <w:p w14:paraId="5E98EF3B" w14:textId="3AB0F958" w:rsidR="00E1388B" w:rsidRPr="00E1388B" w:rsidRDefault="00E1388B" w:rsidP="00E1388B">
            <w:pPr>
              <w:jc w:val="center"/>
              <w:rPr>
                <w:rFonts w:cstheme="minorHAnsi"/>
                <w:sz w:val="24"/>
                <w:szCs w:val="24"/>
              </w:rPr>
            </w:pPr>
            <w:r w:rsidRPr="00DC64C4">
              <w:rPr>
                <w:rFonts w:cstheme="minorHAnsi"/>
                <w:sz w:val="24"/>
                <w:szCs w:val="24"/>
              </w:rPr>
              <w:t>45 mins</w:t>
            </w:r>
          </w:p>
        </w:tc>
      </w:tr>
    </w:tbl>
    <w:p w14:paraId="57653D75" w14:textId="77777777" w:rsidR="00E1388B" w:rsidRPr="00E1388B" w:rsidRDefault="00E1388B" w:rsidP="00E1388B">
      <w:pPr>
        <w:spacing w:after="0" w:line="240" w:lineRule="auto"/>
        <w:rPr>
          <w:rFonts w:cstheme="minorHAnsi"/>
          <w:b/>
          <w:bCs/>
          <w:sz w:val="24"/>
          <w:szCs w:val="24"/>
        </w:rPr>
      </w:pPr>
    </w:p>
    <w:p w14:paraId="68213659" w14:textId="68AAF404"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Testing Stage (SDLC):</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6E1E19EB" w14:textId="77777777" w:rsidTr="00E1388B">
        <w:tc>
          <w:tcPr>
            <w:tcW w:w="681" w:type="dxa"/>
            <w:vAlign w:val="center"/>
          </w:tcPr>
          <w:p w14:paraId="1C500E51"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03" w:type="dxa"/>
            <w:vAlign w:val="center"/>
          </w:tcPr>
          <w:p w14:paraId="4641FF2F"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87" w:type="dxa"/>
            <w:vAlign w:val="center"/>
          </w:tcPr>
          <w:p w14:paraId="6CE78C08"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48" w:type="dxa"/>
            <w:vAlign w:val="center"/>
          </w:tcPr>
          <w:p w14:paraId="09F40692"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70" w:type="dxa"/>
            <w:vAlign w:val="center"/>
          </w:tcPr>
          <w:p w14:paraId="71ACC5A9"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0C27CE32"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5F1E210E" w14:textId="77777777" w:rsidTr="00E1388B">
        <w:tc>
          <w:tcPr>
            <w:tcW w:w="681" w:type="dxa"/>
            <w:vAlign w:val="center"/>
          </w:tcPr>
          <w:p w14:paraId="13D550B3" w14:textId="1B1EA086" w:rsidR="00E1388B" w:rsidRPr="00E1388B" w:rsidRDefault="00E1388B" w:rsidP="00E1388B">
            <w:pPr>
              <w:jc w:val="center"/>
              <w:rPr>
                <w:rFonts w:cstheme="minorHAnsi"/>
                <w:sz w:val="24"/>
                <w:szCs w:val="24"/>
              </w:rPr>
            </w:pPr>
            <w:r w:rsidRPr="00E1388B">
              <w:rPr>
                <w:rFonts w:cstheme="minorHAnsi"/>
                <w:sz w:val="24"/>
                <w:szCs w:val="24"/>
              </w:rPr>
              <w:t>1</w:t>
            </w:r>
          </w:p>
        </w:tc>
        <w:tc>
          <w:tcPr>
            <w:tcW w:w="2603" w:type="dxa"/>
            <w:vAlign w:val="center"/>
          </w:tcPr>
          <w:p w14:paraId="79858E1C" w14:textId="1A52DE28" w:rsidR="00E1388B" w:rsidRPr="00E1388B" w:rsidRDefault="00E1388B" w:rsidP="00E1388B">
            <w:pPr>
              <w:ind w:left="-105" w:right="-105"/>
              <w:jc w:val="center"/>
              <w:rPr>
                <w:rFonts w:cstheme="minorHAnsi"/>
                <w:sz w:val="24"/>
                <w:szCs w:val="24"/>
              </w:rPr>
            </w:pPr>
            <w:r w:rsidRPr="00E1388B">
              <w:rPr>
                <w:rFonts w:cstheme="minorHAnsi"/>
                <w:sz w:val="24"/>
                <w:szCs w:val="24"/>
              </w:rPr>
              <w:t>Review Test Cases</w:t>
            </w:r>
          </w:p>
        </w:tc>
        <w:tc>
          <w:tcPr>
            <w:tcW w:w="3787" w:type="dxa"/>
            <w:vAlign w:val="center"/>
          </w:tcPr>
          <w:p w14:paraId="13A9B306" w14:textId="31D2A68F" w:rsidR="00E1388B" w:rsidRPr="00E1388B" w:rsidRDefault="00E1388B" w:rsidP="00E1388B">
            <w:pPr>
              <w:ind w:left="-39" w:right="-90"/>
              <w:jc w:val="center"/>
              <w:rPr>
                <w:rFonts w:cstheme="minorHAnsi"/>
                <w:sz w:val="24"/>
                <w:szCs w:val="24"/>
              </w:rPr>
            </w:pPr>
            <w:r w:rsidRPr="00E1388B">
              <w:rPr>
                <w:rFonts w:cstheme="minorHAnsi"/>
                <w:sz w:val="24"/>
                <w:szCs w:val="24"/>
              </w:rPr>
              <w:t xml:space="preserve">Validate test cases against business </w:t>
            </w:r>
            <w:r w:rsidRPr="00E1388B">
              <w:rPr>
                <w:rFonts w:cstheme="minorHAnsi"/>
                <w:sz w:val="24"/>
                <w:szCs w:val="24"/>
              </w:rPr>
              <w:lastRenderedPageBreak/>
              <w:t>requirements and use cases</w:t>
            </w:r>
          </w:p>
        </w:tc>
        <w:tc>
          <w:tcPr>
            <w:tcW w:w="1248" w:type="dxa"/>
            <w:vAlign w:val="center"/>
          </w:tcPr>
          <w:p w14:paraId="7045A18D" w14:textId="05BA2A7F" w:rsidR="00E1388B" w:rsidRPr="00E1388B" w:rsidRDefault="00E1388B" w:rsidP="00E1388B">
            <w:pPr>
              <w:jc w:val="center"/>
              <w:rPr>
                <w:rFonts w:cstheme="minorHAnsi"/>
                <w:sz w:val="24"/>
                <w:szCs w:val="24"/>
              </w:rPr>
            </w:pPr>
            <w:r w:rsidRPr="00E1388B">
              <w:rPr>
                <w:rFonts w:cstheme="minorHAnsi"/>
                <w:sz w:val="24"/>
                <w:szCs w:val="24"/>
              </w:rPr>
              <w:lastRenderedPageBreak/>
              <w:t>9:00 AM</w:t>
            </w:r>
          </w:p>
        </w:tc>
        <w:tc>
          <w:tcPr>
            <w:tcW w:w="1270" w:type="dxa"/>
            <w:vAlign w:val="center"/>
          </w:tcPr>
          <w:p w14:paraId="3A539D27" w14:textId="70EDC977"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34C0AF9E" w14:textId="34C50B94"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03939F6B" w14:textId="77777777" w:rsidTr="00E1388B">
        <w:tc>
          <w:tcPr>
            <w:tcW w:w="681" w:type="dxa"/>
            <w:vAlign w:val="center"/>
          </w:tcPr>
          <w:p w14:paraId="21E6FC11" w14:textId="42D9A6BA" w:rsidR="00E1388B" w:rsidRPr="00E1388B" w:rsidRDefault="00E1388B" w:rsidP="00E1388B">
            <w:pPr>
              <w:jc w:val="center"/>
              <w:rPr>
                <w:rFonts w:cstheme="minorHAnsi"/>
                <w:sz w:val="24"/>
                <w:szCs w:val="24"/>
              </w:rPr>
            </w:pPr>
            <w:r w:rsidRPr="00E1388B">
              <w:rPr>
                <w:rFonts w:cstheme="minorHAnsi"/>
                <w:sz w:val="24"/>
                <w:szCs w:val="24"/>
              </w:rPr>
              <w:t>2</w:t>
            </w:r>
          </w:p>
        </w:tc>
        <w:tc>
          <w:tcPr>
            <w:tcW w:w="2603" w:type="dxa"/>
            <w:vAlign w:val="center"/>
          </w:tcPr>
          <w:p w14:paraId="3560D3D2" w14:textId="0BB50E79" w:rsidR="00E1388B" w:rsidRPr="00E1388B" w:rsidRDefault="00E1388B" w:rsidP="00E1388B">
            <w:pPr>
              <w:ind w:left="-105" w:right="-105"/>
              <w:jc w:val="center"/>
              <w:rPr>
                <w:rFonts w:cstheme="minorHAnsi"/>
                <w:sz w:val="24"/>
                <w:szCs w:val="24"/>
              </w:rPr>
            </w:pPr>
            <w:r w:rsidRPr="00E1388B">
              <w:rPr>
                <w:rFonts w:cstheme="minorHAnsi"/>
                <w:sz w:val="24"/>
                <w:szCs w:val="24"/>
              </w:rPr>
              <w:t>Participate in Test Execution</w:t>
            </w:r>
          </w:p>
        </w:tc>
        <w:tc>
          <w:tcPr>
            <w:tcW w:w="3787" w:type="dxa"/>
            <w:vAlign w:val="center"/>
          </w:tcPr>
          <w:p w14:paraId="5EAAE93E" w14:textId="59B178DF" w:rsidR="00E1388B" w:rsidRPr="00E1388B" w:rsidRDefault="00E1388B" w:rsidP="00E1388B">
            <w:pPr>
              <w:ind w:left="-39" w:right="-90"/>
              <w:jc w:val="center"/>
              <w:rPr>
                <w:rFonts w:cstheme="minorHAnsi"/>
                <w:sz w:val="24"/>
                <w:szCs w:val="24"/>
              </w:rPr>
            </w:pPr>
            <w:r w:rsidRPr="00E1388B">
              <w:rPr>
                <w:rFonts w:cstheme="minorHAnsi"/>
                <w:sz w:val="24"/>
                <w:szCs w:val="24"/>
              </w:rPr>
              <w:t>Attend test execution sessions to observe critical user journeys</w:t>
            </w:r>
          </w:p>
        </w:tc>
        <w:tc>
          <w:tcPr>
            <w:tcW w:w="1248" w:type="dxa"/>
            <w:vAlign w:val="center"/>
          </w:tcPr>
          <w:p w14:paraId="5DC2D413" w14:textId="54ACD5BA" w:rsidR="00E1388B" w:rsidRPr="00E1388B" w:rsidRDefault="00E1388B" w:rsidP="00E1388B">
            <w:pPr>
              <w:jc w:val="center"/>
              <w:rPr>
                <w:rFonts w:cstheme="minorHAnsi"/>
                <w:sz w:val="24"/>
                <w:szCs w:val="24"/>
              </w:rPr>
            </w:pPr>
            <w:r w:rsidRPr="00E1388B">
              <w:rPr>
                <w:rFonts w:cstheme="minorHAnsi"/>
                <w:sz w:val="24"/>
                <w:szCs w:val="24"/>
              </w:rPr>
              <w:t>10:45 AM</w:t>
            </w:r>
          </w:p>
        </w:tc>
        <w:tc>
          <w:tcPr>
            <w:tcW w:w="1270" w:type="dxa"/>
            <w:vAlign w:val="center"/>
          </w:tcPr>
          <w:p w14:paraId="164ED3F7" w14:textId="04D639DF" w:rsidR="00E1388B" w:rsidRPr="00E1388B" w:rsidRDefault="00E1388B" w:rsidP="00E1388B">
            <w:pPr>
              <w:jc w:val="center"/>
              <w:rPr>
                <w:rFonts w:cstheme="minorHAnsi"/>
                <w:sz w:val="24"/>
                <w:szCs w:val="24"/>
              </w:rPr>
            </w:pPr>
            <w:r w:rsidRPr="00E1388B">
              <w:rPr>
                <w:rFonts w:cstheme="minorHAnsi"/>
                <w:sz w:val="24"/>
                <w:szCs w:val="24"/>
              </w:rPr>
              <w:t>12:00 PM</w:t>
            </w:r>
          </w:p>
        </w:tc>
        <w:tc>
          <w:tcPr>
            <w:tcW w:w="1093" w:type="dxa"/>
            <w:vAlign w:val="center"/>
          </w:tcPr>
          <w:p w14:paraId="69267642" w14:textId="4EE130FA"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2691E0DC" w14:textId="77777777" w:rsidTr="00E1388B">
        <w:tc>
          <w:tcPr>
            <w:tcW w:w="681" w:type="dxa"/>
            <w:vAlign w:val="center"/>
          </w:tcPr>
          <w:p w14:paraId="51576C64" w14:textId="75E789E8" w:rsidR="00E1388B" w:rsidRPr="00E1388B" w:rsidRDefault="00E1388B" w:rsidP="00E1388B">
            <w:pPr>
              <w:jc w:val="center"/>
              <w:rPr>
                <w:rFonts w:cstheme="minorHAnsi"/>
                <w:sz w:val="24"/>
                <w:szCs w:val="24"/>
              </w:rPr>
            </w:pPr>
            <w:r w:rsidRPr="00E1388B">
              <w:rPr>
                <w:rFonts w:cstheme="minorHAnsi"/>
                <w:sz w:val="24"/>
                <w:szCs w:val="24"/>
              </w:rPr>
              <w:t>3</w:t>
            </w:r>
          </w:p>
        </w:tc>
        <w:tc>
          <w:tcPr>
            <w:tcW w:w="2603" w:type="dxa"/>
            <w:vAlign w:val="center"/>
          </w:tcPr>
          <w:p w14:paraId="21E60BBA" w14:textId="4939D18E" w:rsidR="00E1388B" w:rsidRPr="00E1388B" w:rsidRDefault="00E1388B" w:rsidP="00E1388B">
            <w:pPr>
              <w:ind w:left="-105" w:right="-105"/>
              <w:jc w:val="center"/>
              <w:rPr>
                <w:rFonts w:cstheme="minorHAnsi"/>
                <w:sz w:val="24"/>
                <w:szCs w:val="24"/>
              </w:rPr>
            </w:pPr>
            <w:r w:rsidRPr="00E1388B">
              <w:rPr>
                <w:rFonts w:cstheme="minorHAnsi"/>
                <w:sz w:val="24"/>
                <w:szCs w:val="24"/>
              </w:rPr>
              <w:t>Log Defects/Clarify Issues</w:t>
            </w:r>
          </w:p>
        </w:tc>
        <w:tc>
          <w:tcPr>
            <w:tcW w:w="3787" w:type="dxa"/>
            <w:vAlign w:val="center"/>
          </w:tcPr>
          <w:p w14:paraId="115C986B" w14:textId="2731B9B5" w:rsidR="00E1388B" w:rsidRPr="00E1388B" w:rsidRDefault="00E1388B" w:rsidP="00E1388B">
            <w:pPr>
              <w:ind w:left="-39" w:right="-90"/>
              <w:jc w:val="center"/>
              <w:rPr>
                <w:rFonts w:cstheme="minorHAnsi"/>
                <w:sz w:val="24"/>
                <w:szCs w:val="24"/>
              </w:rPr>
            </w:pPr>
            <w:r w:rsidRPr="00E1388B">
              <w:rPr>
                <w:rFonts w:cstheme="minorHAnsi"/>
                <w:sz w:val="24"/>
                <w:szCs w:val="24"/>
              </w:rPr>
              <w:t>Review defects, provide clarifications, and verify against original requirements</w:t>
            </w:r>
          </w:p>
        </w:tc>
        <w:tc>
          <w:tcPr>
            <w:tcW w:w="1248" w:type="dxa"/>
            <w:vAlign w:val="center"/>
          </w:tcPr>
          <w:p w14:paraId="284FFD0A" w14:textId="6710D37D" w:rsidR="00E1388B" w:rsidRPr="00E1388B" w:rsidRDefault="00E1388B" w:rsidP="00E1388B">
            <w:pPr>
              <w:jc w:val="center"/>
              <w:rPr>
                <w:rFonts w:cstheme="minorHAnsi"/>
                <w:sz w:val="24"/>
                <w:szCs w:val="24"/>
              </w:rPr>
            </w:pPr>
            <w:r w:rsidRPr="00E1388B">
              <w:rPr>
                <w:rFonts w:cstheme="minorHAnsi"/>
                <w:sz w:val="24"/>
                <w:szCs w:val="24"/>
              </w:rPr>
              <w:t>1:30 PM</w:t>
            </w:r>
          </w:p>
        </w:tc>
        <w:tc>
          <w:tcPr>
            <w:tcW w:w="1270" w:type="dxa"/>
            <w:vAlign w:val="center"/>
          </w:tcPr>
          <w:p w14:paraId="1FAB3D01" w14:textId="6CE63B2F"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07501713" w14:textId="6818C133"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417B530E" w14:textId="77777777" w:rsidTr="00E1388B">
        <w:tc>
          <w:tcPr>
            <w:tcW w:w="681" w:type="dxa"/>
            <w:vAlign w:val="center"/>
          </w:tcPr>
          <w:p w14:paraId="456C3129" w14:textId="7F46BEA2" w:rsidR="00E1388B" w:rsidRPr="00E1388B" w:rsidRDefault="00E1388B" w:rsidP="00E1388B">
            <w:pPr>
              <w:jc w:val="center"/>
              <w:rPr>
                <w:rFonts w:cstheme="minorHAnsi"/>
                <w:sz w:val="24"/>
                <w:szCs w:val="24"/>
              </w:rPr>
            </w:pPr>
            <w:r w:rsidRPr="00E1388B">
              <w:rPr>
                <w:rFonts w:cstheme="minorHAnsi"/>
                <w:sz w:val="24"/>
                <w:szCs w:val="24"/>
              </w:rPr>
              <w:t>4</w:t>
            </w:r>
          </w:p>
        </w:tc>
        <w:tc>
          <w:tcPr>
            <w:tcW w:w="2603" w:type="dxa"/>
            <w:vAlign w:val="center"/>
          </w:tcPr>
          <w:p w14:paraId="62A6D88B" w14:textId="6A624A5A" w:rsidR="00E1388B" w:rsidRPr="00E1388B" w:rsidRDefault="00E1388B" w:rsidP="00E1388B">
            <w:pPr>
              <w:ind w:left="-105" w:right="-105"/>
              <w:jc w:val="center"/>
              <w:rPr>
                <w:rFonts w:cstheme="minorHAnsi"/>
                <w:sz w:val="24"/>
                <w:szCs w:val="24"/>
              </w:rPr>
            </w:pPr>
            <w:r w:rsidRPr="00E1388B">
              <w:rPr>
                <w:rFonts w:cstheme="minorHAnsi"/>
                <w:sz w:val="24"/>
                <w:szCs w:val="24"/>
              </w:rPr>
              <w:t>Support UAT Preparation</w:t>
            </w:r>
          </w:p>
        </w:tc>
        <w:tc>
          <w:tcPr>
            <w:tcW w:w="3787" w:type="dxa"/>
            <w:vAlign w:val="center"/>
          </w:tcPr>
          <w:p w14:paraId="35CE46DB" w14:textId="2CF3B289" w:rsidR="00E1388B" w:rsidRPr="00E1388B" w:rsidRDefault="00E1388B" w:rsidP="00E1388B">
            <w:pPr>
              <w:ind w:left="-39" w:right="-90"/>
              <w:jc w:val="center"/>
              <w:rPr>
                <w:rFonts w:cstheme="minorHAnsi"/>
                <w:sz w:val="24"/>
                <w:szCs w:val="24"/>
              </w:rPr>
            </w:pPr>
            <w:r w:rsidRPr="00E1388B">
              <w:rPr>
                <w:rFonts w:cstheme="minorHAnsi"/>
                <w:sz w:val="24"/>
                <w:szCs w:val="24"/>
              </w:rPr>
              <w:t>Assist in preparing UAT scenarios, aligning them with business expectations</w:t>
            </w:r>
          </w:p>
        </w:tc>
        <w:tc>
          <w:tcPr>
            <w:tcW w:w="1248" w:type="dxa"/>
            <w:vAlign w:val="center"/>
          </w:tcPr>
          <w:p w14:paraId="45810AC9" w14:textId="6A7A3EBC" w:rsidR="00E1388B" w:rsidRPr="00E1388B" w:rsidRDefault="00E1388B" w:rsidP="00E1388B">
            <w:pPr>
              <w:jc w:val="center"/>
              <w:rPr>
                <w:rFonts w:cstheme="minorHAnsi"/>
                <w:sz w:val="24"/>
                <w:szCs w:val="24"/>
              </w:rPr>
            </w:pPr>
            <w:r w:rsidRPr="00E1388B">
              <w:rPr>
                <w:rFonts w:cstheme="minorHAnsi"/>
                <w:sz w:val="24"/>
                <w:szCs w:val="24"/>
              </w:rPr>
              <w:t>2:45 PM</w:t>
            </w:r>
          </w:p>
        </w:tc>
        <w:tc>
          <w:tcPr>
            <w:tcW w:w="1270" w:type="dxa"/>
            <w:vAlign w:val="center"/>
          </w:tcPr>
          <w:p w14:paraId="0287A8F3" w14:textId="2F9A5E7A" w:rsidR="00E1388B" w:rsidRPr="00E1388B" w:rsidRDefault="00E1388B" w:rsidP="00E1388B">
            <w:pPr>
              <w:jc w:val="center"/>
              <w:rPr>
                <w:rFonts w:cstheme="minorHAnsi"/>
                <w:sz w:val="24"/>
                <w:szCs w:val="24"/>
              </w:rPr>
            </w:pPr>
            <w:r w:rsidRPr="00E1388B">
              <w:rPr>
                <w:rFonts w:cstheme="minorHAnsi"/>
                <w:sz w:val="24"/>
                <w:szCs w:val="24"/>
              </w:rPr>
              <w:t>4:00 PM</w:t>
            </w:r>
          </w:p>
        </w:tc>
        <w:tc>
          <w:tcPr>
            <w:tcW w:w="1093" w:type="dxa"/>
            <w:vAlign w:val="center"/>
          </w:tcPr>
          <w:p w14:paraId="29692348" w14:textId="0D336824"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26082AE5" w14:textId="77777777" w:rsidTr="00E1388B">
        <w:tc>
          <w:tcPr>
            <w:tcW w:w="681" w:type="dxa"/>
            <w:vAlign w:val="center"/>
          </w:tcPr>
          <w:p w14:paraId="332E1F05" w14:textId="090D7D66" w:rsidR="00E1388B" w:rsidRPr="00E1388B" w:rsidRDefault="00E1388B" w:rsidP="00E1388B">
            <w:pPr>
              <w:jc w:val="center"/>
              <w:rPr>
                <w:rFonts w:cstheme="minorHAnsi"/>
                <w:sz w:val="24"/>
                <w:szCs w:val="24"/>
              </w:rPr>
            </w:pPr>
            <w:r w:rsidRPr="00E1388B">
              <w:rPr>
                <w:rFonts w:cstheme="minorHAnsi"/>
                <w:sz w:val="24"/>
                <w:szCs w:val="24"/>
              </w:rPr>
              <w:t>5</w:t>
            </w:r>
          </w:p>
        </w:tc>
        <w:tc>
          <w:tcPr>
            <w:tcW w:w="2603" w:type="dxa"/>
            <w:vAlign w:val="center"/>
          </w:tcPr>
          <w:p w14:paraId="0B68E1FB" w14:textId="720687E2" w:rsidR="00E1388B" w:rsidRPr="00E1388B" w:rsidRDefault="00E1388B" w:rsidP="00E1388B">
            <w:pPr>
              <w:ind w:left="-105" w:right="-105"/>
              <w:jc w:val="center"/>
              <w:rPr>
                <w:rFonts w:cstheme="minorHAnsi"/>
                <w:sz w:val="24"/>
                <w:szCs w:val="24"/>
              </w:rPr>
            </w:pPr>
            <w:r w:rsidRPr="00E1388B">
              <w:rPr>
                <w:rFonts w:cstheme="minorHAnsi"/>
                <w:sz w:val="24"/>
                <w:szCs w:val="24"/>
              </w:rPr>
              <w:t>Update RTM &amp; Test Reports</w:t>
            </w:r>
          </w:p>
        </w:tc>
        <w:tc>
          <w:tcPr>
            <w:tcW w:w="3787" w:type="dxa"/>
            <w:vAlign w:val="center"/>
          </w:tcPr>
          <w:p w14:paraId="51B20185" w14:textId="7F65C388" w:rsidR="00E1388B" w:rsidRPr="00E1388B" w:rsidRDefault="00E1388B" w:rsidP="00E1388B">
            <w:pPr>
              <w:ind w:left="-39" w:right="-90"/>
              <w:jc w:val="center"/>
              <w:rPr>
                <w:rFonts w:cstheme="minorHAnsi"/>
                <w:sz w:val="24"/>
                <w:szCs w:val="24"/>
              </w:rPr>
            </w:pPr>
            <w:r w:rsidRPr="00E1388B">
              <w:rPr>
                <w:rFonts w:cstheme="minorHAnsi"/>
                <w:sz w:val="24"/>
                <w:szCs w:val="24"/>
              </w:rPr>
              <w:t>Update the Requirement Traceability Matrix and review daily test status reports</w:t>
            </w:r>
          </w:p>
        </w:tc>
        <w:tc>
          <w:tcPr>
            <w:tcW w:w="1248" w:type="dxa"/>
            <w:vAlign w:val="center"/>
          </w:tcPr>
          <w:p w14:paraId="34F13305" w14:textId="0E68175B" w:rsidR="00E1388B" w:rsidRPr="00E1388B" w:rsidRDefault="00E1388B" w:rsidP="00E1388B">
            <w:pPr>
              <w:jc w:val="center"/>
              <w:rPr>
                <w:rFonts w:cstheme="minorHAnsi"/>
                <w:sz w:val="24"/>
                <w:szCs w:val="24"/>
              </w:rPr>
            </w:pPr>
            <w:r w:rsidRPr="00E1388B">
              <w:rPr>
                <w:rFonts w:cstheme="minorHAnsi"/>
                <w:sz w:val="24"/>
                <w:szCs w:val="24"/>
              </w:rPr>
              <w:t>4:15 PM</w:t>
            </w:r>
          </w:p>
        </w:tc>
        <w:tc>
          <w:tcPr>
            <w:tcW w:w="1270" w:type="dxa"/>
            <w:vAlign w:val="center"/>
          </w:tcPr>
          <w:p w14:paraId="243F0948" w14:textId="2DAD2C22"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2153C70E" w14:textId="2354F25B" w:rsidR="00E1388B" w:rsidRPr="00E1388B" w:rsidRDefault="00E1388B" w:rsidP="00E1388B">
            <w:pPr>
              <w:jc w:val="center"/>
              <w:rPr>
                <w:rFonts w:cstheme="minorHAnsi"/>
                <w:sz w:val="24"/>
                <w:szCs w:val="24"/>
              </w:rPr>
            </w:pPr>
            <w:r w:rsidRPr="00E1388B">
              <w:rPr>
                <w:rFonts w:cstheme="minorHAnsi"/>
                <w:sz w:val="24"/>
                <w:szCs w:val="24"/>
              </w:rPr>
              <w:t>45 mins</w:t>
            </w:r>
          </w:p>
        </w:tc>
      </w:tr>
    </w:tbl>
    <w:p w14:paraId="4590DF87" w14:textId="77777777" w:rsidR="00E1388B" w:rsidRPr="00E1388B" w:rsidRDefault="00E1388B" w:rsidP="00E1388B">
      <w:pPr>
        <w:spacing w:after="0" w:line="240" w:lineRule="auto"/>
        <w:rPr>
          <w:rFonts w:cstheme="minorHAnsi"/>
          <w:b/>
          <w:bCs/>
          <w:sz w:val="24"/>
          <w:szCs w:val="24"/>
        </w:rPr>
      </w:pPr>
    </w:p>
    <w:p w14:paraId="52E37267" w14:textId="7A3ED87B"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UAT Stage (SDLC):</w:t>
      </w:r>
    </w:p>
    <w:tbl>
      <w:tblPr>
        <w:tblStyle w:val="TableGrid"/>
        <w:tblW w:w="0" w:type="auto"/>
        <w:tblLook w:val="04A0" w:firstRow="1" w:lastRow="0" w:firstColumn="1" w:lastColumn="0" w:noHBand="0" w:noVBand="1"/>
      </w:tblPr>
      <w:tblGrid>
        <w:gridCol w:w="681"/>
        <w:gridCol w:w="2603"/>
        <w:gridCol w:w="3787"/>
        <w:gridCol w:w="1248"/>
        <w:gridCol w:w="1270"/>
        <w:gridCol w:w="1093"/>
      </w:tblGrid>
      <w:tr w:rsidR="00E1388B" w:rsidRPr="00E1388B" w14:paraId="70E52E03" w14:textId="77777777" w:rsidTr="00E1388B">
        <w:tc>
          <w:tcPr>
            <w:tcW w:w="681" w:type="dxa"/>
            <w:vAlign w:val="center"/>
          </w:tcPr>
          <w:p w14:paraId="03B85AC7"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03" w:type="dxa"/>
            <w:vAlign w:val="center"/>
          </w:tcPr>
          <w:p w14:paraId="527F23C3"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87" w:type="dxa"/>
            <w:vAlign w:val="center"/>
          </w:tcPr>
          <w:p w14:paraId="728BD4C4"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48" w:type="dxa"/>
            <w:vAlign w:val="center"/>
          </w:tcPr>
          <w:p w14:paraId="796E56BD"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70" w:type="dxa"/>
            <w:vAlign w:val="center"/>
          </w:tcPr>
          <w:p w14:paraId="19029476"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130639D4"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189AC81D" w14:textId="77777777" w:rsidTr="00E1388B">
        <w:tc>
          <w:tcPr>
            <w:tcW w:w="681" w:type="dxa"/>
            <w:vAlign w:val="center"/>
          </w:tcPr>
          <w:p w14:paraId="23232B8B" w14:textId="23F8091A" w:rsidR="00E1388B" w:rsidRPr="00E1388B" w:rsidRDefault="00E1388B" w:rsidP="00E1388B">
            <w:pPr>
              <w:jc w:val="center"/>
              <w:rPr>
                <w:rFonts w:cstheme="minorHAnsi"/>
                <w:sz w:val="24"/>
                <w:szCs w:val="24"/>
              </w:rPr>
            </w:pPr>
            <w:r w:rsidRPr="00E1388B">
              <w:rPr>
                <w:rFonts w:cstheme="minorHAnsi"/>
                <w:sz w:val="24"/>
                <w:szCs w:val="24"/>
              </w:rPr>
              <w:t>1</w:t>
            </w:r>
          </w:p>
        </w:tc>
        <w:tc>
          <w:tcPr>
            <w:tcW w:w="2603" w:type="dxa"/>
            <w:vAlign w:val="center"/>
          </w:tcPr>
          <w:p w14:paraId="174A301E" w14:textId="7ACF5108" w:rsidR="00E1388B" w:rsidRPr="00E1388B" w:rsidRDefault="00E1388B" w:rsidP="00E1388B">
            <w:pPr>
              <w:ind w:left="-105" w:right="-105"/>
              <w:jc w:val="center"/>
              <w:rPr>
                <w:rFonts w:cstheme="minorHAnsi"/>
                <w:sz w:val="24"/>
                <w:szCs w:val="24"/>
              </w:rPr>
            </w:pPr>
            <w:r w:rsidRPr="00E1388B">
              <w:rPr>
                <w:rFonts w:cstheme="minorHAnsi"/>
                <w:sz w:val="24"/>
                <w:szCs w:val="24"/>
              </w:rPr>
              <w:t>Prepare UAT Checklist</w:t>
            </w:r>
          </w:p>
        </w:tc>
        <w:tc>
          <w:tcPr>
            <w:tcW w:w="3787" w:type="dxa"/>
            <w:vAlign w:val="center"/>
          </w:tcPr>
          <w:p w14:paraId="1424A05B" w14:textId="749BACB6" w:rsidR="00E1388B" w:rsidRPr="00E1388B" w:rsidRDefault="00E1388B" w:rsidP="00E1388B">
            <w:pPr>
              <w:ind w:left="-39" w:right="-90"/>
              <w:jc w:val="center"/>
              <w:rPr>
                <w:rFonts w:cstheme="minorHAnsi"/>
                <w:sz w:val="24"/>
                <w:szCs w:val="24"/>
              </w:rPr>
            </w:pPr>
            <w:r w:rsidRPr="00E1388B">
              <w:rPr>
                <w:rFonts w:cstheme="minorHAnsi"/>
                <w:sz w:val="24"/>
                <w:szCs w:val="24"/>
              </w:rPr>
              <w:t>Create UAT scenarios, acceptance criteria, and test data in line with business needs</w:t>
            </w:r>
          </w:p>
        </w:tc>
        <w:tc>
          <w:tcPr>
            <w:tcW w:w="1248" w:type="dxa"/>
            <w:vAlign w:val="center"/>
          </w:tcPr>
          <w:p w14:paraId="5C28720A" w14:textId="40523832" w:rsidR="00E1388B" w:rsidRPr="00E1388B" w:rsidRDefault="00E1388B" w:rsidP="00E1388B">
            <w:pPr>
              <w:jc w:val="center"/>
              <w:rPr>
                <w:rFonts w:cstheme="minorHAnsi"/>
                <w:sz w:val="24"/>
                <w:szCs w:val="24"/>
              </w:rPr>
            </w:pPr>
            <w:r w:rsidRPr="00E1388B">
              <w:rPr>
                <w:rFonts w:cstheme="minorHAnsi"/>
                <w:sz w:val="24"/>
                <w:szCs w:val="24"/>
              </w:rPr>
              <w:t>9:00 AM</w:t>
            </w:r>
          </w:p>
        </w:tc>
        <w:tc>
          <w:tcPr>
            <w:tcW w:w="1270" w:type="dxa"/>
            <w:vAlign w:val="center"/>
          </w:tcPr>
          <w:p w14:paraId="16ABBF34" w14:textId="722A8AC0"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55D2F200" w14:textId="298BDF5D"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320F17A9" w14:textId="77777777" w:rsidTr="00E1388B">
        <w:tc>
          <w:tcPr>
            <w:tcW w:w="681" w:type="dxa"/>
            <w:vAlign w:val="center"/>
          </w:tcPr>
          <w:p w14:paraId="04FBB969" w14:textId="2EA424E6" w:rsidR="00E1388B" w:rsidRPr="00E1388B" w:rsidRDefault="00E1388B" w:rsidP="00E1388B">
            <w:pPr>
              <w:jc w:val="center"/>
              <w:rPr>
                <w:rFonts w:cstheme="minorHAnsi"/>
                <w:sz w:val="24"/>
                <w:szCs w:val="24"/>
              </w:rPr>
            </w:pPr>
            <w:r w:rsidRPr="00E1388B">
              <w:rPr>
                <w:rFonts w:cstheme="minorHAnsi"/>
                <w:sz w:val="24"/>
                <w:szCs w:val="24"/>
              </w:rPr>
              <w:t>2</w:t>
            </w:r>
          </w:p>
        </w:tc>
        <w:tc>
          <w:tcPr>
            <w:tcW w:w="2603" w:type="dxa"/>
            <w:vAlign w:val="center"/>
          </w:tcPr>
          <w:p w14:paraId="48049F73" w14:textId="25F29CFA" w:rsidR="00E1388B" w:rsidRPr="00E1388B" w:rsidRDefault="00E1388B" w:rsidP="00E1388B">
            <w:pPr>
              <w:ind w:left="-105" w:right="-105"/>
              <w:jc w:val="center"/>
              <w:rPr>
                <w:rFonts w:cstheme="minorHAnsi"/>
                <w:sz w:val="24"/>
                <w:szCs w:val="24"/>
              </w:rPr>
            </w:pPr>
            <w:r w:rsidRPr="00E1388B">
              <w:rPr>
                <w:rFonts w:cstheme="minorHAnsi"/>
                <w:sz w:val="24"/>
                <w:szCs w:val="24"/>
              </w:rPr>
              <w:t>Coordinate with Users</w:t>
            </w:r>
          </w:p>
        </w:tc>
        <w:tc>
          <w:tcPr>
            <w:tcW w:w="3787" w:type="dxa"/>
            <w:vAlign w:val="center"/>
          </w:tcPr>
          <w:p w14:paraId="7465E25B" w14:textId="3C3E6762" w:rsidR="00E1388B" w:rsidRPr="00E1388B" w:rsidRDefault="00E1388B" w:rsidP="00E1388B">
            <w:pPr>
              <w:ind w:left="-39" w:right="-90"/>
              <w:jc w:val="center"/>
              <w:rPr>
                <w:rFonts w:cstheme="minorHAnsi"/>
                <w:sz w:val="24"/>
                <w:szCs w:val="24"/>
              </w:rPr>
            </w:pPr>
            <w:r w:rsidRPr="00E1388B">
              <w:rPr>
                <w:rFonts w:cstheme="minorHAnsi"/>
                <w:sz w:val="24"/>
                <w:szCs w:val="24"/>
              </w:rPr>
              <w:t>Guide end users through test cases and clarify business rules during execution</w:t>
            </w:r>
          </w:p>
        </w:tc>
        <w:tc>
          <w:tcPr>
            <w:tcW w:w="1248" w:type="dxa"/>
            <w:vAlign w:val="center"/>
          </w:tcPr>
          <w:p w14:paraId="03A9A643" w14:textId="43199DBD" w:rsidR="00E1388B" w:rsidRPr="00E1388B" w:rsidRDefault="00E1388B" w:rsidP="00E1388B">
            <w:pPr>
              <w:jc w:val="center"/>
              <w:rPr>
                <w:rFonts w:cstheme="minorHAnsi"/>
                <w:sz w:val="24"/>
                <w:szCs w:val="24"/>
              </w:rPr>
            </w:pPr>
            <w:r w:rsidRPr="00E1388B">
              <w:rPr>
                <w:rFonts w:cstheme="minorHAnsi"/>
                <w:sz w:val="24"/>
                <w:szCs w:val="24"/>
              </w:rPr>
              <w:t>10:45 AM</w:t>
            </w:r>
          </w:p>
        </w:tc>
        <w:tc>
          <w:tcPr>
            <w:tcW w:w="1270" w:type="dxa"/>
            <w:vAlign w:val="center"/>
          </w:tcPr>
          <w:p w14:paraId="1E5C0CB8" w14:textId="51B634C1" w:rsidR="00E1388B" w:rsidRPr="00E1388B" w:rsidRDefault="00E1388B" w:rsidP="00E1388B">
            <w:pPr>
              <w:jc w:val="center"/>
              <w:rPr>
                <w:rFonts w:cstheme="minorHAnsi"/>
                <w:sz w:val="24"/>
                <w:szCs w:val="24"/>
              </w:rPr>
            </w:pPr>
            <w:r w:rsidRPr="00E1388B">
              <w:rPr>
                <w:rFonts w:cstheme="minorHAnsi"/>
                <w:sz w:val="24"/>
                <w:szCs w:val="24"/>
              </w:rPr>
              <w:t>12:15 PM</w:t>
            </w:r>
          </w:p>
        </w:tc>
        <w:tc>
          <w:tcPr>
            <w:tcW w:w="1093" w:type="dxa"/>
            <w:vAlign w:val="center"/>
          </w:tcPr>
          <w:p w14:paraId="4C60A10C" w14:textId="28F15A91"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3E1CC76F" w14:textId="77777777" w:rsidTr="00E1388B">
        <w:tc>
          <w:tcPr>
            <w:tcW w:w="681" w:type="dxa"/>
            <w:vAlign w:val="center"/>
          </w:tcPr>
          <w:p w14:paraId="080B811E" w14:textId="12919387" w:rsidR="00E1388B" w:rsidRPr="00E1388B" w:rsidRDefault="00E1388B" w:rsidP="00E1388B">
            <w:pPr>
              <w:jc w:val="center"/>
              <w:rPr>
                <w:rFonts w:cstheme="minorHAnsi"/>
                <w:sz w:val="24"/>
                <w:szCs w:val="24"/>
              </w:rPr>
            </w:pPr>
            <w:r w:rsidRPr="00E1388B">
              <w:rPr>
                <w:rFonts w:cstheme="minorHAnsi"/>
                <w:sz w:val="24"/>
                <w:szCs w:val="24"/>
              </w:rPr>
              <w:t>3</w:t>
            </w:r>
          </w:p>
        </w:tc>
        <w:tc>
          <w:tcPr>
            <w:tcW w:w="2603" w:type="dxa"/>
            <w:vAlign w:val="center"/>
          </w:tcPr>
          <w:p w14:paraId="3C6523C1" w14:textId="1380E987" w:rsidR="00E1388B" w:rsidRPr="00E1388B" w:rsidRDefault="00E1388B" w:rsidP="00E1388B">
            <w:pPr>
              <w:ind w:left="-105" w:right="-105"/>
              <w:jc w:val="center"/>
              <w:rPr>
                <w:rFonts w:cstheme="minorHAnsi"/>
                <w:sz w:val="24"/>
                <w:szCs w:val="24"/>
              </w:rPr>
            </w:pPr>
            <w:r w:rsidRPr="00E1388B">
              <w:rPr>
                <w:rFonts w:cstheme="minorHAnsi"/>
                <w:sz w:val="24"/>
                <w:szCs w:val="24"/>
              </w:rPr>
              <w:t>Monitor UAT Progress</w:t>
            </w:r>
          </w:p>
        </w:tc>
        <w:tc>
          <w:tcPr>
            <w:tcW w:w="3787" w:type="dxa"/>
            <w:vAlign w:val="center"/>
          </w:tcPr>
          <w:p w14:paraId="0F198460" w14:textId="2D1A21D1" w:rsidR="00E1388B" w:rsidRPr="00E1388B" w:rsidRDefault="00E1388B" w:rsidP="00E1388B">
            <w:pPr>
              <w:ind w:left="-39" w:right="-90"/>
              <w:jc w:val="center"/>
              <w:rPr>
                <w:rFonts w:cstheme="minorHAnsi"/>
                <w:sz w:val="24"/>
                <w:szCs w:val="24"/>
              </w:rPr>
            </w:pPr>
            <w:r w:rsidRPr="00E1388B">
              <w:rPr>
                <w:rFonts w:cstheme="minorHAnsi"/>
                <w:sz w:val="24"/>
                <w:szCs w:val="24"/>
              </w:rPr>
              <w:t>Track UAT execution status, log observations, and report issues to dev/test teams</w:t>
            </w:r>
          </w:p>
        </w:tc>
        <w:tc>
          <w:tcPr>
            <w:tcW w:w="1248" w:type="dxa"/>
            <w:vAlign w:val="center"/>
          </w:tcPr>
          <w:p w14:paraId="60F80182" w14:textId="59B28D4F" w:rsidR="00E1388B" w:rsidRPr="00E1388B" w:rsidRDefault="00E1388B" w:rsidP="00E1388B">
            <w:pPr>
              <w:jc w:val="center"/>
              <w:rPr>
                <w:rFonts w:cstheme="minorHAnsi"/>
                <w:sz w:val="24"/>
                <w:szCs w:val="24"/>
              </w:rPr>
            </w:pPr>
            <w:r w:rsidRPr="00E1388B">
              <w:rPr>
                <w:rFonts w:cstheme="minorHAnsi"/>
                <w:sz w:val="24"/>
                <w:szCs w:val="24"/>
              </w:rPr>
              <w:t>1:30 PM</w:t>
            </w:r>
          </w:p>
        </w:tc>
        <w:tc>
          <w:tcPr>
            <w:tcW w:w="1270" w:type="dxa"/>
            <w:vAlign w:val="center"/>
          </w:tcPr>
          <w:p w14:paraId="255EBFA1" w14:textId="0F49A765"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3EEA5071" w14:textId="10DC573E"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7DF7F106" w14:textId="77777777" w:rsidTr="00E1388B">
        <w:tc>
          <w:tcPr>
            <w:tcW w:w="681" w:type="dxa"/>
            <w:vAlign w:val="center"/>
          </w:tcPr>
          <w:p w14:paraId="711BB2A1" w14:textId="0AAB47A3" w:rsidR="00E1388B" w:rsidRPr="00E1388B" w:rsidRDefault="00E1388B" w:rsidP="00E1388B">
            <w:pPr>
              <w:jc w:val="center"/>
              <w:rPr>
                <w:rFonts w:cstheme="minorHAnsi"/>
                <w:sz w:val="24"/>
                <w:szCs w:val="24"/>
              </w:rPr>
            </w:pPr>
            <w:r w:rsidRPr="00E1388B">
              <w:rPr>
                <w:rFonts w:cstheme="minorHAnsi"/>
                <w:sz w:val="24"/>
                <w:szCs w:val="24"/>
              </w:rPr>
              <w:t>4</w:t>
            </w:r>
          </w:p>
        </w:tc>
        <w:tc>
          <w:tcPr>
            <w:tcW w:w="2603" w:type="dxa"/>
            <w:vAlign w:val="center"/>
          </w:tcPr>
          <w:p w14:paraId="4EA0CB5D" w14:textId="48802901" w:rsidR="00E1388B" w:rsidRPr="00E1388B" w:rsidRDefault="00E1388B" w:rsidP="00E1388B">
            <w:pPr>
              <w:ind w:left="-105" w:right="-105"/>
              <w:jc w:val="center"/>
              <w:rPr>
                <w:rFonts w:cstheme="minorHAnsi"/>
                <w:sz w:val="24"/>
                <w:szCs w:val="24"/>
              </w:rPr>
            </w:pPr>
            <w:r w:rsidRPr="00E1388B">
              <w:rPr>
                <w:rFonts w:cstheme="minorHAnsi"/>
                <w:sz w:val="24"/>
                <w:szCs w:val="24"/>
              </w:rPr>
              <w:t>Validate Reported Defects</w:t>
            </w:r>
          </w:p>
        </w:tc>
        <w:tc>
          <w:tcPr>
            <w:tcW w:w="3787" w:type="dxa"/>
            <w:vAlign w:val="center"/>
          </w:tcPr>
          <w:p w14:paraId="09A698D0" w14:textId="00EBF3F6" w:rsidR="00E1388B" w:rsidRPr="00E1388B" w:rsidRDefault="00E1388B" w:rsidP="00E1388B">
            <w:pPr>
              <w:ind w:left="-39" w:right="-90"/>
              <w:jc w:val="center"/>
              <w:rPr>
                <w:rFonts w:cstheme="minorHAnsi"/>
                <w:sz w:val="24"/>
                <w:szCs w:val="24"/>
              </w:rPr>
            </w:pPr>
            <w:proofErr w:type="spellStart"/>
            <w:r w:rsidRPr="00E1388B">
              <w:rPr>
                <w:rFonts w:cstheme="minorHAnsi"/>
                <w:sz w:val="24"/>
                <w:szCs w:val="24"/>
              </w:rPr>
              <w:t>Analyze</w:t>
            </w:r>
            <w:proofErr w:type="spellEnd"/>
            <w:r w:rsidRPr="00E1388B">
              <w:rPr>
                <w:rFonts w:cstheme="minorHAnsi"/>
                <w:sz w:val="24"/>
                <w:szCs w:val="24"/>
              </w:rPr>
              <w:t xml:space="preserve"> UAT bugs, confirm alignment with requirements, and support resolution</w:t>
            </w:r>
          </w:p>
        </w:tc>
        <w:tc>
          <w:tcPr>
            <w:tcW w:w="1248" w:type="dxa"/>
            <w:vAlign w:val="center"/>
          </w:tcPr>
          <w:p w14:paraId="574117DD" w14:textId="0E995DC5" w:rsidR="00E1388B" w:rsidRPr="00E1388B" w:rsidRDefault="00E1388B" w:rsidP="00E1388B">
            <w:pPr>
              <w:jc w:val="center"/>
              <w:rPr>
                <w:rFonts w:cstheme="minorHAnsi"/>
                <w:sz w:val="24"/>
                <w:szCs w:val="24"/>
              </w:rPr>
            </w:pPr>
            <w:r w:rsidRPr="00E1388B">
              <w:rPr>
                <w:rFonts w:cstheme="minorHAnsi"/>
                <w:sz w:val="24"/>
                <w:szCs w:val="24"/>
              </w:rPr>
              <w:t>2:45 PM</w:t>
            </w:r>
          </w:p>
        </w:tc>
        <w:tc>
          <w:tcPr>
            <w:tcW w:w="1270" w:type="dxa"/>
            <w:vAlign w:val="center"/>
          </w:tcPr>
          <w:p w14:paraId="773D4AE1" w14:textId="4F89C1B4" w:rsidR="00E1388B" w:rsidRPr="00E1388B" w:rsidRDefault="00E1388B" w:rsidP="00E1388B">
            <w:pPr>
              <w:jc w:val="center"/>
              <w:rPr>
                <w:rFonts w:cstheme="minorHAnsi"/>
                <w:sz w:val="24"/>
                <w:szCs w:val="24"/>
              </w:rPr>
            </w:pPr>
            <w:r w:rsidRPr="00E1388B">
              <w:rPr>
                <w:rFonts w:cstheme="minorHAnsi"/>
                <w:sz w:val="24"/>
                <w:szCs w:val="24"/>
              </w:rPr>
              <w:t>3:45 PM</w:t>
            </w:r>
          </w:p>
        </w:tc>
        <w:tc>
          <w:tcPr>
            <w:tcW w:w="1093" w:type="dxa"/>
            <w:vAlign w:val="center"/>
          </w:tcPr>
          <w:p w14:paraId="056E9287" w14:textId="094B04AD"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032594D3" w14:textId="77777777" w:rsidTr="00E1388B">
        <w:tc>
          <w:tcPr>
            <w:tcW w:w="681" w:type="dxa"/>
            <w:vAlign w:val="center"/>
          </w:tcPr>
          <w:p w14:paraId="2BE664EC" w14:textId="5DD284CA" w:rsidR="00E1388B" w:rsidRPr="00E1388B" w:rsidRDefault="00E1388B" w:rsidP="00E1388B">
            <w:pPr>
              <w:jc w:val="center"/>
              <w:rPr>
                <w:rFonts w:cstheme="minorHAnsi"/>
                <w:sz w:val="24"/>
                <w:szCs w:val="24"/>
              </w:rPr>
            </w:pPr>
            <w:r w:rsidRPr="00E1388B">
              <w:rPr>
                <w:rFonts w:cstheme="minorHAnsi"/>
                <w:sz w:val="24"/>
                <w:szCs w:val="24"/>
              </w:rPr>
              <w:t>5</w:t>
            </w:r>
          </w:p>
        </w:tc>
        <w:tc>
          <w:tcPr>
            <w:tcW w:w="2603" w:type="dxa"/>
            <w:vAlign w:val="center"/>
          </w:tcPr>
          <w:p w14:paraId="40BA8162" w14:textId="72D4FAD7" w:rsidR="00E1388B" w:rsidRPr="00E1388B" w:rsidRDefault="00E1388B" w:rsidP="00E1388B">
            <w:pPr>
              <w:ind w:left="-105" w:right="-105"/>
              <w:jc w:val="center"/>
              <w:rPr>
                <w:rFonts w:cstheme="minorHAnsi"/>
                <w:sz w:val="24"/>
                <w:szCs w:val="24"/>
              </w:rPr>
            </w:pPr>
            <w:r w:rsidRPr="00E1388B">
              <w:rPr>
                <w:rFonts w:cstheme="minorHAnsi"/>
                <w:sz w:val="24"/>
                <w:szCs w:val="24"/>
              </w:rPr>
              <w:t>Final Sign-off Support</w:t>
            </w:r>
          </w:p>
        </w:tc>
        <w:tc>
          <w:tcPr>
            <w:tcW w:w="3787" w:type="dxa"/>
            <w:vAlign w:val="center"/>
          </w:tcPr>
          <w:p w14:paraId="4E0269A9" w14:textId="1C0AD12C" w:rsidR="00E1388B" w:rsidRPr="00E1388B" w:rsidRDefault="00E1388B" w:rsidP="00E1388B">
            <w:pPr>
              <w:ind w:left="-39" w:right="-90"/>
              <w:jc w:val="center"/>
              <w:rPr>
                <w:rFonts w:cstheme="minorHAnsi"/>
                <w:sz w:val="24"/>
                <w:szCs w:val="24"/>
              </w:rPr>
            </w:pPr>
            <w:r w:rsidRPr="00E1388B">
              <w:rPr>
                <w:rFonts w:cstheme="minorHAnsi"/>
                <w:sz w:val="24"/>
                <w:szCs w:val="24"/>
              </w:rPr>
              <w:t>Assist in preparing UAT sign-off document and ensure business requirements are met</w:t>
            </w:r>
          </w:p>
        </w:tc>
        <w:tc>
          <w:tcPr>
            <w:tcW w:w="1248" w:type="dxa"/>
            <w:vAlign w:val="center"/>
          </w:tcPr>
          <w:p w14:paraId="4D9C6929" w14:textId="4269265C" w:rsidR="00E1388B" w:rsidRPr="00E1388B" w:rsidRDefault="00E1388B" w:rsidP="00E1388B">
            <w:pPr>
              <w:jc w:val="center"/>
              <w:rPr>
                <w:rFonts w:cstheme="minorHAnsi"/>
                <w:sz w:val="24"/>
                <w:szCs w:val="24"/>
              </w:rPr>
            </w:pPr>
            <w:r w:rsidRPr="00E1388B">
              <w:rPr>
                <w:rFonts w:cstheme="minorHAnsi"/>
                <w:sz w:val="24"/>
                <w:szCs w:val="24"/>
              </w:rPr>
              <w:t>4:00 PM</w:t>
            </w:r>
          </w:p>
        </w:tc>
        <w:tc>
          <w:tcPr>
            <w:tcW w:w="1270" w:type="dxa"/>
            <w:vAlign w:val="center"/>
          </w:tcPr>
          <w:p w14:paraId="047B31E6" w14:textId="09591495"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0535FC88" w14:textId="30B349F2" w:rsidR="00E1388B" w:rsidRPr="00E1388B" w:rsidRDefault="00E1388B" w:rsidP="00E1388B">
            <w:pPr>
              <w:jc w:val="center"/>
              <w:rPr>
                <w:rFonts w:cstheme="minorHAnsi"/>
                <w:sz w:val="24"/>
                <w:szCs w:val="24"/>
              </w:rPr>
            </w:pPr>
            <w:r w:rsidRPr="00E1388B">
              <w:rPr>
                <w:rFonts w:cstheme="minorHAnsi"/>
                <w:sz w:val="24"/>
                <w:szCs w:val="24"/>
              </w:rPr>
              <w:t>1 hr</w:t>
            </w:r>
          </w:p>
        </w:tc>
      </w:tr>
    </w:tbl>
    <w:p w14:paraId="29F94EEF" w14:textId="77777777" w:rsidR="00E1388B" w:rsidRPr="00E1388B" w:rsidRDefault="00E1388B" w:rsidP="00E1388B">
      <w:pPr>
        <w:spacing w:after="0" w:line="240" w:lineRule="auto"/>
        <w:rPr>
          <w:rFonts w:cstheme="minorHAnsi"/>
          <w:b/>
          <w:bCs/>
          <w:sz w:val="24"/>
          <w:szCs w:val="24"/>
        </w:rPr>
      </w:pPr>
    </w:p>
    <w:p w14:paraId="01D8244D" w14:textId="02101749" w:rsidR="00E1388B" w:rsidRPr="00E1388B" w:rsidRDefault="00E1388B" w:rsidP="00E1388B">
      <w:pPr>
        <w:spacing w:after="0" w:line="240" w:lineRule="auto"/>
        <w:rPr>
          <w:rFonts w:cstheme="minorHAnsi"/>
          <w:b/>
          <w:bCs/>
          <w:sz w:val="24"/>
          <w:szCs w:val="24"/>
        </w:rPr>
      </w:pPr>
      <w:r w:rsidRPr="00E1388B">
        <w:rPr>
          <w:rFonts w:cstheme="minorHAnsi"/>
          <w:b/>
          <w:bCs/>
          <w:sz w:val="24"/>
          <w:szCs w:val="24"/>
        </w:rPr>
        <w:t>Business Analyst Timesheet – Deployment &amp; Implementation Stage (SDLC):</w:t>
      </w:r>
    </w:p>
    <w:tbl>
      <w:tblPr>
        <w:tblStyle w:val="TableGrid"/>
        <w:tblW w:w="0" w:type="auto"/>
        <w:tblLook w:val="04A0" w:firstRow="1" w:lastRow="0" w:firstColumn="1" w:lastColumn="0" w:noHBand="0" w:noVBand="1"/>
      </w:tblPr>
      <w:tblGrid>
        <w:gridCol w:w="681"/>
        <w:gridCol w:w="2646"/>
        <w:gridCol w:w="3727"/>
        <w:gridCol w:w="1276"/>
        <w:gridCol w:w="1259"/>
        <w:gridCol w:w="1093"/>
      </w:tblGrid>
      <w:tr w:rsidR="00E1388B" w:rsidRPr="00E1388B" w14:paraId="6C19B854" w14:textId="77777777" w:rsidTr="00AA249A">
        <w:tc>
          <w:tcPr>
            <w:tcW w:w="681" w:type="dxa"/>
            <w:vAlign w:val="center"/>
          </w:tcPr>
          <w:p w14:paraId="69A53CFC" w14:textId="77777777" w:rsidR="00E1388B" w:rsidRPr="00E1388B" w:rsidRDefault="00E1388B" w:rsidP="00E1388B">
            <w:pPr>
              <w:jc w:val="center"/>
              <w:rPr>
                <w:rFonts w:cstheme="minorHAnsi"/>
                <w:sz w:val="24"/>
                <w:szCs w:val="24"/>
              </w:rPr>
            </w:pPr>
            <w:proofErr w:type="spellStart"/>
            <w:proofErr w:type="gramStart"/>
            <w:r w:rsidRPr="00770429">
              <w:rPr>
                <w:rFonts w:cstheme="minorHAnsi"/>
                <w:b/>
                <w:bCs/>
                <w:sz w:val="24"/>
                <w:szCs w:val="24"/>
              </w:rPr>
              <w:t>S.No</w:t>
            </w:r>
            <w:proofErr w:type="spellEnd"/>
            <w:proofErr w:type="gramEnd"/>
          </w:p>
        </w:tc>
        <w:tc>
          <w:tcPr>
            <w:tcW w:w="2646" w:type="dxa"/>
            <w:vAlign w:val="center"/>
          </w:tcPr>
          <w:p w14:paraId="03217AC6" w14:textId="77777777" w:rsidR="00E1388B" w:rsidRPr="00E1388B" w:rsidRDefault="00E1388B" w:rsidP="00E1388B">
            <w:pPr>
              <w:jc w:val="center"/>
              <w:rPr>
                <w:rFonts w:cstheme="minorHAnsi"/>
                <w:sz w:val="24"/>
                <w:szCs w:val="24"/>
              </w:rPr>
            </w:pPr>
            <w:r w:rsidRPr="00770429">
              <w:rPr>
                <w:rFonts w:cstheme="minorHAnsi"/>
                <w:b/>
                <w:bCs/>
                <w:sz w:val="24"/>
                <w:szCs w:val="24"/>
              </w:rPr>
              <w:t>Task</w:t>
            </w:r>
          </w:p>
        </w:tc>
        <w:tc>
          <w:tcPr>
            <w:tcW w:w="3727" w:type="dxa"/>
            <w:vAlign w:val="center"/>
          </w:tcPr>
          <w:p w14:paraId="366FAEA2" w14:textId="77777777" w:rsidR="00E1388B" w:rsidRPr="00E1388B" w:rsidRDefault="00E1388B" w:rsidP="00E1388B">
            <w:pPr>
              <w:jc w:val="center"/>
              <w:rPr>
                <w:rFonts w:cstheme="minorHAnsi"/>
                <w:sz w:val="24"/>
                <w:szCs w:val="24"/>
              </w:rPr>
            </w:pPr>
            <w:r w:rsidRPr="00770429">
              <w:rPr>
                <w:rFonts w:cstheme="minorHAnsi"/>
                <w:b/>
                <w:bCs/>
                <w:sz w:val="24"/>
                <w:szCs w:val="24"/>
              </w:rPr>
              <w:t>Actionable Items</w:t>
            </w:r>
          </w:p>
        </w:tc>
        <w:tc>
          <w:tcPr>
            <w:tcW w:w="1276" w:type="dxa"/>
            <w:vAlign w:val="center"/>
          </w:tcPr>
          <w:p w14:paraId="758B593D" w14:textId="77777777" w:rsidR="00E1388B" w:rsidRPr="00E1388B" w:rsidRDefault="00E1388B" w:rsidP="00E1388B">
            <w:pPr>
              <w:jc w:val="center"/>
              <w:rPr>
                <w:rFonts w:cstheme="minorHAnsi"/>
                <w:sz w:val="24"/>
                <w:szCs w:val="24"/>
              </w:rPr>
            </w:pPr>
            <w:r w:rsidRPr="00770429">
              <w:rPr>
                <w:rFonts w:cstheme="minorHAnsi"/>
                <w:b/>
                <w:bCs/>
                <w:sz w:val="24"/>
                <w:szCs w:val="24"/>
              </w:rPr>
              <w:t>Start Time</w:t>
            </w:r>
          </w:p>
        </w:tc>
        <w:tc>
          <w:tcPr>
            <w:tcW w:w="1259" w:type="dxa"/>
            <w:vAlign w:val="center"/>
          </w:tcPr>
          <w:p w14:paraId="7DEB6893" w14:textId="77777777" w:rsidR="00E1388B" w:rsidRPr="00E1388B" w:rsidRDefault="00E1388B" w:rsidP="00E1388B">
            <w:pPr>
              <w:jc w:val="center"/>
              <w:rPr>
                <w:rFonts w:cstheme="minorHAnsi"/>
                <w:sz w:val="24"/>
                <w:szCs w:val="24"/>
              </w:rPr>
            </w:pPr>
            <w:r w:rsidRPr="00770429">
              <w:rPr>
                <w:rFonts w:cstheme="minorHAnsi"/>
                <w:b/>
                <w:bCs/>
                <w:sz w:val="24"/>
                <w:szCs w:val="24"/>
              </w:rPr>
              <w:t>End Time</w:t>
            </w:r>
          </w:p>
        </w:tc>
        <w:tc>
          <w:tcPr>
            <w:tcW w:w="1093" w:type="dxa"/>
            <w:vAlign w:val="center"/>
          </w:tcPr>
          <w:p w14:paraId="4B17D380" w14:textId="77777777" w:rsidR="00E1388B" w:rsidRPr="00E1388B" w:rsidRDefault="00E1388B" w:rsidP="00E1388B">
            <w:pPr>
              <w:jc w:val="center"/>
              <w:rPr>
                <w:rFonts w:cstheme="minorHAnsi"/>
                <w:sz w:val="24"/>
                <w:szCs w:val="24"/>
              </w:rPr>
            </w:pPr>
            <w:r w:rsidRPr="00770429">
              <w:rPr>
                <w:rFonts w:cstheme="minorHAnsi"/>
                <w:b/>
                <w:bCs/>
                <w:sz w:val="24"/>
                <w:szCs w:val="24"/>
              </w:rPr>
              <w:t>Duration</w:t>
            </w:r>
          </w:p>
        </w:tc>
      </w:tr>
      <w:tr w:rsidR="00E1388B" w:rsidRPr="00E1388B" w14:paraId="7FCCFD20" w14:textId="77777777" w:rsidTr="00AA249A">
        <w:tc>
          <w:tcPr>
            <w:tcW w:w="681" w:type="dxa"/>
            <w:vAlign w:val="center"/>
          </w:tcPr>
          <w:p w14:paraId="31C15EC2" w14:textId="0BCF257C" w:rsidR="00E1388B" w:rsidRPr="00E1388B" w:rsidRDefault="00E1388B" w:rsidP="00E1388B">
            <w:pPr>
              <w:jc w:val="center"/>
              <w:rPr>
                <w:rFonts w:cstheme="minorHAnsi"/>
                <w:sz w:val="24"/>
                <w:szCs w:val="24"/>
              </w:rPr>
            </w:pPr>
            <w:r w:rsidRPr="00E1388B">
              <w:rPr>
                <w:rFonts w:cstheme="minorHAnsi"/>
                <w:sz w:val="24"/>
                <w:szCs w:val="24"/>
              </w:rPr>
              <w:t>1</w:t>
            </w:r>
          </w:p>
        </w:tc>
        <w:tc>
          <w:tcPr>
            <w:tcW w:w="2646" w:type="dxa"/>
            <w:vAlign w:val="center"/>
          </w:tcPr>
          <w:p w14:paraId="625D1636" w14:textId="6B53A221" w:rsidR="00E1388B" w:rsidRPr="00E1388B" w:rsidRDefault="00E1388B" w:rsidP="00E1388B">
            <w:pPr>
              <w:ind w:left="-105" w:right="-105"/>
              <w:jc w:val="center"/>
              <w:rPr>
                <w:rFonts w:cstheme="minorHAnsi"/>
                <w:sz w:val="24"/>
                <w:szCs w:val="24"/>
              </w:rPr>
            </w:pPr>
            <w:r w:rsidRPr="00E1388B">
              <w:rPr>
                <w:rFonts w:cstheme="minorHAnsi"/>
                <w:sz w:val="24"/>
                <w:szCs w:val="24"/>
              </w:rPr>
              <w:t>Coordinate Go-Live Activities</w:t>
            </w:r>
          </w:p>
        </w:tc>
        <w:tc>
          <w:tcPr>
            <w:tcW w:w="3727" w:type="dxa"/>
            <w:vAlign w:val="center"/>
          </w:tcPr>
          <w:p w14:paraId="2829F860" w14:textId="7C05A2C1" w:rsidR="00E1388B" w:rsidRPr="00E1388B" w:rsidRDefault="00E1388B" w:rsidP="00E1388B">
            <w:pPr>
              <w:ind w:left="-39" w:right="-90"/>
              <w:jc w:val="center"/>
              <w:rPr>
                <w:rFonts w:cstheme="minorHAnsi"/>
                <w:sz w:val="24"/>
                <w:szCs w:val="24"/>
              </w:rPr>
            </w:pPr>
            <w:r w:rsidRPr="00E1388B">
              <w:rPr>
                <w:rFonts w:cstheme="minorHAnsi"/>
                <w:sz w:val="24"/>
                <w:szCs w:val="24"/>
              </w:rPr>
              <w:t>Participate in go-live planning, schedule meetings with stakeholders</w:t>
            </w:r>
          </w:p>
        </w:tc>
        <w:tc>
          <w:tcPr>
            <w:tcW w:w="1276" w:type="dxa"/>
            <w:vAlign w:val="center"/>
          </w:tcPr>
          <w:p w14:paraId="6D2A3DC9" w14:textId="17D82BE5" w:rsidR="00E1388B" w:rsidRPr="00E1388B" w:rsidRDefault="00E1388B" w:rsidP="00E1388B">
            <w:pPr>
              <w:jc w:val="center"/>
              <w:rPr>
                <w:rFonts w:cstheme="minorHAnsi"/>
                <w:sz w:val="24"/>
                <w:szCs w:val="24"/>
              </w:rPr>
            </w:pPr>
            <w:r w:rsidRPr="00E1388B">
              <w:rPr>
                <w:rFonts w:cstheme="minorHAnsi"/>
                <w:sz w:val="24"/>
                <w:szCs w:val="24"/>
              </w:rPr>
              <w:t>9:00 AM</w:t>
            </w:r>
          </w:p>
        </w:tc>
        <w:tc>
          <w:tcPr>
            <w:tcW w:w="1259" w:type="dxa"/>
            <w:vAlign w:val="center"/>
          </w:tcPr>
          <w:p w14:paraId="089129BB" w14:textId="5F0BBD99" w:rsidR="00E1388B" w:rsidRPr="00E1388B" w:rsidRDefault="00E1388B" w:rsidP="00E1388B">
            <w:pPr>
              <w:jc w:val="center"/>
              <w:rPr>
                <w:rFonts w:cstheme="minorHAnsi"/>
                <w:sz w:val="24"/>
                <w:szCs w:val="24"/>
              </w:rPr>
            </w:pPr>
            <w:r w:rsidRPr="00E1388B">
              <w:rPr>
                <w:rFonts w:cstheme="minorHAnsi"/>
                <w:sz w:val="24"/>
                <w:szCs w:val="24"/>
              </w:rPr>
              <w:t>10:30 AM</w:t>
            </w:r>
          </w:p>
        </w:tc>
        <w:tc>
          <w:tcPr>
            <w:tcW w:w="1093" w:type="dxa"/>
            <w:vAlign w:val="center"/>
          </w:tcPr>
          <w:p w14:paraId="43FA9904" w14:textId="1507A9AB" w:rsidR="00E1388B" w:rsidRPr="00E1388B" w:rsidRDefault="00E1388B" w:rsidP="00E1388B">
            <w:pPr>
              <w:jc w:val="center"/>
              <w:rPr>
                <w:rFonts w:cstheme="minorHAnsi"/>
                <w:sz w:val="24"/>
                <w:szCs w:val="24"/>
              </w:rPr>
            </w:pPr>
            <w:r w:rsidRPr="00E1388B">
              <w:rPr>
                <w:rFonts w:cstheme="minorHAnsi"/>
                <w:sz w:val="24"/>
                <w:szCs w:val="24"/>
              </w:rPr>
              <w:t>1 hr 30m</w:t>
            </w:r>
          </w:p>
        </w:tc>
      </w:tr>
      <w:tr w:rsidR="00E1388B" w:rsidRPr="00E1388B" w14:paraId="62B8754A" w14:textId="77777777" w:rsidTr="00AA249A">
        <w:tc>
          <w:tcPr>
            <w:tcW w:w="681" w:type="dxa"/>
            <w:vAlign w:val="center"/>
          </w:tcPr>
          <w:p w14:paraId="7617AA2F" w14:textId="6A025910" w:rsidR="00E1388B" w:rsidRPr="00E1388B" w:rsidRDefault="00E1388B" w:rsidP="00E1388B">
            <w:pPr>
              <w:jc w:val="center"/>
              <w:rPr>
                <w:rFonts w:cstheme="minorHAnsi"/>
                <w:sz w:val="24"/>
                <w:szCs w:val="24"/>
              </w:rPr>
            </w:pPr>
            <w:r w:rsidRPr="00E1388B">
              <w:rPr>
                <w:rFonts w:cstheme="minorHAnsi"/>
                <w:sz w:val="24"/>
                <w:szCs w:val="24"/>
              </w:rPr>
              <w:t>2</w:t>
            </w:r>
          </w:p>
        </w:tc>
        <w:tc>
          <w:tcPr>
            <w:tcW w:w="2646" w:type="dxa"/>
            <w:vAlign w:val="center"/>
          </w:tcPr>
          <w:p w14:paraId="04E8CD21" w14:textId="146AFBC1" w:rsidR="00E1388B" w:rsidRPr="00E1388B" w:rsidRDefault="00E1388B" w:rsidP="00E1388B">
            <w:pPr>
              <w:ind w:left="-105" w:right="-105"/>
              <w:jc w:val="center"/>
              <w:rPr>
                <w:rFonts w:cstheme="minorHAnsi"/>
                <w:sz w:val="24"/>
                <w:szCs w:val="24"/>
              </w:rPr>
            </w:pPr>
            <w:r w:rsidRPr="00E1388B">
              <w:rPr>
                <w:rFonts w:cstheme="minorHAnsi"/>
                <w:sz w:val="24"/>
                <w:szCs w:val="24"/>
              </w:rPr>
              <w:t>Final Requirements Validation</w:t>
            </w:r>
          </w:p>
        </w:tc>
        <w:tc>
          <w:tcPr>
            <w:tcW w:w="3727" w:type="dxa"/>
            <w:vAlign w:val="center"/>
          </w:tcPr>
          <w:p w14:paraId="72122ECC" w14:textId="6EB74DB3" w:rsidR="00E1388B" w:rsidRPr="00E1388B" w:rsidRDefault="00E1388B" w:rsidP="00E1388B">
            <w:pPr>
              <w:ind w:left="-39" w:right="-90"/>
              <w:jc w:val="center"/>
              <w:rPr>
                <w:rFonts w:cstheme="minorHAnsi"/>
                <w:sz w:val="24"/>
                <w:szCs w:val="24"/>
              </w:rPr>
            </w:pPr>
            <w:r w:rsidRPr="00E1388B">
              <w:rPr>
                <w:rFonts w:cstheme="minorHAnsi"/>
                <w:sz w:val="24"/>
                <w:szCs w:val="24"/>
              </w:rPr>
              <w:t>Recheck if deployed system aligns with signed-off requirements</w:t>
            </w:r>
          </w:p>
        </w:tc>
        <w:tc>
          <w:tcPr>
            <w:tcW w:w="1276" w:type="dxa"/>
            <w:vAlign w:val="center"/>
          </w:tcPr>
          <w:p w14:paraId="3E9A30B6" w14:textId="1287B484" w:rsidR="00E1388B" w:rsidRPr="00E1388B" w:rsidRDefault="00E1388B" w:rsidP="00E1388B">
            <w:pPr>
              <w:jc w:val="center"/>
              <w:rPr>
                <w:rFonts w:cstheme="minorHAnsi"/>
                <w:sz w:val="24"/>
                <w:szCs w:val="24"/>
              </w:rPr>
            </w:pPr>
            <w:r w:rsidRPr="00E1388B">
              <w:rPr>
                <w:rFonts w:cstheme="minorHAnsi"/>
                <w:sz w:val="24"/>
                <w:szCs w:val="24"/>
              </w:rPr>
              <w:t>10:45 AM</w:t>
            </w:r>
          </w:p>
        </w:tc>
        <w:tc>
          <w:tcPr>
            <w:tcW w:w="1259" w:type="dxa"/>
            <w:vAlign w:val="center"/>
          </w:tcPr>
          <w:p w14:paraId="3C4B7F79" w14:textId="5368106E" w:rsidR="00E1388B" w:rsidRPr="00E1388B" w:rsidRDefault="00E1388B" w:rsidP="00E1388B">
            <w:pPr>
              <w:jc w:val="center"/>
              <w:rPr>
                <w:rFonts w:cstheme="minorHAnsi"/>
                <w:sz w:val="24"/>
                <w:szCs w:val="24"/>
              </w:rPr>
            </w:pPr>
            <w:r w:rsidRPr="00E1388B">
              <w:rPr>
                <w:rFonts w:cstheme="minorHAnsi"/>
                <w:sz w:val="24"/>
                <w:szCs w:val="24"/>
              </w:rPr>
              <w:t>12:00 PM</w:t>
            </w:r>
          </w:p>
        </w:tc>
        <w:tc>
          <w:tcPr>
            <w:tcW w:w="1093" w:type="dxa"/>
            <w:vAlign w:val="center"/>
          </w:tcPr>
          <w:p w14:paraId="37661821" w14:textId="115A6B1C"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69EB776A" w14:textId="77777777" w:rsidTr="00AA249A">
        <w:tc>
          <w:tcPr>
            <w:tcW w:w="681" w:type="dxa"/>
            <w:vAlign w:val="center"/>
          </w:tcPr>
          <w:p w14:paraId="597886C7" w14:textId="2C1AF9C0" w:rsidR="00E1388B" w:rsidRPr="00E1388B" w:rsidRDefault="00E1388B" w:rsidP="00E1388B">
            <w:pPr>
              <w:jc w:val="center"/>
              <w:rPr>
                <w:rFonts w:cstheme="minorHAnsi"/>
                <w:sz w:val="24"/>
                <w:szCs w:val="24"/>
              </w:rPr>
            </w:pPr>
            <w:r w:rsidRPr="00E1388B">
              <w:rPr>
                <w:rFonts w:cstheme="minorHAnsi"/>
                <w:sz w:val="24"/>
                <w:szCs w:val="24"/>
              </w:rPr>
              <w:t>3</w:t>
            </w:r>
          </w:p>
        </w:tc>
        <w:tc>
          <w:tcPr>
            <w:tcW w:w="2646" w:type="dxa"/>
            <w:vAlign w:val="center"/>
          </w:tcPr>
          <w:p w14:paraId="7FD75389" w14:textId="748EE830" w:rsidR="00E1388B" w:rsidRPr="00E1388B" w:rsidRDefault="00E1388B" w:rsidP="00E1388B">
            <w:pPr>
              <w:ind w:left="-105" w:right="-105"/>
              <w:jc w:val="center"/>
              <w:rPr>
                <w:rFonts w:cstheme="minorHAnsi"/>
                <w:sz w:val="24"/>
                <w:szCs w:val="24"/>
              </w:rPr>
            </w:pPr>
            <w:r w:rsidRPr="00E1388B">
              <w:rPr>
                <w:rFonts w:cstheme="minorHAnsi"/>
                <w:sz w:val="24"/>
                <w:szCs w:val="24"/>
              </w:rPr>
              <w:t>Support Data Migration Checks</w:t>
            </w:r>
          </w:p>
        </w:tc>
        <w:tc>
          <w:tcPr>
            <w:tcW w:w="3727" w:type="dxa"/>
            <w:vAlign w:val="center"/>
          </w:tcPr>
          <w:p w14:paraId="02ACA768" w14:textId="09DC4CC4" w:rsidR="00E1388B" w:rsidRPr="00E1388B" w:rsidRDefault="00E1388B" w:rsidP="00E1388B">
            <w:pPr>
              <w:ind w:left="-39" w:right="-90"/>
              <w:jc w:val="center"/>
              <w:rPr>
                <w:rFonts w:cstheme="minorHAnsi"/>
                <w:sz w:val="24"/>
                <w:szCs w:val="24"/>
              </w:rPr>
            </w:pPr>
            <w:r w:rsidRPr="00E1388B">
              <w:rPr>
                <w:rFonts w:cstheme="minorHAnsi"/>
                <w:sz w:val="24"/>
                <w:szCs w:val="24"/>
              </w:rPr>
              <w:t>Work with DB Admin to validate migrated data is complete and accurate</w:t>
            </w:r>
          </w:p>
        </w:tc>
        <w:tc>
          <w:tcPr>
            <w:tcW w:w="1276" w:type="dxa"/>
            <w:vAlign w:val="center"/>
          </w:tcPr>
          <w:p w14:paraId="349F0557" w14:textId="4E8DF69D" w:rsidR="00E1388B" w:rsidRPr="00E1388B" w:rsidRDefault="00E1388B" w:rsidP="00E1388B">
            <w:pPr>
              <w:jc w:val="center"/>
              <w:rPr>
                <w:rFonts w:cstheme="minorHAnsi"/>
                <w:sz w:val="24"/>
                <w:szCs w:val="24"/>
              </w:rPr>
            </w:pPr>
            <w:r w:rsidRPr="00E1388B">
              <w:rPr>
                <w:rFonts w:cstheme="minorHAnsi"/>
                <w:sz w:val="24"/>
                <w:szCs w:val="24"/>
              </w:rPr>
              <w:t>1:30 PM</w:t>
            </w:r>
          </w:p>
        </w:tc>
        <w:tc>
          <w:tcPr>
            <w:tcW w:w="1259" w:type="dxa"/>
            <w:vAlign w:val="center"/>
          </w:tcPr>
          <w:p w14:paraId="539CBC2A" w14:textId="6645EBB0" w:rsidR="00E1388B" w:rsidRPr="00E1388B" w:rsidRDefault="00E1388B" w:rsidP="00E1388B">
            <w:pPr>
              <w:jc w:val="center"/>
              <w:rPr>
                <w:rFonts w:cstheme="minorHAnsi"/>
                <w:sz w:val="24"/>
                <w:szCs w:val="24"/>
              </w:rPr>
            </w:pPr>
            <w:r w:rsidRPr="00E1388B">
              <w:rPr>
                <w:rFonts w:cstheme="minorHAnsi"/>
                <w:sz w:val="24"/>
                <w:szCs w:val="24"/>
              </w:rPr>
              <w:t>2:30 PM</w:t>
            </w:r>
          </w:p>
        </w:tc>
        <w:tc>
          <w:tcPr>
            <w:tcW w:w="1093" w:type="dxa"/>
            <w:vAlign w:val="center"/>
          </w:tcPr>
          <w:p w14:paraId="3EEB74C5" w14:textId="0EBD1402" w:rsidR="00E1388B" w:rsidRPr="00E1388B" w:rsidRDefault="00E1388B" w:rsidP="00E1388B">
            <w:pPr>
              <w:jc w:val="center"/>
              <w:rPr>
                <w:rFonts w:cstheme="minorHAnsi"/>
                <w:sz w:val="24"/>
                <w:szCs w:val="24"/>
              </w:rPr>
            </w:pPr>
            <w:r w:rsidRPr="00E1388B">
              <w:rPr>
                <w:rFonts w:cstheme="minorHAnsi"/>
                <w:sz w:val="24"/>
                <w:szCs w:val="24"/>
              </w:rPr>
              <w:t>1 hr</w:t>
            </w:r>
          </w:p>
        </w:tc>
      </w:tr>
      <w:tr w:rsidR="00E1388B" w:rsidRPr="00E1388B" w14:paraId="2A02F93E" w14:textId="77777777" w:rsidTr="00AA249A">
        <w:tc>
          <w:tcPr>
            <w:tcW w:w="681" w:type="dxa"/>
            <w:vAlign w:val="center"/>
          </w:tcPr>
          <w:p w14:paraId="09511326" w14:textId="71D87E24" w:rsidR="00E1388B" w:rsidRPr="00E1388B" w:rsidRDefault="00E1388B" w:rsidP="00E1388B">
            <w:pPr>
              <w:jc w:val="center"/>
              <w:rPr>
                <w:rFonts w:cstheme="minorHAnsi"/>
                <w:sz w:val="24"/>
                <w:szCs w:val="24"/>
              </w:rPr>
            </w:pPr>
            <w:r w:rsidRPr="00E1388B">
              <w:rPr>
                <w:rFonts w:cstheme="minorHAnsi"/>
                <w:sz w:val="24"/>
                <w:szCs w:val="24"/>
              </w:rPr>
              <w:t>4</w:t>
            </w:r>
          </w:p>
        </w:tc>
        <w:tc>
          <w:tcPr>
            <w:tcW w:w="2646" w:type="dxa"/>
            <w:vAlign w:val="center"/>
          </w:tcPr>
          <w:p w14:paraId="06585307" w14:textId="618F4B53" w:rsidR="00E1388B" w:rsidRPr="00E1388B" w:rsidRDefault="00E1388B" w:rsidP="00E1388B">
            <w:pPr>
              <w:ind w:left="-105" w:right="-105"/>
              <w:jc w:val="center"/>
              <w:rPr>
                <w:rFonts w:cstheme="minorHAnsi"/>
                <w:sz w:val="24"/>
                <w:szCs w:val="24"/>
              </w:rPr>
            </w:pPr>
            <w:r w:rsidRPr="00E1388B">
              <w:rPr>
                <w:rFonts w:cstheme="minorHAnsi"/>
                <w:sz w:val="24"/>
                <w:szCs w:val="24"/>
              </w:rPr>
              <w:t>End User Support Coordination</w:t>
            </w:r>
          </w:p>
        </w:tc>
        <w:tc>
          <w:tcPr>
            <w:tcW w:w="3727" w:type="dxa"/>
            <w:vAlign w:val="center"/>
          </w:tcPr>
          <w:p w14:paraId="0575EC31" w14:textId="0EA8D7F9" w:rsidR="00E1388B" w:rsidRPr="00E1388B" w:rsidRDefault="00E1388B" w:rsidP="00E1388B">
            <w:pPr>
              <w:ind w:left="-39" w:right="-90"/>
              <w:jc w:val="center"/>
              <w:rPr>
                <w:rFonts w:cstheme="minorHAnsi"/>
                <w:sz w:val="24"/>
                <w:szCs w:val="24"/>
              </w:rPr>
            </w:pPr>
            <w:r w:rsidRPr="00E1388B">
              <w:rPr>
                <w:rFonts w:cstheme="minorHAnsi"/>
                <w:sz w:val="24"/>
                <w:szCs w:val="24"/>
              </w:rPr>
              <w:t>Coordinate initial issue handling, FAQs, and basic guidance to users</w:t>
            </w:r>
          </w:p>
        </w:tc>
        <w:tc>
          <w:tcPr>
            <w:tcW w:w="1276" w:type="dxa"/>
            <w:vAlign w:val="center"/>
          </w:tcPr>
          <w:p w14:paraId="17F2D391" w14:textId="7B6CE4BE" w:rsidR="00E1388B" w:rsidRPr="00E1388B" w:rsidRDefault="00E1388B" w:rsidP="00E1388B">
            <w:pPr>
              <w:jc w:val="center"/>
              <w:rPr>
                <w:rFonts w:cstheme="minorHAnsi"/>
                <w:sz w:val="24"/>
                <w:szCs w:val="24"/>
              </w:rPr>
            </w:pPr>
            <w:r w:rsidRPr="00E1388B">
              <w:rPr>
                <w:rFonts w:cstheme="minorHAnsi"/>
                <w:sz w:val="24"/>
                <w:szCs w:val="24"/>
              </w:rPr>
              <w:t>2:45 PM</w:t>
            </w:r>
          </w:p>
        </w:tc>
        <w:tc>
          <w:tcPr>
            <w:tcW w:w="1259" w:type="dxa"/>
            <w:vAlign w:val="center"/>
          </w:tcPr>
          <w:p w14:paraId="59AB2B41" w14:textId="09378419" w:rsidR="00E1388B" w:rsidRPr="00E1388B" w:rsidRDefault="00E1388B" w:rsidP="00E1388B">
            <w:pPr>
              <w:jc w:val="center"/>
              <w:rPr>
                <w:rFonts w:cstheme="minorHAnsi"/>
                <w:sz w:val="24"/>
                <w:szCs w:val="24"/>
              </w:rPr>
            </w:pPr>
            <w:r w:rsidRPr="00E1388B">
              <w:rPr>
                <w:rFonts w:cstheme="minorHAnsi"/>
                <w:sz w:val="24"/>
                <w:szCs w:val="24"/>
              </w:rPr>
              <w:t>4:00 PM</w:t>
            </w:r>
          </w:p>
        </w:tc>
        <w:tc>
          <w:tcPr>
            <w:tcW w:w="1093" w:type="dxa"/>
            <w:vAlign w:val="center"/>
          </w:tcPr>
          <w:p w14:paraId="16A744B1" w14:textId="16546AA6" w:rsidR="00E1388B" w:rsidRPr="00E1388B" w:rsidRDefault="00E1388B" w:rsidP="00E1388B">
            <w:pPr>
              <w:jc w:val="center"/>
              <w:rPr>
                <w:rFonts w:cstheme="minorHAnsi"/>
                <w:sz w:val="24"/>
                <w:szCs w:val="24"/>
              </w:rPr>
            </w:pPr>
            <w:r w:rsidRPr="00E1388B">
              <w:rPr>
                <w:rFonts w:cstheme="minorHAnsi"/>
                <w:sz w:val="24"/>
                <w:szCs w:val="24"/>
              </w:rPr>
              <w:t>1 hr 15m</w:t>
            </w:r>
          </w:p>
        </w:tc>
      </w:tr>
      <w:tr w:rsidR="00E1388B" w:rsidRPr="00E1388B" w14:paraId="526C70F7" w14:textId="77777777" w:rsidTr="00AA249A">
        <w:tc>
          <w:tcPr>
            <w:tcW w:w="681" w:type="dxa"/>
            <w:vAlign w:val="center"/>
          </w:tcPr>
          <w:p w14:paraId="4F20892D" w14:textId="7F26290E" w:rsidR="00E1388B" w:rsidRPr="00E1388B" w:rsidRDefault="00E1388B" w:rsidP="00E1388B">
            <w:pPr>
              <w:jc w:val="center"/>
              <w:rPr>
                <w:rFonts w:cstheme="minorHAnsi"/>
                <w:sz w:val="24"/>
                <w:szCs w:val="24"/>
              </w:rPr>
            </w:pPr>
            <w:r w:rsidRPr="00E1388B">
              <w:rPr>
                <w:rFonts w:cstheme="minorHAnsi"/>
                <w:sz w:val="24"/>
                <w:szCs w:val="24"/>
              </w:rPr>
              <w:t>5</w:t>
            </w:r>
          </w:p>
        </w:tc>
        <w:tc>
          <w:tcPr>
            <w:tcW w:w="2646" w:type="dxa"/>
            <w:vAlign w:val="center"/>
          </w:tcPr>
          <w:p w14:paraId="2E3B7265" w14:textId="42C4EE64" w:rsidR="00E1388B" w:rsidRPr="00E1388B" w:rsidRDefault="00E1388B" w:rsidP="00E1388B">
            <w:pPr>
              <w:ind w:left="-105" w:right="-105"/>
              <w:jc w:val="center"/>
              <w:rPr>
                <w:rFonts w:cstheme="minorHAnsi"/>
                <w:sz w:val="24"/>
                <w:szCs w:val="24"/>
              </w:rPr>
            </w:pPr>
            <w:r w:rsidRPr="00E1388B">
              <w:rPr>
                <w:rFonts w:cstheme="minorHAnsi"/>
                <w:sz w:val="24"/>
                <w:szCs w:val="24"/>
              </w:rPr>
              <w:t>Feedback Collection &amp; Handover</w:t>
            </w:r>
          </w:p>
        </w:tc>
        <w:tc>
          <w:tcPr>
            <w:tcW w:w="3727" w:type="dxa"/>
            <w:vAlign w:val="center"/>
          </w:tcPr>
          <w:p w14:paraId="39A04783" w14:textId="7665F504" w:rsidR="00E1388B" w:rsidRPr="00E1388B" w:rsidRDefault="00E1388B" w:rsidP="00E1388B">
            <w:pPr>
              <w:ind w:left="-39" w:right="-90"/>
              <w:jc w:val="center"/>
              <w:rPr>
                <w:rFonts w:cstheme="minorHAnsi"/>
                <w:sz w:val="24"/>
                <w:szCs w:val="24"/>
              </w:rPr>
            </w:pPr>
            <w:r w:rsidRPr="00E1388B">
              <w:rPr>
                <w:rFonts w:cstheme="minorHAnsi"/>
                <w:sz w:val="24"/>
                <w:szCs w:val="24"/>
              </w:rPr>
              <w:t>Collect feedback, update implementation checklist, and assist in formal closure</w:t>
            </w:r>
          </w:p>
        </w:tc>
        <w:tc>
          <w:tcPr>
            <w:tcW w:w="1276" w:type="dxa"/>
            <w:vAlign w:val="center"/>
          </w:tcPr>
          <w:p w14:paraId="54E4369E" w14:textId="7AEEAE72" w:rsidR="00E1388B" w:rsidRPr="00E1388B" w:rsidRDefault="00E1388B" w:rsidP="00E1388B">
            <w:pPr>
              <w:jc w:val="center"/>
              <w:rPr>
                <w:rFonts w:cstheme="minorHAnsi"/>
                <w:sz w:val="24"/>
                <w:szCs w:val="24"/>
              </w:rPr>
            </w:pPr>
            <w:r w:rsidRPr="00E1388B">
              <w:rPr>
                <w:rFonts w:cstheme="minorHAnsi"/>
                <w:sz w:val="24"/>
                <w:szCs w:val="24"/>
              </w:rPr>
              <w:t>4:15 PM</w:t>
            </w:r>
          </w:p>
        </w:tc>
        <w:tc>
          <w:tcPr>
            <w:tcW w:w="1259" w:type="dxa"/>
            <w:vAlign w:val="center"/>
          </w:tcPr>
          <w:p w14:paraId="521036EB" w14:textId="7B688E6B" w:rsidR="00E1388B" w:rsidRPr="00E1388B" w:rsidRDefault="00E1388B" w:rsidP="00E1388B">
            <w:pPr>
              <w:jc w:val="center"/>
              <w:rPr>
                <w:rFonts w:cstheme="minorHAnsi"/>
                <w:sz w:val="24"/>
                <w:szCs w:val="24"/>
              </w:rPr>
            </w:pPr>
            <w:r w:rsidRPr="00E1388B">
              <w:rPr>
                <w:rFonts w:cstheme="minorHAnsi"/>
                <w:sz w:val="24"/>
                <w:szCs w:val="24"/>
              </w:rPr>
              <w:t>5:00 PM</w:t>
            </w:r>
          </w:p>
        </w:tc>
        <w:tc>
          <w:tcPr>
            <w:tcW w:w="1093" w:type="dxa"/>
            <w:vAlign w:val="center"/>
          </w:tcPr>
          <w:p w14:paraId="5317C84F" w14:textId="4BD10E5F" w:rsidR="00E1388B" w:rsidRPr="00E1388B" w:rsidRDefault="00E1388B" w:rsidP="00E1388B">
            <w:pPr>
              <w:jc w:val="center"/>
              <w:rPr>
                <w:rFonts w:cstheme="minorHAnsi"/>
                <w:sz w:val="24"/>
                <w:szCs w:val="24"/>
              </w:rPr>
            </w:pPr>
            <w:r w:rsidRPr="00E1388B">
              <w:rPr>
                <w:rFonts w:cstheme="minorHAnsi"/>
                <w:sz w:val="24"/>
                <w:szCs w:val="24"/>
              </w:rPr>
              <w:t>45 mins</w:t>
            </w:r>
          </w:p>
        </w:tc>
      </w:tr>
    </w:tbl>
    <w:p w14:paraId="25691D83" w14:textId="77777777" w:rsidR="00E1388B" w:rsidRPr="00E1388B" w:rsidRDefault="00E1388B" w:rsidP="00E1388B">
      <w:pPr>
        <w:spacing w:after="0" w:line="240" w:lineRule="auto"/>
        <w:rPr>
          <w:rFonts w:cstheme="minorHAnsi"/>
          <w:b/>
          <w:bCs/>
          <w:sz w:val="24"/>
          <w:szCs w:val="24"/>
        </w:rPr>
      </w:pPr>
    </w:p>
    <w:sectPr w:rsidR="00E1388B" w:rsidRPr="00E1388B" w:rsidSect="00E914C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AE5"/>
    <w:multiLevelType w:val="hybridMultilevel"/>
    <w:tmpl w:val="8E106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3A40F3"/>
    <w:multiLevelType w:val="multilevel"/>
    <w:tmpl w:val="C0F4C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F1557C"/>
    <w:multiLevelType w:val="multilevel"/>
    <w:tmpl w:val="5798C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77E77"/>
    <w:multiLevelType w:val="multilevel"/>
    <w:tmpl w:val="FBB6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3C1BF7"/>
    <w:multiLevelType w:val="multilevel"/>
    <w:tmpl w:val="EEE6A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467F50"/>
    <w:multiLevelType w:val="multilevel"/>
    <w:tmpl w:val="C9D6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B7630"/>
    <w:multiLevelType w:val="multilevel"/>
    <w:tmpl w:val="C6D8D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914C71"/>
    <w:multiLevelType w:val="hybridMultilevel"/>
    <w:tmpl w:val="9CA86A2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41E71F1"/>
    <w:multiLevelType w:val="multilevel"/>
    <w:tmpl w:val="D3645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A066094"/>
    <w:multiLevelType w:val="multilevel"/>
    <w:tmpl w:val="CD804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2B1B0D"/>
    <w:multiLevelType w:val="multilevel"/>
    <w:tmpl w:val="DB1C6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D2A5227"/>
    <w:multiLevelType w:val="multilevel"/>
    <w:tmpl w:val="C15C8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4A16B0"/>
    <w:multiLevelType w:val="hybridMultilevel"/>
    <w:tmpl w:val="2FFAFB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2FE6508B"/>
    <w:multiLevelType w:val="multilevel"/>
    <w:tmpl w:val="37341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AF5757"/>
    <w:multiLevelType w:val="multilevel"/>
    <w:tmpl w:val="D7381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C5E3377"/>
    <w:multiLevelType w:val="multilevel"/>
    <w:tmpl w:val="2BF83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820783"/>
    <w:multiLevelType w:val="multilevel"/>
    <w:tmpl w:val="C6067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F507D6"/>
    <w:multiLevelType w:val="multilevel"/>
    <w:tmpl w:val="BAEC9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1C65D7"/>
    <w:multiLevelType w:val="multilevel"/>
    <w:tmpl w:val="80B8B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9D1517"/>
    <w:multiLevelType w:val="multilevel"/>
    <w:tmpl w:val="6B82E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DD553B"/>
    <w:multiLevelType w:val="hybridMultilevel"/>
    <w:tmpl w:val="F1A609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4D336B20"/>
    <w:multiLevelType w:val="multilevel"/>
    <w:tmpl w:val="E93C5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0C612A"/>
    <w:multiLevelType w:val="hybridMultilevel"/>
    <w:tmpl w:val="9AC6088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02A2BC2"/>
    <w:multiLevelType w:val="multilevel"/>
    <w:tmpl w:val="D3A4B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2F30DE"/>
    <w:multiLevelType w:val="hybridMultilevel"/>
    <w:tmpl w:val="E2E886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1C95FDB"/>
    <w:multiLevelType w:val="multilevel"/>
    <w:tmpl w:val="33D8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617A1B"/>
    <w:multiLevelType w:val="multilevel"/>
    <w:tmpl w:val="7D4AE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D09631E"/>
    <w:multiLevelType w:val="hybridMultilevel"/>
    <w:tmpl w:val="7D26A3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8" w15:restartNumberingAfterBreak="0">
    <w:nsid w:val="5E510E43"/>
    <w:multiLevelType w:val="multilevel"/>
    <w:tmpl w:val="9DAA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4811BF"/>
    <w:multiLevelType w:val="multilevel"/>
    <w:tmpl w:val="04FC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35C104F"/>
    <w:multiLevelType w:val="multilevel"/>
    <w:tmpl w:val="C3A8A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4C93002"/>
    <w:multiLevelType w:val="multilevel"/>
    <w:tmpl w:val="05501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55299F"/>
    <w:multiLevelType w:val="hybridMultilevel"/>
    <w:tmpl w:val="042C456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3" w15:restartNumberingAfterBreak="0">
    <w:nsid w:val="69791120"/>
    <w:multiLevelType w:val="hybridMultilevel"/>
    <w:tmpl w:val="0AA0D8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6A6D17BD"/>
    <w:multiLevelType w:val="hybridMultilevel"/>
    <w:tmpl w:val="CEC87F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6B417A84"/>
    <w:multiLevelType w:val="multilevel"/>
    <w:tmpl w:val="F01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766587"/>
    <w:multiLevelType w:val="hybridMultilevel"/>
    <w:tmpl w:val="68ECA12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7" w15:restartNumberingAfterBreak="0">
    <w:nsid w:val="6CB5209A"/>
    <w:multiLevelType w:val="multilevel"/>
    <w:tmpl w:val="B6BAA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F585215"/>
    <w:multiLevelType w:val="multilevel"/>
    <w:tmpl w:val="6B144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600048"/>
    <w:multiLevelType w:val="multilevel"/>
    <w:tmpl w:val="01AC6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3432E3E"/>
    <w:multiLevelType w:val="multilevel"/>
    <w:tmpl w:val="8960C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53C3F46"/>
    <w:multiLevelType w:val="multilevel"/>
    <w:tmpl w:val="33128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6D404D6"/>
    <w:multiLevelType w:val="hybridMultilevel"/>
    <w:tmpl w:val="4B823F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3" w15:restartNumberingAfterBreak="0">
    <w:nsid w:val="7FE71691"/>
    <w:multiLevelType w:val="multilevel"/>
    <w:tmpl w:val="D1FAD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68436350">
    <w:abstractNumId w:val="27"/>
  </w:num>
  <w:num w:numId="2" w16cid:durableId="1079403763">
    <w:abstractNumId w:val="0"/>
  </w:num>
  <w:num w:numId="3" w16cid:durableId="529032009">
    <w:abstractNumId w:val="21"/>
  </w:num>
  <w:num w:numId="4" w16cid:durableId="1868710091">
    <w:abstractNumId w:val="13"/>
  </w:num>
  <w:num w:numId="5" w16cid:durableId="1751612069">
    <w:abstractNumId w:val="29"/>
  </w:num>
  <w:num w:numId="6" w16cid:durableId="525413374">
    <w:abstractNumId w:val="33"/>
  </w:num>
  <w:num w:numId="7" w16cid:durableId="436221868">
    <w:abstractNumId w:val="42"/>
  </w:num>
  <w:num w:numId="8" w16cid:durableId="545071381">
    <w:abstractNumId w:val="24"/>
  </w:num>
  <w:num w:numId="9" w16cid:durableId="535704317">
    <w:abstractNumId w:val="20"/>
  </w:num>
  <w:num w:numId="10" w16cid:durableId="1923223074">
    <w:abstractNumId w:val="36"/>
  </w:num>
  <w:num w:numId="11" w16cid:durableId="369766617">
    <w:abstractNumId w:val="26"/>
  </w:num>
  <w:num w:numId="12" w16cid:durableId="1785999170">
    <w:abstractNumId w:val="12"/>
  </w:num>
  <w:num w:numId="13" w16cid:durableId="20320510">
    <w:abstractNumId w:val="7"/>
  </w:num>
  <w:num w:numId="14" w16cid:durableId="1708481221">
    <w:abstractNumId w:val="6"/>
  </w:num>
  <w:num w:numId="15" w16cid:durableId="1063597476">
    <w:abstractNumId w:val="41"/>
  </w:num>
  <w:num w:numId="16" w16cid:durableId="788619903">
    <w:abstractNumId w:val="8"/>
  </w:num>
  <w:num w:numId="17" w16cid:durableId="1999576021">
    <w:abstractNumId w:val="40"/>
  </w:num>
  <w:num w:numId="18" w16cid:durableId="2000839331">
    <w:abstractNumId w:val="30"/>
  </w:num>
  <w:num w:numId="19" w16cid:durableId="272055324">
    <w:abstractNumId w:val="28"/>
  </w:num>
  <w:num w:numId="20" w16cid:durableId="1465351193">
    <w:abstractNumId w:val="4"/>
  </w:num>
  <w:num w:numId="21" w16cid:durableId="22825384">
    <w:abstractNumId w:val="2"/>
  </w:num>
  <w:num w:numId="22" w16cid:durableId="246575533">
    <w:abstractNumId w:val="17"/>
  </w:num>
  <w:num w:numId="23" w16cid:durableId="1550917431">
    <w:abstractNumId w:val="5"/>
  </w:num>
  <w:num w:numId="24" w16cid:durableId="1334066567">
    <w:abstractNumId w:val="11"/>
  </w:num>
  <w:num w:numId="25" w16cid:durableId="1064185360">
    <w:abstractNumId w:val="22"/>
  </w:num>
  <w:num w:numId="26" w16cid:durableId="521868733">
    <w:abstractNumId w:val="18"/>
  </w:num>
  <w:num w:numId="27" w16cid:durableId="1181239474">
    <w:abstractNumId w:val="16"/>
  </w:num>
  <w:num w:numId="28" w16cid:durableId="2073891613">
    <w:abstractNumId w:val="15"/>
  </w:num>
  <w:num w:numId="29" w16cid:durableId="528186341">
    <w:abstractNumId w:val="38"/>
  </w:num>
  <w:num w:numId="30" w16cid:durableId="1745906975">
    <w:abstractNumId w:val="19"/>
  </w:num>
  <w:num w:numId="31" w16cid:durableId="521166769">
    <w:abstractNumId w:val="3"/>
  </w:num>
  <w:num w:numId="32" w16cid:durableId="461272591">
    <w:abstractNumId w:val="23"/>
  </w:num>
  <w:num w:numId="33" w16cid:durableId="742993457">
    <w:abstractNumId w:val="35"/>
  </w:num>
  <w:num w:numId="34" w16cid:durableId="580719020">
    <w:abstractNumId w:val="25"/>
  </w:num>
  <w:num w:numId="35" w16cid:durableId="937058409">
    <w:abstractNumId w:val="39"/>
  </w:num>
  <w:num w:numId="36" w16cid:durableId="1478302054">
    <w:abstractNumId w:val="37"/>
  </w:num>
  <w:num w:numId="37" w16cid:durableId="1170869084">
    <w:abstractNumId w:val="1"/>
  </w:num>
  <w:num w:numId="38" w16cid:durableId="1645428964">
    <w:abstractNumId w:val="31"/>
  </w:num>
  <w:num w:numId="39" w16cid:durableId="1158305872">
    <w:abstractNumId w:val="14"/>
  </w:num>
  <w:num w:numId="40" w16cid:durableId="2043086981">
    <w:abstractNumId w:val="10"/>
  </w:num>
  <w:num w:numId="41" w16cid:durableId="2031485317">
    <w:abstractNumId w:val="43"/>
  </w:num>
  <w:num w:numId="42" w16cid:durableId="648285746">
    <w:abstractNumId w:val="9"/>
  </w:num>
  <w:num w:numId="43" w16cid:durableId="20784683">
    <w:abstractNumId w:val="34"/>
  </w:num>
  <w:num w:numId="44" w16cid:durableId="212252552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46B9D"/>
    <w:rsid w:val="00021E36"/>
    <w:rsid w:val="00023C74"/>
    <w:rsid w:val="00181FD6"/>
    <w:rsid w:val="002E1D74"/>
    <w:rsid w:val="00306F48"/>
    <w:rsid w:val="00346B9D"/>
    <w:rsid w:val="003508E1"/>
    <w:rsid w:val="00370537"/>
    <w:rsid w:val="00734B08"/>
    <w:rsid w:val="00735478"/>
    <w:rsid w:val="00770429"/>
    <w:rsid w:val="007765E6"/>
    <w:rsid w:val="007A0B7A"/>
    <w:rsid w:val="009157D8"/>
    <w:rsid w:val="00944FD7"/>
    <w:rsid w:val="00BF4D30"/>
    <w:rsid w:val="00C0226A"/>
    <w:rsid w:val="00C5314D"/>
    <w:rsid w:val="00C5404B"/>
    <w:rsid w:val="00CC2B30"/>
    <w:rsid w:val="00DC64C4"/>
    <w:rsid w:val="00E1388B"/>
    <w:rsid w:val="00E46C57"/>
    <w:rsid w:val="00E914C4"/>
    <w:rsid w:val="00F04900"/>
    <w:rsid w:val="00F23F40"/>
    <w:rsid w:val="00F73590"/>
    <w:rsid w:val="00FA414D"/>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F3091"/>
  <w15:chartTrackingRefBased/>
  <w15:docId w15:val="{F01EC954-6287-40C7-94C5-C116D813B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4C4"/>
  </w:style>
  <w:style w:type="paragraph" w:styleId="Heading1">
    <w:name w:val="heading 1"/>
    <w:basedOn w:val="Normal"/>
    <w:next w:val="Normal"/>
    <w:link w:val="Heading1Char"/>
    <w:uiPriority w:val="9"/>
    <w:qFormat/>
    <w:rsid w:val="00346B9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46B9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346B9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6B9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6B9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6B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6B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6B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6B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46B9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46B9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346B9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6B9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6B9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6B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6B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6B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6B9D"/>
    <w:rPr>
      <w:rFonts w:eastAsiaTheme="majorEastAsia" w:cstheme="majorBidi"/>
      <w:color w:val="272727" w:themeColor="text1" w:themeTint="D8"/>
    </w:rPr>
  </w:style>
  <w:style w:type="paragraph" w:styleId="Title">
    <w:name w:val="Title"/>
    <w:basedOn w:val="Normal"/>
    <w:next w:val="Normal"/>
    <w:link w:val="TitleChar"/>
    <w:uiPriority w:val="10"/>
    <w:qFormat/>
    <w:rsid w:val="00346B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6B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6B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6B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6B9D"/>
    <w:pPr>
      <w:spacing w:before="160"/>
      <w:jc w:val="center"/>
    </w:pPr>
    <w:rPr>
      <w:i/>
      <w:iCs/>
      <w:color w:val="404040" w:themeColor="text1" w:themeTint="BF"/>
    </w:rPr>
  </w:style>
  <w:style w:type="character" w:customStyle="1" w:styleId="QuoteChar">
    <w:name w:val="Quote Char"/>
    <w:basedOn w:val="DefaultParagraphFont"/>
    <w:link w:val="Quote"/>
    <w:uiPriority w:val="29"/>
    <w:rsid w:val="00346B9D"/>
    <w:rPr>
      <w:i/>
      <w:iCs/>
      <w:color w:val="404040" w:themeColor="text1" w:themeTint="BF"/>
    </w:rPr>
  </w:style>
  <w:style w:type="paragraph" w:styleId="ListParagraph">
    <w:name w:val="List Paragraph"/>
    <w:basedOn w:val="Normal"/>
    <w:uiPriority w:val="34"/>
    <w:qFormat/>
    <w:rsid w:val="00346B9D"/>
    <w:pPr>
      <w:ind w:left="720"/>
      <w:contextualSpacing/>
    </w:pPr>
  </w:style>
  <w:style w:type="character" w:styleId="IntenseEmphasis">
    <w:name w:val="Intense Emphasis"/>
    <w:basedOn w:val="DefaultParagraphFont"/>
    <w:uiPriority w:val="21"/>
    <w:qFormat/>
    <w:rsid w:val="00346B9D"/>
    <w:rPr>
      <w:i/>
      <w:iCs/>
      <w:color w:val="2F5496" w:themeColor="accent1" w:themeShade="BF"/>
    </w:rPr>
  </w:style>
  <w:style w:type="paragraph" w:styleId="IntenseQuote">
    <w:name w:val="Intense Quote"/>
    <w:basedOn w:val="Normal"/>
    <w:next w:val="Normal"/>
    <w:link w:val="IntenseQuoteChar"/>
    <w:uiPriority w:val="30"/>
    <w:qFormat/>
    <w:rsid w:val="00346B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6B9D"/>
    <w:rPr>
      <w:i/>
      <w:iCs/>
      <w:color w:val="2F5496" w:themeColor="accent1" w:themeShade="BF"/>
    </w:rPr>
  </w:style>
  <w:style w:type="character" w:styleId="IntenseReference">
    <w:name w:val="Intense Reference"/>
    <w:basedOn w:val="DefaultParagraphFont"/>
    <w:uiPriority w:val="32"/>
    <w:qFormat/>
    <w:rsid w:val="00346B9D"/>
    <w:rPr>
      <w:b/>
      <w:bCs/>
      <w:smallCaps/>
      <w:color w:val="2F5496" w:themeColor="accent1" w:themeShade="BF"/>
      <w:spacing w:val="5"/>
    </w:rPr>
  </w:style>
  <w:style w:type="table" w:styleId="TableGrid">
    <w:name w:val="Table Grid"/>
    <w:basedOn w:val="TableNormal"/>
    <w:uiPriority w:val="39"/>
    <w:rsid w:val="00E914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14C4"/>
    <w:rPr>
      <w:rFonts w:ascii="Times New Roman" w:hAnsi="Times New Roman" w:cs="Times New Roman"/>
      <w:sz w:val="24"/>
      <w:szCs w:val="24"/>
    </w:rPr>
  </w:style>
  <w:style w:type="character" w:styleId="Strong">
    <w:name w:val="Strong"/>
    <w:basedOn w:val="DefaultParagraphFont"/>
    <w:uiPriority w:val="22"/>
    <w:qFormat/>
    <w:rsid w:val="00E914C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chart" Target="charts/chart1.xml"/><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sham%20kailas\Downloads\V_Model_18_Month_Gantt_Chart.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IN" sz="1400" b="1" i="0" u="none" strike="noStrike" baseline="0">
                <a:effectLst/>
              </a:rPr>
              <a:t>V-Model Based Gantt Chart</a:t>
            </a:r>
            <a:endParaRPr lang="en-IN"/>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IN"/>
        </a:p>
      </c:txPr>
    </c:title>
    <c:autoTitleDeleted val="0"/>
    <c:plotArea>
      <c:layout>
        <c:manualLayout>
          <c:layoutTarget val="inner"/>
          <c:xMode val="edge"/>
          <c:yMode val="edge"/>
          <c:x val="0.2867501990621959"/>
          <c:y val="0.14545968577575097"/>
          <c:w val="0.64082197337789515"/>
          <c:h val="0.70364979247836235"/>
        </c:manualLayout>
      </c:layout>
      <c:barChart>
        <c:barDir val="bar"/>
        <c:grouping val="stacked"/>
        <c:varyColors val="0"/>
        <c:ser>
          <c:idx val="0"/>
          <c:order val="0"/>
          <c:tx>
            <c:strRef>
              <c:f>Sheet1!$G$1</c:f>
              <c:strCache>
                <c:ptCount val="1"/>
                <c:pt idx="0">
                  <c:v>Timeline</c:v>
                </c:pt>
              </c:strCache>
            </c:strRef>
          </c:tx>
          <c:spPr>
            <a:no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Sheet1!$G$2:$G$19</c:f>
              <c:numCache>
                <c:formatCode>mmm\-yy</c:formatCode>
                <c:ptCount val="18"/>
                <c:pt idx="0">
                  <c:v>45870</c:v>
                </c:pt>
                <c:pt idx="1">
                  <c:v>45901</c:v>
                </c:pt>
                <c:pt idx="2">
                  <c:v>45931</c:v>
                </c:pt>
                <c:pt idx="3">
                  <c:v>45962</c:v>
                </c:pt>
                <c:pt idx="4">
                  <c:v>45992</c:v>
                </c:pt>
                <c:pt idx="5">
                  <c:v>46023</c:v>
                </c:pt>
                <c:pt idx="6">
                  <c:v>46054</c:v>
                </c:pt>
                <c:pt idx="7">
                  <c:v>46082</c:v>
                </c:pt>
                <c:pt idx="8">
                  <c:v>46113</c:v>
                </c:pt>
                <c:pt idx="9">
                  <c:v>46143</c:v>
                </c:pt>
                <c:pt idx="10">
                  <c:v>46174</c:v>
                </c:pt>
                <c:pt idx="11">
                  <c:v>46204</c:v>
                </c:pt>
                <c:pt idx="12">
                  <c:v>46235</c:v>
                </c:pt>
                <c:pt idx="13">
                  <c:v>46266</c:v>
                </c:pt>
                <c:pt idx="14">
                  <c:v>46296</c:v>
                </c:pt>
                <c:pt idx="15">
                  <c:v>46327</c:v>
                </c:pt>
                <c:pt idx="16">
                  <c:v>46357</c:v>
                </c:pt>
                <c:pt idx="17">
                  <c:v>46388</c:v>
                </c:pt>
              </c:numCache>
            </c:numRef>
          </c:val>
          <c:extLst>
            <c:ext xmlns:c16="http://schemas.microsoft.com/office/drawing/2014/chart" uri="{C3380CC4-5D6E-409C-BE32-E72D297353CC}">
              <c16:uniqueId val="{00000000-1636-42A2-87A9-724DEC001A0C}"/>
            </c:ext>
          </c:extLst>
        </c:ser>
        <c:ser>
          <c:idx val="1"/>
          <c:order val="1"/>
          <c:tx>
            <c:strRef>
              <c:f>Sheet1!$E$1</c:f>
              <c:strCache>
                <c:ptCount val="1"/>
                <c:pt idx="0">
                  <c:v>Duration</c:v>
                </c:pt>
              </c:strCache>
            </c:strRef>
          </c:tx>
          <c:spPr>
            <a:solidFill>
              <a:schemeClr val="accent2"/>
            </a:solid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Sheet1!$E$2:$E$19</c:f>
              <c:numCache>
                <c:formatCode>General</c:formatCode>
                <c:ptCount val="18"/>
                <c:pt idx="0">
                  <c:v>42</c:v>
                </c:pt>
                <c:pt idx="1">
                  <c:v>42</c:v>
                </c:pt>
                <c:pt idx="2">
                  <c:v>42</c:v>
                </c:pt>
                <c:pt idx="3">
                  <c:v>56</c:v>
                </c:pt>
                <c:pt idx="4">
                  <c:v>28</c:v>
                </c:pt>
                <c:pt idx="5">
                  <c:v>56</c:v>
                </c:pt>
                <c:pt idx="6">
                  <c:v>0</c:v>
                </c:pt>
                <c:pt idx="7">
                  <c:v>28</c:v>
                </c:pt>
                <c:pt idx="8">
                  <c:v>0</c:v>
                </c:pt>
                <c:pt idx="9">
                  <c:v>56</c:v>
                </c:pt>
                <c:pt idx="10">
                  <c:v>0</c:v>
                </c:pt>
                <c:pt idx="11">
                  <c:v>28</c:v>
                </c:pt>
                <c:pt idx="12">
                  <c:v>0</c:v>
                </c:pt>
                <c:pt idx="13">
                  <c:v>56</c:v>
                </c:pt>
                <c:pt idx="14">
                  <c:v>0</c:v>
                </c:pt>
                <c:pt idx="15">
                  <c:v>28</c:v>
                </c:pt>
                <c:pt idx="16">
                  <c:v>0</c:v>
                </c:pt>
                <c:pt idx="17">
                  <c:v>42</c:v>
                </c:pt>
              </c:numCache>
            </c:numRef>
          </c:val>
          <c:extLst>
            <c:ext xmlns:c16="http://schemas.microsoft.com/office/drawing/2014/chart" uri="{C3380CC4-5D6E-409C-BE32-E72D297353CC}">
              <c16:uniqueId val="{00000001-1636-42A2-87A9-724DEC001A0C}"/>
            </c:ext>
          </c:extLst>
        </c:ser>
        <c:ser>
          <c:idx val="2"/>
          <c:order val="2"/>
          <c:spPr>
            <a:solidFill>
              <a:schemeClr val="accent3"/>
            </a:solidFill>
            <a:ln>
              <a:noFill/>
            </a:ln>
            <a:effectLst/>
          </c:spPr>
          <c:invertIfNegative val="0"/>
          <c:cat>
            <c:strRef>
              <c:f>Sheet1!$A$2:$A$19</c:f>
              <c:strCache>
                <c:ptCount val="18"/>
                <c:pt idx="0">
                  <c:v>Requirement Gathering (RG)</c:v>
                </c:pt>
                <c:pt idx="1">
                  <c:v>Requirement Analysis (RA)</c:v>
                </c:pt>
                <c:pt idx="2">
                  <c:v>System Design</c:v>
                </c:pt>
                <c:pt idx="3">
                  <c:v>Development Phase 1 (D1)</c:v>
                </c:pt>
                <c:pt idx="4">
                  <c:v>Testing Phase 1 (T1)</c:v>
                </c:pt>
                <c:pt idx="5">
                  <c:v>Development Phase 2 (D2)</c:v>
                </c:pt>
                <c:pt idx="7">
                  <c:v>Testing Phase 2 (T2)</c:v>
                </c:pt>
                <c:pt idx="9">
                  <c:v>Development Phase 3 (D3)</c:v>
                </c:pt>
                <c:pt idx="11">
                  <c:v>Testing Phase 3 (T3)</c:v>
                </c:pt>
                <c:pt idx="13">
                  <c:v>Development Phase 4 (D4)</c:v>
                </c:pt>
                <c:pt idx="15">
                  <c:v>Testing Phase 4 (T4)</c:v>
                </c:pt>
                <c:pt idx="17">
                  <c:v>User Acceptance Testing (UAT)</c:v>
                </c:pt>
              </c:strCache>
            </c:strRef>
          </c:cat>
          <c:val>
            <c:numRef>
              <c:f>Sheet1!$A$1</c:f>
              <c:numCache>
                <c:formatCode>General</c:formatCode>
                <c:ptCount val="1"/>
                <c:pt idx="0">
                  <c:v>0</c:v>
                </c:pt>
              </c:numCache>
            </c:numRef>
          </c:val>
          <c:extLst>
            <c:ext xmlns:c16="http://schemas.microsoft.com/office/drawing/2014/chart" uri="{C3380CC4-5D6E-409C-BE32-E72D297353CC}">
              <c16:uniqueId val="{00000002-1636-42A2-87A9-724DEC001A0C}"/>
            </c:ext>
          </c:extLst>
        </c:ser>
        <c:dLbls>
          <c:showLegendKey val="0"/>
          <c:showVal val="0"/>
          <c:showCatName val="0"/>
          <c:showSerName val="0"/>
          <c:showPercent val="0"/>
          <c:showBubbleSize val="0"/>
        </c:dLbls>
        <c:gapWidth val="150"/>
        <c:overlap val="100"/>
        <c:axId val="1118985296"/>
        <c:axId val="1118992496"/>
      </c:barChart>
      <c:catAx>
        <c:axId val="11189852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Task</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992496"/>
        <c:crosses val="autoZero"/>
        <c:auto val="1"/>
        <c:lblAlgn val="ctr"/>
        <c:lblOffset val="100"/>
        <c:noMultiLvlLbl val="0"/>
      </c:catAx>
      <c:valAx>
        <c:axId val="1118992496"/>
        <c:scaling>
          <c:orientation val="minMax"/>
          <c:max val="46374"/>
          <c:min val="4587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a:t>Timeline</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mm\-yy"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1898529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505</TotalTime>
  <Pages>20</Pages>
  <Words>7859</Words>
  <Characters>44802</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Phillips Martin</dc:creator>
  <cp:keywords/>
  <dc:description/>
  <cp:lastModifiedBy>sham kailas</cp:lastModifiedBy>
  <cp:revision>13</cp:revision>
  <dcterms:created xsi:type="dcterms:W3CDTF">2025-07-28T05:37:00Z</dcterms:created>
  <dcterms:modified xsi:type="dcterms:W3CDTF">2025-08-07T12:12:00Z</dcterms:modified>
</cp:coreProperties>
</file>