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285D" w14:textId="77777777" w:rsidR="003A5300" w:rsidRPr="003A5300" w:rsidRDefault="003A5300" w:rsidP="003A5300">
      <w:pPr>
        <w:rPr>
          <w:b/>
          <w:bCs/>
          <w:sz w:val="28"/>
          <w:szCs w:val="28"/>
          <w:u w:val="single"/>
        </w:rPr>
      </w:pPr>
      <w:r w:rsidRPr="003A5300">
        <w:rPr>
          <w:b/>
          <w:bCs/>
          <w:sz w:val="28"/>
          <w:szCs w:val="28"/>
          <w:u w:val="single"/>
        </w:rPr>
        <w:t>20 Topics of Business Analysis</w:t>
      </w:r>
    </w:p>
    <w:p w14:paraId="4DFB3A65" w14:textId="77777777" w:rsidR="003A5300" w:rsidRPr="003A5300" w:rsidRDefault="003A5300" w:rsidP="003A5300">
      <w:pPr>
        <w:rPr>
          <w:sz w:val="24"/>
          <w:szCs w:val="24"/>
        </w:rPr>
      </w:pPr>
      <w:r w:rsidRPr="003A5300">
        <w:rPr>
          <w:b/>
          <w:bCs/>
          <w:sz w:val="24"/>
          <w:szCs w:val="24"/>
        </w:rPr>
        <w:t>1. Business Analysis Planning and Monitoring</w:t>
      </w:r>
      <w:r w:rsidRPr="003A5300">
        <w:rPr>
          <w:sz w:val="24"/>
          <w:szCs w:val="24"/>
        </w:rPr>
        <w:br/>
        <w:t>This area ensures that business analysis activities are well-structured and aligned with project objectives. It involves creating a plan for requirements gathering, choosing methods, and defining deliverables. Monitoring ensures progress is tracked and adjustments are made when challenges arise, helping projects stay on course.</w:t>
      </w:r>
    </w:p>
    <w:p w14:paraId="39FC20E3" w14:textId="77777777" w:rsidR="003A5300" w:rsidRPr="003A5300" w:rsidRDefault="003A5300" w:rsidP="003A5300">
      <w:pPr>
        <w:rPr>
          <w:sz w:val="24"/>
          <w:szCs w:val="24"/>
        </w:rPr>
      </w:pPr>
      <w:r w:rsidRPr="003A5300">
        <w:rPr>
          <w:b/>
          <w:bCs/>
          <w:sz w:val="24"/>
          <w:szCs w:val="24"/>
        </w:rPr>
        <w:t>2. Elicitation and Collaboration</w:t>
      </w:r>
      <w:r w:rsidRPr="003A5300">
        <w:rPr>
          <w:sz w:val="24"/>
          <w:szCs w:val="24"/>
        </w:rPr>
        <w:br/>
        <w:t>Elicitation is the process of gathering information from stakeholders, while collaboration ensures shared understanding. Analysts use interviews, workshops, and surveys to capture requirements. By actively engaging stakeholders, analysts build trust, improve communication, and reduce misunderstandings throughout the project lifecycle.</w:t>
      </w:r>
    </w:p>
    <w:p w14:paraId="18868965" w14:textId="77777777" w:rsidR="003A5300" w:rsidRPr="003A5300" w:rsidRDefault="003A5300" w:rsidP="003A5300">
      <w:pPr>
        <w:rPr>
          <w:sz w:val="24"/>
          <w:szCs w:val="24"/>
        </w:rPr>
      </w:pPr>
      <w:r w:rsidRPr="003A5300">
        <w:rPr>
          <w:b/>
          <w:bCs/>
          <w:sz w:val="24"/>
          <w:szCs w:val="24"/>
        </w:rPr>
        <w:t>3. Requirements Life Cycle Management</w:t>
      </w:r>
      <w:r w:rsidRPr="003A5300">
        <w:rPr>
          <w:sz w:val="24"/>
          <w:szCs w:val="24"/>
        </w:rPr>
        <w:br/>
        <w:t>Requirements evolve from identification to final implementation, and managing them throughout this lifecycle is crucial. Analysts ensure requirements remain traceable, validated, and aligned with business goals. This prevents misalignment and ensures stakeholders can track how requirements link to delivered solutions.</w:t>
      </w:r>
    </w:p>
    <w:p w14:paraId="7C51B4DD" w14:textId="77777777" w:rsidR="003A5300" w:rsidRPr="003A5300" w:rsidRDefault="003A5300" w:rsidP="003A5300">
      <w:pPr>
        <w:rPr>
          <w:sz w:val="24"/>
          <w:szCs w:val="24"/>
        </w:rPr>
      </w:pPr>
      <w:r w:rsidRPr="003A5300">
        <w:rPr>
          <w:b/>
          <w:bCs/>
          <w:sz w:val="24"/>
          <w:szCs w:val="24"/>
        </w:rPr>
        <w:t>4. Strategy Analysis</w:t>
      </w:r>
      <w:r w:rsidRPr="003A5300">
        <w:rPr>
          <w:sz w:val="24"/>
          <w:szCs w:val="24"/>
        </w:rPr>
        <w:br/>
        <w:t>Strategy analysis focuses on evaluating the current state of an organization, defining a desired future state, and identifying the steps needed to get there. Business analysts assess strengths, weaknesses, opportunities, and threats. This helps organizations align initiatives with long-term strategic objectives.</w:t>
      </w:r>
    </w:p>
    <w:p w14:paraId="659485EF" w14:textId="77777777" w:rsidR="003A5300" w:rsidRPr="003A5300" w:rsidRDefault="003A5300" w:rsidP="003A5300">
      <w:pPr>
        <w:rPr>
          <w:sz w:val="24"/>
          <w:szCs w:val="24"/>
        </w:rPr>
      </w:pPr>
      <w:r w:rsidRPr="003A5300">
        <w:rPr>
          <w:b/>
          <w:bCs/>
          <w:sz w:val="24"/>
          <w:szCs w:val="24"/>
        </w:rPr>
        <w:t>5. Requirements Analysis and Design Definition</w:t>
      </w:r>
      <w:r w:rsidRPr="003A5300">
        <w:rPr>
          <w:sz w:val="24"/>
          <w:szCs w:val="24"/>
        </w:rPr>
        <w:br/>
        <w:t>This phase involves breaking down elicited requirements into structured, clear, and testable forms. Analysts define solution options, validate designs, and ensure they meet business needs. Visual tools like process models and use cases are often used to communicate requirements effectively.</w:t>
      </w:r>
    </w:p>
    <w:p w14:paraId="0DE30136" w14:textId="77777777" w:rsidR="003A5300" w:rsidRPr="003A5300" w:rsidRDefault="003A5300" w:rsidP="003A5300">
      <w:pPr>
        <w:rPr>
          <w:sz w:val="24"/>
          <w:szCs w:val="24"/>
        </w:rPr>
      </w:pPr>
      <w:r w:rsidRPr="003A5300">
        <w:rPr>
          <w:b/>
          <w:bCs/>
          <w:sz w:val="24"/>
          <w:szCs w:val="24"/>
        </w:rPr>
        <w:t>6. Solution Evaluation</w:t>
      </w:r>
      <w:r w:rsidRPr="003A5300">
        <w:rPr>
          <w:sz w:val="24"/>
          <w:szCs w:val="24"/>
        </w:rPr>
        <w:br/>
        <w:t>After a solution is implemented, it must be assessed to determine whether it delivers expected value. Analysts measure performance, gather stakeholder feedback, and identify any limitations. This step ensures solutions are effective, relevant, and capable of continuous improvement over time.</w:t>
      </w:r>
    </w:p>
    <w:p w14:paraId="58B230DC" w14:textId="77777777" w:rsidR="003A5300" w:rsidRPr="003A5300" w:rsidRDefault="003A5300" w:rsidP="003A5300">
      <w:pPr>
        <w:rPr>
          <w:sz w:val="24"/>
          <w:szCs w:val="24"/>
        </w:rPr>
      </w:pPr>
      <w:r w:rsidRPr="003A5300">
        <w:rPr>
          <w:b/>
          <w:bCs/>
          <w:sz w:val="24"/>
          <w:szCs w:val="24"/>
        </w:rPr>
        <w:t>7. Stakeholder Analysis</w:t>
      </w:r>
      <w:r w:rsidRPr="003A5300">
        <w:rPr>
          <w:sz w:val="24"/>
          <w:szCs w:val="24"/>
        </w:rPr>
        <w:br/>
        <w:t>Stakeholder analysis identifies individuals or groups impacted by a project. Analysts assess their needs, influence, and expectations to engage them effectively. Proper stakeholder management builds trust, reduces resistance, and ensures project outcomes are aligned with organizational goals.</w:t>
      </w:r>
    </w:p>
    <w:p w14:paraId="47094342" w14:textId="126B5652" w:rsidR="003A5300" w:rsidRPr="003A5300" w:rsidRDefault="003A5300" w:rsidP="003A5300">
      <w:pPr>
        <w:rPr>
          <w:sz w:val="24"/>
          <w:szCs w:val="24"/>
        </w:rPr>
      </w:pPr>
      <w:r w:rsidRPr="003A5300">
        <w:rPr>
          <w:b/>
          <w:bCs/>
          <w:sz w:val="24"/>
          <w:szCs w:val="24"/>
        </w:rPr>
        <w:t xml:space="preserve">8. Business Process </w:t>
      </w:r>
      <w:r w:rsidRPr="003A5300">
        <w:rPr>
          <w:b/>
          <w:bCs/>
          <w:sz w:val="24"/>
          <w:szCs w:val="24"/>
        </w:rPr>
        <w:t>Modelling</w:t>
      </w:r>
      <w:r w:rsidRPr="003A5300">
        <w:rPr>
          <w:sz w:val="24"/>
          <w:szCs w:val="24"/>
        </w:rPr>
        <w:br/>
        <w:t xml:space="preserve">Business process </w:t>
      </w:r>
      <w:r w:rsidRPr="003A5300">
        <w:rPr>
          <w:sz w:val="24"/>
          <w:szCs w:val="24"/>
        </w:rPr>
        <w:t>modelling</w:t>
      </w:r>
      <w:r w:rsidRPr="003A5300">
        <w:rPr>
          <w:sz w:val="24"/>
          <w:szCs w:val="24"/>
        </w:rPr>
        <w:t xml:space="preserve"> involves creating diagrams to represent workflows and activities. These models make inefficiencies and bottlenecks visible, supporting process improvements. </w:t>
      </w:r>
      <w:r w:rsidRPr="003A5300">
        <w:rPr>
          <w:sz w:val="24"/>
          <w:szCs w:val="24"/>
        </w:rPr>
        <w:lastRenderedPageBreak/>
        <w:t>Analysts use tools like BPMN or flowcharts to help stakeholders understand processes and redesign them for greater efficiency.</w:t>
      </w:r>
    </w:p>
    <w:p w14:paraId="496624ED" w14:textId="77777777" w:rsidR="003A5300" w:rsidRPr="003A5300" w:rsidRDefault="003A5300" w:rsidP="003A5300">
      <w:pPr>
        <w:rPr>
          <w:sz w:val="24"/>
          <w:szCs w:val="24"/>
        </w:rPr>
      </w:pPr>
      <w:r w:rsidRPr="003A5300">
        <w:rPr>
          <w:b/>
          <w:bCs/>
          <w:sz w:val="24"/>
          <w:szCs w:val="24"/>
        </w:rPr>
        <w:t>9. Agile Business Analysis</w:t>
      </w:r>
      <w:r w:rsidRPr="003A5300">
        <w:rPr>
          <w:sz w:val="24"/>
          <w:szCs w:val="24"/>
        </w:rPr>
        <w:br/>
        <w:t>In Agile environments, business analysts work iteratively with stakeholders and developers to deliver value quickly. Instead of long requirement documents, they focus on user stories, backlogs, and continuous collaboration. Agile BA practices ensure flexibility in responding to changing business needs.</w:t>
      </w:r>
    </w:p>
    <w:p w14:paraId="6EA36BCA" w14:textId="77777777" w:rsidR="003A5300" w:rsidRPr="003A5300" w:rsidRDefault="003A5300" w:rsidP="003A5300">
      <w:pPr>
        <w:rPr>
          <w:sz w:val="24"/>
          <w:szCs w:val="24"/>
        </w:rPr>
      </w:pPr>
      <w:r w:rsidRPr="003A5300">
        <w:rPr>
          <w:b/>
          <w:bCs/>
          <w:sz w:val="24"/>
          <w:szCs w:val="24"/>
        </w:rPr>
        <w:t>10. Waterfall Business Analysis</w:t>
      </w:r>
      <w:r w:rsidRPr="003A5300">
        <w:rPr>
          <w:sz w:val="24"/>
          <w:szCs w:val="24"/>
        </w:rPr>
        <w:br/>
        <w:t>Traditional business analysis in Waterfall projects follows a sequential approach. Requirements are gathered upfront, followed by design, development, testing, and deployment. While less flexible than Agile, it provides clarity and predictability, making it suitable for projects with well-defined requirements.</w:t>
      </w:r>
    </w:p>
    <w:p w14:paraId="0E6B2078" w14:textId="3C8A8C70" w:rsidR="003A5300" w:rsidRPr="003A5300" w:rsidRDefault="003A5300" w:rsidP="003A5300">
      <w:pPr>
        <w:rPr>
          <w:sz w:val="24"/>
          <w:szCs w:val="24"/>
        </w:rPr>
      </w:pPr>
      <w:r w:rsidRPr="003A5300">
        <w:rPr>
          <w:b/>
          <w:bCs/>
          <w:sz w:val="24"/>
          <w:szCs w:val="24"/>
        </w:rPr>
        <w:t>11. Use Case and User Story Development</w:t>
      </w:r>
      <w:r w:rsidRPr="003A5300">
        <w:rPr>
          <w:sz w:val="24"/>
          <w:szCs w:val="24"/>
        </w:rPr>
        <w:br/>
        <w:t>Use cases describe how users interact with a system to achieve specific goals, while user stories are short, simple descriptions of features. Both are valuable in capturing functional requirements. These techniques make it easier to design user-</w:t>
      </w:r>
      <w:r w:rsidRPr="003A5300">
        <w:rPr>
          <w:sz w:val="24"/>
          <w:szCs w:val="24"/>
        </w:rPr>
        <w:t>cantered</w:t>
      </w:r>
      <w:r w:rsidRPr="003A5300">
        <w:rPr>
          <w:sz w:val="24"/>
          <w:szCs w:val="24"/>
        </w:rPr>
        <w:t xml:space="preserve"> solutions that meet real needs.</w:t>
      </w:r>
    </w:p>
    <w:p w14:paraId="3EC94747" w14:textId="77777777" w:rsidR="003A5300" w:rsidRPr="003A5300" w:rsidRDefault="003A5300" w:rsidP="003A5300">
      <w:pPr>
        <w:rPr>
          <w:sz w:val="24"/>
          <w:szCs w:val="24"/>
        </w:rPr>
      </w:pPr>
      <w:r w:rsidRPr="003A5300">
        <w:rPr>
          <w:b/>
          <w:bCs/>
          <w:sz w:val="24"/>
          <w:szCs w:val="24"/>
        </w:rPr>
        <w:t>12. Data Analysis in Business Analysis</w:t>
      </w:r>
      <w:r w:rsidRPr="003A5300">
        <w:rPr>
          <w:sz w:val="24"/>
          <w:szCs w:val="24"/>
        </w:rPr>
        <w:br/>
        <w:t>Data analysis supports business analysts in validating requirements and identifying opportunities. By examining trends, metrics, and reports, analysts can provide insights into decision-making. Strong data analysis ensures solutions are evidence-based and aligned with measurable outcomes.</w:t>
      </w:r>
    </w:p>
    <w:p w14:paraId="4AC044A9" w14:textId="6B30C163" w:rsidR="003A5300" w:rsidRPr="003A5300" w:rsidRDefault="003A5300" w:rsidP="003A5300">
      <w:pPr>
        <w:rPr>
          <w:sz w:val="24"/>
          <w:szCs w:val="24"/>
        </w:rPr>
      </w:pPr>
      <w:r w:rsidRPr="003A5300">
        <w:rPr>
          <w:b/>
          <w:bCs/>
          <w:sz w:val="24"/>
          <w:szCs w:val="24"/>
        </w:rPr>
        <w:t>13. Risk Analysis and Management</w:t>
      </w:r>
      <w:r w:rsidRPr="003A5300">
        <w:rPr>
          <w:sz w:val="24"/>
          <w:szCs w:val="24"/>
        </w:rPr>
        <w:br/>
        <w:t xml:space="preserve">Every project carries risks, and business analysts play a vital role in identifying and managing them. They </w:t>
      </w:r>
      <w:r w:rsidRPr="003A5300">
        <w:rPr>
          <w:sz w:val="24"/>
          <w:szCs w:val="24"/>
        </w:rPr>
        <w:t>analyse</w:t>
      </w:r>
      <w:r w:rsidRPr="003A5300">
        <w:rPr>
          <w:sz w:val="24"/>
          <w:szCs w:val="24"/>
        </w:rPr>
        <w:t xml:space="preserve"> potential threats, assess their impact, and recommend mitigation strategies. Effective risk management helps organizations prepare for uncertainties and avoid costly setbacks.</w:t>
      </w:r>
    </w:p>
    <w:p w14:paraId="4D16E761" w14:textId="77777777" w:rsidR="003A5300" w:rsidRPr="003A5300" w:rsidRDefault="003A5300" w:rsidP="003A5300">
      <w:pPr>
        <w:rPr>
          <w:sz w:val="24"/>
          <w:szCs w:val="24"/>
        </w:rPr>
      </w:pPr>
      <w:r w:rsidRPr="003A5300">
        <w:rPr>
          <w:b/>
          <w:bCs/>
          <w:sz w:val="24"/>
          <w:szCs w:val="24"/>
        </w:rPr>
        <w:t>14. Change Management in Business Analysis</w:t>
      </w:r>
      <w:r w:rsidRPr="003A5300">
        <w:rPr>
          <w:sz w:val="24"/>
          <w:szCs w:val="24"/>
        </w:rPr>
        <w:br/>
        <w:t>Business analysts often support organizations in adapting to change when new solutions are implemented. They help stakeholders transition smoothly by clarifying benefits, addressing resistance, and ensuring training is provided. Effective change management increases solution adoption and project success.</w:t>
      </w:r>
    </w:p>
    <w:p w14:paraId="02B741DE" w14:textId="17AD36AB" w:rsidR="003A5300" w:rsidRPr="003A5300" w:rsidRDefault="003A5300" w:rsidP="003A5300">
      <w:pPr>
        <w:rPr>
          <w:sz w:val="24"/>
          <w:szCs w:val="24"/>
        </w:rPr>
      </w:pPr>
      <w:r w:rsidRPr="003A5300">
        <w:rPr>
          <w:b/>
          <w:bCs/>
          <w:sz w:val="24"/>
          <w:szCs w:val="24"/>
        </w:rPr>
        <w:t>15. Tools and Techniques for Business Analysis</w:t>
      </w:r>
      <w:r w:rsidRPr="003A5300">
        <w:rPr>
          <w:sz w:val="24"/>
          <w:szCs w:val="24"/>
        </w:rPr>
        <w:br/>
        <w:t xml:space="preserve">Business analysts rely on various tools and techniques to perform their work effectively. Tools like JIRA, Confluence, and MS Visio support documentation and collaboration. Techniques such as SWOT analysis, root cause analysis, and brainstorming help capture and </w:t>
      </w:r>
      <w:r w:rsidRPr="003A5300">
        <w:rPr>
          <w:sz w:val="24"/>
          <w:szCs w:val="24"/>
        </w:rPr>
        <w:t>analyse</w:t>
      </w:r>
      <w:r w:rsidRPr="003A5300">
        <w:rPr>
          <w:sz w:val="24"/>
          <w:szCs w:val="24"/>
        </w:rPr>
        <w:t xml:space="preserve"> requirements efficiently.</w:t>
      </w:r>
    </w:p>
    <w:p w14:paraId="349C6EF0" w14:textId="77777777" w:rsidR="003A5300" w:rsidRDefault="003A5300" w:rsidP="003A5300">
      <w:pPr>
        <w:rPr>
          <w:b/>
          <w:bCs/>
          <w:sz w:val="24"/>
          <w:szCs w:val="24"/>
        </w:rPr>
      </w:pPr>
    </w:p>
    <w:p w14:paraId="4B669C04" w14:textId="799718B9" w:rsidR="003A5300" w:rsidRPr="003A5300" w:rsidRDefault="003A5300" w:rsidP="003A5300">
      <w:pPr>
        <w:rPr>
          <w:sz w:val="24"/>
          <w:szCs w:val="24"/>
        </w:rPr>
      </w:pPr>
      <w:r w:rsidRPr="003A5300">
        <w:rPr>
          <w:b/>
          <w:bCs/>
          <w:sz w:val="24"/>
          <w:szCs w:val="24"/>
        </w:rPr>
        <w:lastRenderedPageBreak/>
        <w:t>16. Business Rules Analysis</w:t>
      </w:r>
      <w:r w:rsidRPr="003A5300">
        <w:rPr>
          <w:sz w:val="24"/>
          <w:szCs w:val="24"/>
        </w:rPr>
        <w:br/>
        <w:t>Business rules define policies, constraints, or calculations that guide operations. Analysts identify, document, and validate these rules to ensure solutions comply with organizational needs. Clear business rules bring consistency, reduce errors, and provide a foundation for decision-making.</w:t>
      </w:r>
    </w:p>
    <w:p w14:paraId="3A7C3267" w14:textId="77777777" w:rsidR="003A5300" w:rsidRPr="003A5300" w:rsidRDefault="003A5300" w:rsidP="003A5300">
      <w:pPr>
        <w:rPr>
          <w:sz w:val="24"/>
          <w:szCs w:val="24"/>
        </w:rPr>
      </w:pPr>
      <w:r w:rsidRPr="003A5300">
        <w:rPr>
          <w:b/>
          <w:bCs/>
          <w:sz w:val="24"/>
          <w:szCs w:val="24"/>
        </w:rPr>
        <w:t>17. Gap Analysis</w:t>
      </w:r>
      <w:r w:rsidRPr="003A5300">
        <w:rPr>
          <w:sz w:val="24"/>
          <w:szCs w:val="24"/>
        </w:rPr>
        <w:br/>
        <w:t>Gap analysis compares the current state of a business with its desired future state. Analysts identify missing capabilities or inefficiencies that must be addressed. The results of gap analysis guide solution design and help organizations plan improvement initiatives effectively.</w:t>
      </w:r>
    </w:p>
    <w:p w14:paraId="49A667F1" w14:textId="77777777" w:rsidR="003A5300" w:rsidRPr="003A5300" w:rsidRDefault="003A5300" w:rsidP="003A5300">
      <w:pPr>
        <w:rPr>
          <w:sz w:val="24"/>
          <w:szCs w:val="24"/>
        </w:rPr>
      </w:pPr>
      <w:r w:rsidRPr="003A5300">
        <w:rPr>
          <w:b/>
          <w:bCs/>
          <w:sz w:val="24"/>
          <w:szCs w:val="24"/>
        </w:rPr>
        <w:t>18. Feasibility Analysis</w:t>
      </w:r>
      <w:r w:rsidRPr="003A5300">
        <w:rPr>
          <w:sz w:val="24"/>
          <w:szCs w:val="24"/>
        </w:rPr>
        <w:br/>
        <w:t>Feasibility analysis determines whether a proposed initiative is viable from financial, technical, and operational perspectives. Analysts examine costs, benefits, risks, and available resources. This helps organizations avoid investing in initiatives that are unlikely to succeed.</w:t>
      </w:r>
    </w:p>
    <w:p w14:paraId="0FEE702E" w14:textId="77777777" w:rsidR="003A5300" w:rsidRPr="003A5300" w:rsidRDefault="003A5300" w:rsidP="003A5300">
      <w:pPr>
        <w:rPr>
          <w:sz w:val="24"/>
          <w:szCs w:val="24"/>
        </w:rPr>
      </w:pPr>
      <w:r w:rsidRPr="003A5300">
        <w:rPr>
          <w:b/>
          <w:bCs/>
          <w:sz w:val="24"/>
          <w:szCs w:val="24"/>
        </w:rPr>
        <w:t>19. Domain Knowledge in Business Analysis</w:t>
      </w:r>
      <w:r w:rsidRPr="003A5300">
        <w:rPr>
          <w:sz w:val="24"/>
          <w:szCs w:val="24"/>
        </w:rPr>
        <w:br/>
        <w:t>Domain knowledge refers to an analyst’s understanding of the specific industry they work in, such as banking, healthcare, or retail. Strong domain expertise helps analysts understand unique challenges and propose solutions tailored to industry-specific needs.</w:t>
      </w:r>
    </w:p>
    <w:p w14:paraId="49525034" w14:textId="77777777" w:rsidR="003A5300" w:rsidRPr="003A5300" w:rsidRDefault="003A5300" w:rsidP="003A5300">
      <w:pPr>
        <w:rPr>
          <w:sz w:val="24"/>
          <w:szCs w:val="24"/>
        </w:rPr>
      </w:pPr>
      <w:r w:rsidRPr="003A5300">
        <w:rPr>
          <w:b/>
          <w:bCs/>
          <w:sz w:val="24"/>
          <w:szCs w:val="24"/>
        </w:rPr>
        <w:t>20. BA Competencies and Skills</w:t>
      </w:r>
      <w:r w:rsidRPr="003A5300">
        <w:rPr>
          <w:sz w:val="24"/>
          <w:szCs w:val="24"/>
        </w:rPr>
        <w:br/>
        <w:t>Successful business analysts require a mix of technical, analytical, and interpersonal skills. Strong communication, critical thinking, and problem-solving abilities are essential. Continuous skill development allows analysts to adapt to new tools, methodologies, and business environments.</w:t>
      </w:r>
    </w:p>
    <w:p w14:paraId="7D2902C6" w14:textId="77777777" w:rsidR="000A13FB" w:rsidRPr="003A5300" w:rsidRDefault="000A13FB">
      <w:pPr>
        <w:rPr>
          <w:sz w:val="24"/>
          <w:szCs w:val="24"/>
        </w:rPr>
      </w:pPr>
    </w:p>
    <w:sectPr w:rsidR="000A13FB" w:rsidRPr="003A5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0"/>
    <w:rsid w:val="000A13FB"/>
    <w:rsid w:val="001A32F6"/>
    <w:rsid w:val="003A5300"/>
    <w:rsid w:val="009117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B41D"/>
  <w15:chartTrackingRefBased/>
  <w15:docId w15:val="{F2C7B860-2B03-410A-A22F-0346B763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3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3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3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3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3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3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3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3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300"/>
    <w:rPr>
      <w:rFonts w:eastAsiaTheme="majorEastAsia" w:cstheme="majorBidi"/>
      <w:color w:val="272727" w:themeColor="text1" w:themeTint="D8"/>
    </w:rPr>
  </w:style>
  <w:style w:type="paragraph" w:styleId="Title">
    <w:name w:val="Title"/>
    <w:basedOn w:val="Normal"/>
    <w:next w:val="Normal"/>
    <w:link w:val="TitleChar"/>
    <w:uiPriority w:val="10"/>
    <w:qFormat/>
    <w:rsid w:val="003A5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300"/>
    <w:pPr>
      <w:spacing w:before="160"/>
      <w:jc w:val="center"/>
    </w:pPr>
    <w:rPr>
      <w:i/>
      <w:iCs/>
      <w:color w:val="404040" w:themeColor="text1" w:themeTint="BF"/>
    </w:rPr>
  </w:style>
  <w:style w:type="character" w:customStyle="1" w:styleId="QuoteChar">
    <w:name w:val="Quote Char"/>
    <w:basedOn w:val="DefaultParagraphFont"/>
    <w:link w:val="Quote"/>
    <w:uiPriority w:val="29"/>
    <w:rsid w:val="003A5300"/>
    <w:rPr>
      <w:i/>
      <w:iCs/>
      <w:color w:val="404040" w:themeColor="text1" w:themeTint="BF"/>
    </w:rPr>
  </w:style>
  <w:style w:type="paragraph" w:styleId="ListParagraph">
    <w:name w:val="List Paragraph"/>
    <w:basedOn w:val="Normal"/>
    <w:uiPriority w:val="34"/>
    <w:qFormat/>
    <w:rsid w:val="003A5300"/>
    <w:pPr>
      <w:ind w:left="720"/>
      <w:contextualSpacing/>
    </w:pPr>
  </w:style>
  <w:style w:type="character" w:styleId="IntenseEmphasis">
    <w:name w:val="Intense Emphasis"/>
    <w:basedOn w:val="DefaultParagraphFont"/>
    <w:uiPriority w:val="21"/>
    <w:qFormat/>
    <w:rsid w:val="003A5300"/>
    <w:rPr>
      <w:i/>
      <w:iCs/>
      <w:color w:val="2F5496" w:themeColor="accent1" w:themeShade="BF"/>
    </w:rPr>
  </w:style>
  <w:style w:type="paragraph" w:styleId="IntenseQuote">
    <w:name w:val="Intense Quote"/>
    <w:basedOn w:val="Normal"/>
    <w:next w:val="Normal"/>
    <w:link w:val="IntenseQuoteChar"/>
    <w:uiPriority w:val="30"/>
    <w:qFormat/>
    <w:rsid w:val="003A5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300"/>
    <w:rPr>
      <w:i/>
      <w:iCs/>
      <w:color w:val="2F5496" w:themeColor="accent1" w:themeShade="BF"/>
    </w:rPr>
  </w:style>
  <w:style w:type="character" w:styleId="IntenseReference">
    <w:name w:val="Intense Reference"/>
    <w:basedOn w:val="DefaultParagraphFont"/>
    <w:uiPriority w:val="32"/>
    <w:qFormat/>
    <w:rsid w:val="003A5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YOUSUF</dc:creator>
  <cp:keywords/>
  <dc:description/>
  <cp:lastModifiedBy>TAHER YOUSUF</cp:lastModifiedBy>
  <cp:revision>1</cp:revision>
  <dcterms:created xsi:type="dcterms:W3CDTF">2025-09-22T16:18:00Z</dcterms:created>
  <dcterms:modified xsi:type="dcterms:W3CDTF">2025-09-22T16:21:00Z</dcterms:modified>
</cp:coreProperties>
</file>